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2ADC" w14:textId="77777777" w:rsidR="001D143B" w:rsidRPr="00843E4B" w:rsidRDefault="001D143B" w:rsidP="001D143B">
      <w:pPr>
        <w:widowControl/>
        <w:autoSpaceDE/>
        <w:autoSpaceDN/>
        <w:spacing w:before="100" w:beforeAutospacing="1" w:after="100" w:afterAutospacing="1"/>
        <w:textAlignment w:val="baseline"/>
        <w:rPr>
          <w:rFonts w:ascii="Roboto Light" w:eastAsia="Times New Roman" w:hAnsi="Roboto Light"/>
          <w:color w:val="2F5496"/>
          <w:sz w:val="32"/>
          <w:szCs w:val="32"/>
          <w:lang w:bidi="ar-SA"/>
        </w:rPr>
      </w:pPr>
      <w:r w:rsidRPr="00843E4B">
        <w:rPr>
          <w:rFonts w:ascii="Roboto Light" w:eastAsia="Times New Roman" w:hAnsi="Roboto Light"/>
          <w:color w:val="2F5496"/>
          <w:sz w:val="32"/>
          <w:szCs w:val="32"/>
          <w:lang w:bidi="ar-SA"/>
        </w:rPr>
        <w:t>Sexual Health Research Fund Grant Application Form</w:t>
      </w:r>
    </w:p>
    <w:p w14:paraId="3EC1102A" w14:textId="77777777" w:rsidR="001D143B" w:rsidRPr="00843E4B" w:rsidRDefault="001D143B" w:rsidP="001D143B">
      <w:pPr>
        <w:keepNext/>
        <w:keepLines/>
        <w:widowControl/>
        <w:autoSpaceDE/>
        <w:autoSpaceDN/>
        <w:spacing w:before="40" w:line="259" w:lineRule="auto"/>
        <w:outlineLvl w:val="1"/>
        <w:rPr>
          <w:rFonts w:ascii="Roboto Light" w:eastAsia="Times New Roman" w:hAnsi="Roboto Light"/>
          <w:color w:val="2F5496"/>
          <w:lang w:eastAsia="en-US" w:bidi="ar-SA"/>
        </w:rPr>
      </w:pPr>
      <w:r w:rsidRPr="00843E4B">
        <w:rPr>
          <w:rFonts w:ascii="Roboto Light" w:eastAsia="Times New Roman" w:hAnsi="Roboto Light"/>
          <w:color w:val="2F5496"/>
          <w:lang w:eastAsia="en-US" w:bidi="ar-SA"/>
        </w:rPr>
        <w:t>Research Proposal Summary</w:t>
      </w:r>
    </w:p>
    <w:p w14:paraId="0F95F7B9" w14:textId="77777777"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r w:rsidRPr="00843E4B">
        <w:rPr>
          <w:rFonts w:ascii="Roboto Light" w:eastAsia="Times New Roman" w:hAnsi="Roboto Light"/>
          <w:color w:val="1F3763"/>
          <w:lang w:eastAsia="en-US" w:bidi="ar-SA"/>
        </w:rPr>
        <w:t>Title (maximum 20 words)</w:t>
      </w:r>
    </w:p>
    <w:p w14:paraId="074D2D3B" w14:textId="77777777"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p>
    <w:p w14:paraId="36CCECAD" w14:textId="77777777" w:rsidR="001D143B" w:rsidRPr="00843E4B" w:rsidRDefault="001D143B" w:rsidP="001D143B">
      <w:pPr>
        <w:widowControl/>
        <w:autoSpaceDE/>
        <w:autoSpaceDN/>
        <w:spacing w:before="60" w:after="60"/>
        <w:rPr>
          <w:rFonts w:ascii="Roboto Light" w:eastAsia="Times New Roman" w:hAnsi="Roboto Light"/>
          <w:b/>
          <w:bCs/>
          <w:color w:val="44546A"/>
          <w:sz w:val="24"/>
          <w:szCs w:val="24"/>
          <w:lang w:eastAsia="en-US" w:bidi="ar-SA"/>
        </w:rPr>
      </w:pPr>
      <w:r w:rsidRPr="00843E4B">
        <w:rPr>
          <w:rFonts w:ascii="Roboto Light" w:eastAsia="Times New Roman" w:hAnsi="Roboto Light"/>
          <w:b/>
          <w:bCs/>
          <w:color w:val="44546A"/>
          <w:sz w:val="24"/>
          <w:szCs w:val="24"/>
          <w:lang w:eastAsia="en-US" w:bidi="ar-SA"/>
        </w:rPr>
        <w:t xml:space="preserve">Please note that applications exceeding the specified page limits will be returned for editing. </w:t>
      </w:r>
    </w:p>
    <w:p w14:paraId="6EA0842F" w14:textId="77777777" w:rsidR="001D143B" w:rsidRPr="00843E4B" w:rsidRDefault="001D143B" w:rsidP="001D143B">
      <w:pPr>
        <w:widowControl/>
        <w:autoSpaceDE/>
        <w:autoSpaceDN/>
        <w:spacing w:before="60" w:after="60"/>
        <w:rPr>
          <w:rFonts w:ascii="Roboto Light" w:eastAsia="Times New Roman" w:hAnsi="Roboto Light"/>
          <w:b/>
          <w:bCs/>
          <w:color w:val="44546A"/>
          <w:sz w:val="24"/>
          <w:szCs w:val="24"/>
          <w:lang w:eastAsia="en-US" w:bidi="ar-SA"/>
        </w:rPr>
      </w:pPr>
    </w:p>
    <w:p w14:paraId="1EFBE906" w14:textId="77777777" w:rsidR="001D143B" w:rsidRPr="00843E4B" w:rsidRDefault="001D143B" w:rsidP="001D143B">
      <w:pPr>
        <w:widowControl/>
        <w:autoSpaceDE/>
        <w:autoSpaceDN/>
        <w:spacing w:before="60" w:after="60"/>
        <w:rPr>
          <w:rFonts w:ascii="Roboto Light" w:eastAsia="Times New Roman" w:hAnsi="Roboto Light"/>
          <w:b/>
          <w:bCs/>
          <w:color w:val="44546A"/>
          <w:sz w:val="24"/>
          <w:szCs w:val="24"/>
          <w:lang w:eastAsia="en-US" w:bidi="ar-SA"/>
        </w:rPr>
      </w:pPr>
      <w:r w:rsidRPr="00843E4B">
        <w:rPr>
          <w:rFonts w:ascii="Roboto Light" w:eastAsia="Times New Roman" w:hAnsi="Roboto Light"/>
          <w:b/>
          <w:bCs/>
          <w:color w:val="44546A"/>
          <w:sz w:val="24"/>
          <w:szCs w:val="24"/>
          <w:lang w:eastAsia="en-US" w:bidi="ar-SA"/>
        </w:rPr>
        <w:t>Please maintain formatting and do not increase margins on the Application Form.</w:t>
      </w:r>
    </w:p>
    <w:p w14:paraId="41275F06" w14:textId="77777777" w:rsidR="001D143B" w:rsidRPr="00843E4B" w:rsidRDefault="001D143B" w:rsidP="001D143B">
      <w:pPr>
        <w:widowControl/>
        <w:autoSpaceDE/>
        <w:autoSpaceDN/>
        <w:spacing w:before="60" w:after="60"/>
        <w:rPr>
          <w:rFonts w:ascii="Roboto Light" w:eastAsia="Times New Roman" w:hAnsi="Roboto Light"/>
          <w:b/>
          <w:bCs/>
          <w:color w:val="44546A"/>
          <w:sz w:val="24"/>
          <w:szCs w:val="24"/>
          <w:lang w:eastAsia="en-US" w:bidi="ar-SA"/>
        </w:rPr>
      </w:pPr>
    </w:p>
    <w:p w14:paraId="1E754CD6" w14:textId="77777777" w:rsidR="001D143B" w:rsidRPr="00843E4B" w:rsidRDefault="001D143B" w:rsidP="001D143B">
      <w:pPr>
        <w:widowControl/>
        <w:autoSpaceDE/>
        <w:autoSpaceDN/>
        <w:spacing w:before="60" w:after="60"/>
        <w:rPr>
          <w:rFonts w:ascii="Roboto Light" w:hAnsi="Roboto Light"/>
          <w:b/>
          <w:bCs/>
          <w:color w:val="44546A"/>
          <w:sz w:val="24"/>
          <w:szCs w:val="24"/>
          <w:lang w:eastAsia="en-US" w:bidi="ar-SA"/>
        </w:rPr>
      </w:pPr>
      <w:r w:rsidRPr="00843E4B">
        <w:rPr>
          <w:rFonts w:ascii="Roboto Light" w:hAnsi="Roboto Light"/>
          <w:b/>
          <w:bCs/>
          <w:color w:val="44546A"/>
          <w:sz w:val="24"/>
          <w:szCs w:val="24"/>
          <w:lang w:eastAsia="en-US" w:bidi="ar-SA"/>
        </w:rPr>
        <w:t>Only applications completed electronically will be accepted.</w:t>
      </w:r>
    </w:p>
    <w:p w14:paraId="1511778D" w14:textId="77777777" w:rsidR="001D143B" w:rsidRPr="00843E4B" w:rsidRDefault="001D143B" w:rsidP="001D143B">
      <w:pPr>
        <w:widowControl/>
        <w:autoSpaceDE/>
        <w:autoSpaceDN/>
        <w:spacing w:before="60" w:after="60"/>
        <w:rPr>
          <w:rFonts w:ascii="Roboto Light" w:hAnsi="Roboto Light"/>
          <w:b/>
          <w:bCs/>
          <w:color w:val="44546A"/>
          <w:sz w:val="24"/>
          <w:szCs w:val="24"/>
          <w:lang w:eastAsia="en-US" w:bidi="ar-SA"/>
        </w:rPr>
      </w:pPr>
    </w:p>
    <w:p w14:paraId="5A240C7A" w14:textId="77777777" w:rsidR="001D143B" w:rsidRPr="00843E4B" w:rsidRDefault="001D143B" w:rsidP="001D143B">
      <w:pPr>
        <w:widowControl/>
        <w:autoSpaceDE/>
        <w:autoSpaceDN/>
        <w:spacing w:before="60" w:after="60"/>
        <w:rPr>
          <w:rFonts w:ascii="Roboto Light" w:hAnsi="Roboto Light"/>
          <w:sz w:val="24"/>
          <w:szCs w:val="24"/>
          <w:lang w:eastAsia="en-US" w:bidi="ar-SA"/>
        </w:rPr>
      </w:pPr>
      <w:r w:rsidRPr="00843E4B">
        <w:rPr>
          <w:rFonts w:ascii="Roboto Light" w:hAnsi="Roboto Light"/>
          <w:sz w:val="24"/>
          <w:szCs w:val="24"/>
          <w:lang w:eastAsia="en-US" w:bidi="ar-SA"/>
        </w:rPr>
        <w:t>Please ensure required appendices are completed. These are linked on the final page of this application form.</w:t>
      </w:r>
    </w:p>
    <w:p w14:paraId="33FF7D43" w14:textId="77777777" w:rsidR="001D143B" w:rsidRPr="00843E4B" w:rsidRDefault="001D143B" w:rsidP="001D143B">
      <w:pPr>
        <w:widowControl/>
        <w:autoSpaceDE/>
        <w:autoSpaceDN/>
        <w:spacing w:before="60" w:after="60"/>
        <w:rPr>
          <w:rFonts w:ascii="Roboto Light" w:hAnsi="Roboto Light"/>
          <w:sz w:val="24"/>
          <w:szCs w:val="24"/>
          <w:lang w:eastAsia="en-US" w:bidi="ar-SA"/>
        </w:rPr>
      </w:pPr>
    </w:p>
    <w:p w14:paraId="6B753E1E" w14:textId="77777777" w:rsidR="001D143B" w:rsidRPr="00843E4B" w:rsidRDefault="001D143B" w:rsidP="001D143B">
      <w:pPr>
        <w:widowControl/>
        <w:autoSpaceDE/>
        <w:autoSpaceDN/>
        <w:spacing w:before="60" w:after="60"/>
        <w:rPr>
          <w:rFonts w:ascii="Roboto Light" w:eastAsia="Times New Roman" w:hAnsi="Roboto Light"/>
          <w:sz w:val="24"/>
          <w:szCs w:val="24"/>
          <w:lang w:eastAsia="en-US" w:bidi="ar-SA"/>
        </w:rPr>
      </w:pPr>
      <w:r w:rsidRPr="00843E4B">
        <w:rPr>
          <w:rFonts w:ascii="Roboto Light" w:eastAsia="Times New Roman" w:hAnsi="Roboto Light"/>
          <w:sz w:val="24"/>
          <w:szCs w:val="24"/>
          <w:lang w:eastAsia="en-US" w:bidi="ar-SA"/>
        </w:rPr>
        <w:t>Please include references as required. References will not be included in the page count.</w:t>
      </w:r>
    </w:p>
    <w:p w14:paraId="0BDCE961" w14:textId="77777777" w:rsidR="001D143B" w:rsidRPr="00843E4B" w:rsidRDefault="001D143B" w:rsidP="001D143B">
      <w:pPr>
        <w:widowControl/>
        <w:autoSpaceDE/>
        <w:autoSpaceDN/>
        <w:spacing w:before="60" w:after="60"/>
        <w:rPr>
          <w:rFonts w:ascii="Roboto Light" w:hAnsi="Roboto Light"/>
          <w:color w:val="FF0000"/>
          <w:sz w:val="25"/>
          <w:szCs w:val="25"/>
          <w:lang w:eastAsia="en-US" w:bidi="ar-SA"/>
        </w:rPr>
      </w:pPr>
    </w:p>
    <w:p w14:paraId="41C5949D" w14:textId="62773B9C"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r w:rsidRPr="00843E4B">
        <w:rPr>
          <w:rFonts w:ascii="Roboto Light" w:eastAsia="Times New Roman" w:hAnsi="Roboto Light"/>
          <w:color w:val="1F3763"/>
          <w:lang w:eastAsia="en-US" w:bidi="ar-SA"/>
        </w:rPr>
        <w:t>Section 1.1: Program Manager or Principal Investigator</w:t>
      </w:r>
      <w:r w:rsidRPr="00843E4B">
        <w:rPr>
          <w:rFonts w:ascii="Roboto Light" w:eastAsia="Times New Roman" w:hAnsi="Roboto Light"/>
          <w:color w:val="1F3763"/>
          <w:lang w:eastAsia="en-US" w:bidi="ar-SA"/>
        </w:rPr>
        <w:br/>
        <w:t>(</w:t>
      </w:r>
      <w:proofErr w:type="gramStart"/>
      <w:r w:rsidRPr="00843E4B">
        <w:rPr>
          <w:rFonts w:ascii="Roboto Light" w:eastAsia="Times New Roman" w:hAnsi="Roboto Light"/>
          <w:color w:val="1F3763"/>
          <w:lang w:eastAsia="en-US" w:bidi="ar-SA"/>
        </w:rPr>
        <w:t>10 page</w:t>
      </w:r>
      <w:proofErr w:type="gramEnd"/>
      <w:r w:rsidRPr="00843E4B">
        <w:rPr>
          <w:rFonts w:ascii="Roboto Light" w:eastAsia="Times New Roman" w:hAnsi="Roboto Light"/>
          <w:color w:val="1F3763"/>
          <w:lang w:eastAsia="en-US" w:bidi="ar-SA"/>
        </w:rPr>
        <w:t xml:space="preserve"> maximum CV required – separate to this application)</w:t>
      </w:r>
    </w:p>
    <w:tbl>
      <w:tblPr>
        <w:tblStyle w:val="TableGrid1"/>
        <w:tblW w:w="9016" w:type="dxa"/>
        <w:tblLook w:val="04A0" w:firstRow="1" w:lastRow="0" w:firstColumn="1" w:lastColumn="0" w:noHBand="0" w:noVBand="1"/>
      </w:tblPr>
      <w:tblGrid>
        <w:gridCol w:w="3675"/>
        <w:gridCol w:w="5341"/>
      </w:tblGrid>
      <w:tr w:rsidR="001D143B" w:rsidRPr="00843E4B" w14:paraId="1D38EA10" w14:textId="77777777" w:rsidTr="00D7656E">
        <w:tc>
          <w:tcPr>
            <w:tcW w:w="3675" w:type="dxa"/>
          </w:tcPr>
          <w:p w14:paraId="53E323F9"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Full name and Title</w:t>
            </w:r>
          </w:p>
        </w:tc>
        <w:tc>
          <w:tcPr>
            <w:tcW w:w="5341" w:type="dxa"/>
          </w:tcPr>
          <w:p w14:paraId="4BE7F899" w14:textId="77777777" w:rsidR="001D143B" w:rsidRPr="00843E4B" w:rsidRDefault="001D143B" w:rsidP="001D143B">
            <w:pPr>
              <w:keepNext/>
              <w:keepLines/>
              <w:spacing w:before="40" w:line="259" w:lineRule="auto"/>
              <w:outlineLvl w:val="2"/>
              <w:rPr>
                <w:rFonts w:ascii="Roboto Light" w:eastAsia="Times New Roman" w:hAnsi="Roboto Light"/>
                <w:color w:val="1F3763"/>
                <w:lang w:eastAsia="en-US" w:bidi="ar-SA"/>
              </w:rPr>
            </w:pPr>
          </w:p>
        </w:tc>
      </w:tr>
      <w:tr w:rsidR="001D143B" w:rsidRPr="00843E4B" w14:paraId="612E7580" w14:textId="77777777" w:rsidTr="00D7656E">
        <w:tc>
          <w:tcPr>
            <w:tcW w:w="3675" w:type="dxa"/>
          </w:tcPr>
          <w:p w14:paraId="2B78318B"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Email</w:t>
            </w:r>
          </w:p>
        </w:tc>
        <w:tc>
          <w:tcPr>
            <w:tcW w:w="5341" w:type="dxa"/>
          </w:tcPr>
          <w:p w14:paraId="3D117125" w14:textId="77777777" w:rsidR="001D143B" w:rsidRPr="00843E4B" w:rsidRDefault="001D143B" w:rsidP="001D143B">
            <w:pPr>
              <w:keepNext/>
              <w:keepLines/>
              <w:spacing w:before="40" w:line="259" w:lineRule="auto"/>
              <w:outlineLvl w:val="2"/>
              <w:rPr>
                <w:rFonts w:ascii="Roboto Light" w:eastAsia="Times New Roman" w:hAnsi="Roboto Light"/>
                <w:color w:val="1F3763"/>
                <w:lang w:eastAsia="en-US" w:bidi="ar-SA"/>
              </w:rPr>
            </w:pPr>
          </w:p>
        </w:tc>
      </w:tr>
      <w:tr w:rsidR="001D143B" w:rsidRPr="00843E4B" w14:paraId="24872FBA" w14:textId="77777777" w:rsidTr="00D7656E">
        <w:tc>
          <w:tcPr>
            <w:tcW w:w="3675" w:type="dxa"/>
          </w:tcPr>
          <w:p w14:paraId="4E5EA044"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Institution/Organisation</w:t>
            </w:r>
          </w:p>
        </w:tc>
        <w:tc>
          <w:tcPr>
            <w:tcW w:w="5341" w:type="dxa"/>
          </w:tcPr>
          <w:p w14:paraId="1F3738B5" w14:textId="77777777" w:rsidR="001D143B" w:rsidRPr="00843E4B" w:rsidRDefault="001D143B" w:rsidP="001D143B">
            <w:pPr>
              <w:keepNext/>
              <w:keepLines/>
              <w:spacing w:before="40" w:line="259" w:lineRule="auto"/>
              <w:outlineLvl w:val="2"/>
              <w:rPr>
                <w:rFonts w:ascii="Roboto Light" w:eastAsia="Times New Roman" w:hAnsi="Roboto Light"/>
                <w:color w:val="1F3763"/>
                <w:lang w:eastAsia="en-US" w:bidi="ar-SA"/>
              </w:rPr>
            </w:pPr>
          </w:p>
        </w:tc>
      </w:tr>
      <w:tr w:rsidR="001D143B" w:rsidRPr="00843E4B" w14:paraId="521AF7FE" w14:textId="77777777" w:rsidTr="00D7656E">
        <w:tc>
          <w:tcPr>
            <w:tcW w:w="3675" w:type="dxa"/>
          </w:tcPr>
          <w:p w14:paraId="713EC058"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Other partners</w:t>
            </w:r>
          </w:p>
        </w:tc>
        <w:tc>
          <w:tcPr>
            <w:tcW w:w="5341" w:type="dxa"/>
          </w:tcPr>
          <w:p w14:paraId="0F65DEA4" w14:textId="77777777" w:rsidR="001D143B" w:rsidRPr="00843E4B" w:rsidRDefault="001D143B" w:rsidP="001D143B">
            <w:pPr>
              <w:keepNext/>
              <w:keepLines/>
              <w:spacing w:before="40" w:line="259" w:lineRule="auto"/>
              <w:outlineLvl w:val="2"/>
              <w:rPr>
                <w:rFonts w:ascii="Roboto Light" w:eastAsia="Times New Roman" w:hAnsi="Roboto Light"/>
                <w:color w:val="1F3763"/>
                <w:lang w:eastAsia="en-US" w:bidi="ar-SA"/>
              </w:rPr>
            </w:pPr>
          </w:p>
        </w:tc>
      </w:tr>
      <w:tr w:rsidR="001D143B" w:rsidRPr="00843E4B" w14:paraId="65F68A8D" w14:textId="77777777" w:rsidTr="00D7656E">
        <w:tc>
          <w:tcPr>
            <w:tcW w:w="3675" w:type="dxa"/>
          </w:tcPr>
          <w:p w14:paraId="6FA8B0E0"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Location of research</w:t>
            </w:r>
          </w:p>
        </w:tc>
        <w:tc>
          <w:tcPr>
            <w:tcW w:w="5341" w:type="dxa"/>
          </w:tcPr>
          <w:p w14:paraId="359666E7" w14:textId="77777777" w:rsidR="001D143B" w:rsidRPr="00843E4B" w:rsidRDefault="001D143B" w:rsidP="001D143B">
            <w:pPr>
              <w:keepNext/>
              <w:keepLines/>
              <w:spacing w:before="40" w:line="259" w:lineRule="auto"/>
              <w:outlineLvl w:val="2"/>
              <w:rPr>
                <w:rFonts w:ascii="Roboto Light" w:eastAsia="Times New Roman" w:hAnsi="Roboto Light"/>
                <w:color w:val="1F3763"/>
                <w:lang w:eastAsia="en-US" w:bidi="ar-SA"/>
              </w:rPr>
            </w:pPr>
          </w:p>
        </w:tc>
      </w:tr>
      <w:tr w:rsidR="001D143B" w:rsidRPr="00843E4B" w14:paraId="7FDE67B1" w14:textId="77777777" w:rsidTr="00D7656E">
        <w:tc>
          <w:tcPr>
            <w:tcW w:w="3675" w:type="dxa"/>
          </w:tcPr>
          <w:p w14:paraId="3E2E2CDF"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Any Existing Material that would contribute to this research,</w:t>
            </w:r>
            <w:r w:rsidRPr="00843E4B">
              <w:rPr>
                <w:rFonts w:ascii="Roboto Light" w:eastAsia="Times New Roman" w:hAnsi="Roboto Light" w:cs="Times New Roman"/>
                <w:sz w:val="20"/>
                <w:szCs w:val="20"/>
                <w:lang w:eastAsia="en-US" w:bidi="ar-SA"/>
              </w:rPr>
              <w:br/>
            </w:r>
            <w:r w:rsidRPr="00843E4B">
              <w:rPr>
                <w:rFonts w:ascii="Roboto Light" w:eastAsia="Times New Roman" w:hAnsi="Roboto Light"/>
                <w:lang w:eastAsia="en-US" w:bidi="ar-SA"/>
              </w:rPr>
              <w:t>and names of the owners</w:t>
            </w:r>
          </w:p>
          <w:p w14:paraId="0C7C4533"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Please provide a short summary of each item</w:t>
            </w:r>
          </w:p>
        </w:tc>
        <w:tc>
          <w:tcPr>
            <w:tcW w:w="5341" w:type="dxa"/>
          </w:tcPr>
          <w:p w14:paraId="1677755E" w14:textId="77777777" w:rsidR="001D143B" w:rsidRPr="00843E4B" w:rsidRDefault="001D143B" w:rsidP="001D143B">
            <w:pPr>
              <w:keepNext/>
              <w:keepLines/>
              <w:spacing w:before="40" w:line="259" w:lineRule="auto"/>
              <w:outlineLvl w:val="2"/>
              <w:rPr>
                <w:rFonts w:ascii="Roboto Light" w:eastAsia="Times New Roman" w:hAnsi="Roboto Light"/>
                <w:color w:val="1F3763"/>
                <w:lang w:eastAsia="en-US" w:bidi="ar-SA"/>
              </w:rPr>
            </w:pPr>
          </w:p>
        </w:tc>
      </w:tr>
    </w:tbl>
    <w:p w14:paraId="123CFB9F" w14:textId="77777777"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p>
    <w:p w14:paraId="488DC23A" w14:textId="77777777" w:rsidR="001D143B" w:rsidRPr="00843E4B" w:rsidRDefault="001D143B" w:rsidP="001D143B">
      <w:pPr>
        <w:widowControl/>
        <w:autoSpaceDE/>
        <w:autoSpaceDN/>
        <w:spacing w:before="60" w:after="60"/>
        <w:rPr>
          <w:rFonts w:ascii="Roboto Light" w:eastAsia="Times New Roman" w:hAnsi="Roboto Light" w:cs="Times New Roman"/>
          <w:sz w:val="20"/>
          <w:szCs w:val="20"/>
          <w:lang w:eastAsia="en-US" w:bidi="ar-SA"/>
        </w:rPr>
      </w:pPr>
    </w:p>
    <w:p w14:paraId="0160FF25" w14:textId="77777777" w:rsidR="001D143B" w:rsidRPr="00843E4B" w:rsidRDefault="001D143B" w:rsidP="001D143B">
      <w:pPr>
        <w:widowControl/>
        <w:autoSpaceDE/>
        <w:autoSpaceDN/>
        <w:spacing w:before="60" w:after="60"/>
        <w:rPr>
          <w:rFonts w:ascii="Roboto Light" w:eastAsia="Times New Roman" w:hAnsi="Roboto Light" w:cs="Times New Roman"/>
          <w:sz w:val="20"/>
          <w:szCs w:val="20"/>
          <w:lang w:eastAsia="en-US" w:bidi="ar-SA"/>
        </w:rPr>
      </w:pPr>
    </w:p>
    <w:p w14:paraId="0128DA47" w14:textId="77777777" w:rsidR="001D143B" w:rsidRPr="00843E4B" w:rsidRDefault="001D143B" w:rsidP="001D143B">
      <w:pPr>
        <w:widowControl/>
        <w:autoSpaceDE/>
        <w:autoSpaceDN/>
        <w:spacing w:before="60" w:after="60"/>
        <w:rPr>
          <w:rFonts w:ascii="Roboto Light" w:eastAsia="Times New Roman" w:hAnsi="Roboto Light" w:cs="Times New Roman"/>
          <w:sz w:val="20"/>
          <w:szCs w:val="20"/>
          <w:lang w:eastAsia="en-US" w:bidi="ar-SA"/>
        </w:rPr>
      </w:pPr>
    </w:p>
    <w:p w14:paraId="174A933D" w14:textId="77777777" w:rsidR="001D143B" w:rsidRPr="00843E4B" w:rsidRDefault="001D143B" w:rsidP="001D143B">
      <w:pPr>
        <w:widowControl/>
        <w:autoSpaceDE/>
        <w:autoSpaceDN/>
        <w:spacing w:before="60" w:after="60"/>
        <w:rPr>
          <w:rFonts w:ascii="Roboto Light" w:eastAsia="Times New Roman" w:hAnsi="Roboto Light" w:cs="Times New Roman"/>
          <w:sz w:val="20"/>
          <w:szCs w:val="20"/>
          <w:lang w:eastAsia="en-US" w:bidi="ar-SA"/>
        </w:rPr>
      </w:pPr>
    </w:p>
    <w:p w14:paraId="22FF480A" w14:textId="77777777" w:rsidR="001D143B" w:rsidRPr="00843E4B" w:rsidRDefault="001D143B" w:rsidP="001D143B">
      <w:pPr>
        <w:widowControl/>
        <w:autoSpaceDE/>
        <w:autoSpaceDN/>
        <w:spacing w:before="60" w:after="60"/>
        <w:rPr>
          <w:rFonts w:ascii="Roboto Light" w:eastAsia="Times New Roman" w:hAnsi="Roboto Light" w:cs="Times New Roman"/>
          <w:sz w:val="20"/>
          <w:szCs w:val="20"/>
          <w:lang w:eastAsia="en-US" w:bidi="ar-SA"/>
        </w:rPr>
      </w:pPr>
    </w:p>
    <w:p w14:paraId="367B6DA7" w14:textId="77777777" w:rsidR="001D143B" w:rsidRPr="00843E4B" w:rsidRDefault="001D143B" w:rsidP="001D143B">
      <w:pPr>
        <w:widowControl/>
        <w:autoSpaceDE/>
        <w:autoSpaceDN/>
        <w:spacing w:before="60" w:after="60"/>
        <w:rPr>
          <w:rFonts w:ascii="Roboto Light" w:eastAsia="Times New Roman" w:hAnsi="Roboto Light" w:cs="Times New Roman"/>
          <w:sz w:val="20"/>
          <w:szCs w:val="20"/>
          <w:lang w:eastAsia="en-US" w:bidi="ar-SA"/>
        </w:rPr>
      </w:pPr>
    </w:p>
    <w:p w14:paraId="0A9671BD" w14:textId="1C2C16E6"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r w:rsidRPr="00843E4B">
        <w:rPr>
          <w:rFonts w:ascii="Roboto Light" w:eastAsia="Times New Roman" w:hAnsi="Roboto Light"/>
          <w:color w:val="1F3763"/>
          <w:lang w:eastAsia="en-US" w:bidi="ar-SA"/>
        </w:rPr>
        <w:lastRenderedPageBreak/>
        <w:t>Section 1.2: Other Significant Partners/Project Staff</w:t>
      </w:r>
    </w:p>
    <w:tbl>
      <w:tblPr>
        <w:tblStyle w:val="TableGrid1"/>
        <w:tblW w:w="0" w:type="auto"/>
        <w:tblLook w:val="04A0" w:firstRow="1" w:lastRow="0" w:firstColumn="1" w:lastColumn="0" w:noHBand="0" w:noVBand="1"/>
      </w:tblPr>
      <w:tblGrid>
        <w:gridCol w:w="3005"/>
        <w:gridCol w:w="3005"/>
        <w:gridCol w:w="3006"/>
      </w:tblGrid>
      <w:tr w:rsidR="001D143B" w:rsidRPr="00843E4B" w14:paraId="58B10899" w14:textId="77777777" w:rsidTr="00D7656E">
        <w:tc>
          <w:tcPr>
            <w:tcW w:w="3005" w:type="dxa"/>
          </w:tcPr>
          <w:p w14:paraId="1E1DFD66"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[Name]</w:t>
            </w:r>
          </w:p>
        </w:tc>
        <w:tc>
          <w:tcPr>
            <w:tcW w:w="3005" w:type="dxa"/>
          </w:tcPr>
          <w:p w14:paraId="7F8EF76F"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[Organisation]</w:t>
            </w:r>
          </w:p>
        </w:tc>
        <w:tc>
          <w:tcPr>
            <w:tcW w:w="3006" w:type="dxa"/>
          </w:tcPr>
          <w:p w14:paraId="2AB7652C"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[Field of research/work]</w:t>
            </w:r>
            <w:r w:rsidRPr="00843E4B">
              <w:rPr>
                <w:rFonts w:ascii="Roboto Light" w:eastAsia="Times New Roman" w:hAnsi="Roboto Light"/>
                <w:lang w:eastAsia="en-US" w:bidi="ar-SA"/>
              </w:rPr>
              <w:br/>
              <w:t>- [Role in project]</w:t>
            </w:r>
          </w:p>
        </w:tc>
      </w:tr>
      <w:tr w:rsidR="001D143B" w:rsidRPr="00843E4B" w14:paraId="49EE2ED0" w14:textId="77777777" w:rsidTr="00D7656E">
        <w:tc>
          <w:tcPr>
            <w:tcW w:w="3005" w:type="dxa"/>
          </w:tcPr>
          <w:p w14:paraId="1AA3B797" w14:textId="77777777" w:rsidR="001D143B" w:rsidRPr="00843E4B" w:rsidRDefault="001D143B" w:rsidP="001D143B">
            <w:pPr>
              <w:spacing w:before="60" w:after="60"/>
              <w:rPr>
                <w:rFonts w:ascii="Roboto Light" w:eastAsia="Times New Roman" w:hAnsi="Roboto Light"/>
                <w:lang w:eastAsia="en-US" w:bidi="ar-SA"/>
              </w:rPr>
            </w:pPr>
          </w:p>
        </w:tc>
        <w:tc>
          <w:tcPr>
            <w:tcW w:w="3005" w:type="dxa"/>
          </w:tcPr>
          <w:p w14:paraId="15C6E5D0" w14:textId="77777777" w:rsidR="001D143B" w:rsidRPr="00843E4B" w:rsidRDefault="001D143B" w:rsidP="001D143B">
            <w:pPr>
              <w:spacing w:before="60" w:after="60"/>
              <w:rPr>
                <w:rFonts w:ascii="Roboto Light" w:eastAsia="Times New Roman" w:hAnsi="Roboto Light"/>
                <w:lang w:eastAsia="en-US" w:bidi="ar-SA"/>
              </w:rPr>
            </w:pPr>
          </w:p>
        </w:tc>
        <w:tc>
          <w:tcPr>
            <w:tcW w:w="3006" w:type="dxa"/>
          </w:tcPr>
          <w:p w14:paraId="0A6B1AC2"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i/>
                <w:color w:val="A6A6A6"/>
                <w:lang w:eastAsia="en-US" w:bidi="ar-SA"/>
              </w:rPr>
              <w:t>P</w:t>
            </w:r>
            <w:r w:rsidRPr="00843E4B">
              <w:rPr>
                <w:rFonts w:ascii="Roboto Light" w:eastAsia="Times New Roman" w:hAnsi="Roboto Light" w:cs="Times New Roman"/>
                <w:i/>
                <w:color w:val="A6A6A6"/>
                <w:lang w:eastAsia="en-US" w:bidi="ar-SA"/>
              </w:rPr>
              <w:t xml:space="preserve">lease note that summarising the CVs of the investigators is insufficient. Specific information on their individual role in the project is required. </w:t>
            </w:r>
          </w:p>
        </w:tc>
      </w:tr>
      <w:tr w:rsidR="001D143B" w:rsidRPr="00843E4B" w14:paraId="042C85E3" w14:textId="77777777" w:rsidTr="00D7656E">
        <w:tc>
          <w:tcPr>
            <w:tcW w:w="3005" w:type="dxa"/>
          </w:tcPr>
          <w:p w14:paraId="5186AD17" w14:textId="77777777" w:rsidR="001D143B" w:rsidRPr="00843E4B" w:rsidRDefault="001D143B" w:rsidP="001D143B">
            <w:pPr>
              <w:spacing w:before="60" w:after="60"/>
              <w:rPr>
                <w:rFonts w:ascii="Roboto Light" w:eastAsia="Times New Roman" w:hAnsi="Roboto Light"/>
                <w:lang w:eastAsia="en-US" w:bidi="ar-SA"/>
              </w:rPr>
            </w:pPr>
          </w:p>
        </w:tc>
        <w:tc>
          <w:tcPr>
            <w:tcW w:w="3005" w:type="dxa"/>
          </w:tcPr>
          <w:p w14:paraId="36AB28CB" w14:textId="77777777" w:rsidR="001D143B" w:rsidRPr="00843E4B" w:rsidRDefault="001D143B" w:rsidP="001D143B">
            <w:pPr>
              <w:spacing w:before="60" w:after="60"/>
              <w:rPr>
                <w:rFonts w:ascii="Roboto Light" w:eastAsia="Times New Roman" w:hAnsi="Roboto Light"/>
                <w:lang w:eastAsia="en-US" w:bidi="ar-SA"/>
              </w:rPr>
            </w:pPr>
          </w:p>
        </w:tc>
        <w:tc>
          <w:tcPr>
            <w:tcW w:w="3006" w:type="dxa"/>
          </w:tcPr>
          <w:p w14:paraId="5F48BAA0" w14:textId="77777777" w:rsidR="001D143B" w:rsidRPr="00843E4B" w:rsidRDefault="001D143B" w:rsidP="001D143B">
            <w:pPr>
              <w:spacing w:before="60" w:after="60"/>
              <w:rPr>
                <w:rFonts w:ascii="Roboto Light" w:eastAsia="Times New Roman" w:hAnsi="Roboto Light"/>
                <w:lang w:eastAsia="en-US" w:bidi="ar-SA"/>
              </w:rPr>
            </w:pPr>
          </w:p>
        </w:tc>
      </w:tr>
      <w:tr w:rsidR="001D143B" w:rsidRPr="00843E4B" w14:paraId="4FA0518B" w14:textId="77777777" w:rsidTr="00D7656E">
        <w:tc>
          <w:tcPr>
            <w:tcW w:w="3005" w:type="dxa"/>
          </w:tcPr>
          <w:p w14:paraId="3B190F4F" w14:textId="77777777" w:rsidR="001D143B" w:rsidRPr="00843E4B" w:rsidRDefault="001D143B" w:rsidP="001D143B">
            <w:pPr>
              <w:spacing w:before="60" w:after="60"/>
              <w:rPr>
                <w:rFonts w:ascii="Roboto Light" w:eastAsia="Times New Roman" w:hAnsi="Roboto Light"/>
                <w:lang w:eastAsia="en-US" w:bidi="ar-SA"/>
              </w:rPr>
            </w:pPr>
          </w:p>
        </w:tc>
        <w:tc>
          <w:tcPr>
            <w:tcW w:w="3005" w:type="dxa"/>
          </w:tcPr>
          <w:p w14:paraId="4B6D2C3B" w14:textId="77777777" w:rsidR="001D143B" w:rsidRPr="00843E4B" w:rsidRDefault="001D143B" w:rsidP="001D143B">
            <w:pPr>
              <w:spacing w:before="60" w:after="60"/>
              <w:rPr>
                <w:rFonts w:ascii="Roboto Light" w:eastAsia="Times New Roman" w:hAnsi="Roboto Light"/>
                <w:lang w:eastAsia="en-US" w:bidi="ar-SA"/>
              </w:rPr>
            </w:pPr>
          </w:p>
        </w:tc>
        <w:tc>
          <w:tcPr>
            <w:tcW w:w="3006" w:type="dxa"/>
          </w:tcPr>
          <w:p w14:paraId="3646A7CE" w14:textId="77777777" w:rsidR="001D143B" w:rsidRPr="00843E4B" w:rsidRDefault="001D143B" w:rsidP="001D143B">
            <w:pPr>
              <w:spacing w:before="60" w:after="60"/>
              <w:rPr>
                <w:rFonts w:ascii="Roboto Light" w:eastAsia="Times New Roman" w:hAnsi="Roboto Light"/>
                <w:lang w:eastAsia="en-US" w:bidi="ar-SA"/>
              </w:rPr>
            </w:pPr>
          </w:p>
        </w:tc>
      </w:tr>
      <w:tr w:rsidR="001D143B" w:rsidRPr="00843E4B" w14:paraId="6A74B2A3" w14:textId="77777777" w:rsidTr="00D7656E">
        <w:tc>
          <w:tcPr>
            <w:tcW w:w="3005" w:type="dxa"/>
          </w:tcPr>
          <w:p w14:paraId="546514D1" w14:textId="77777777" w:rsidR="001D143B" w:rsidRPr="00843E4B" w:rsidRDefault="001D143B" w:rsidP="001D143B">
            <w:pPr>
              <w:spacing w:before="60" w:after="60"/>
              <w:rPr>
                <w:rFonts w:ascii="Roboto Light" w:eastAsia="Times New Roman" w:hAnsi="Roboto Light"/>
                <w:lang w:eastAsia="en-US" w:bidi="ar-SA"/>
              </w:rPr>
            </w:pPr>
          </w:p>
        </w:tc>
        <w:tc>
          <w:tcPr>
            <w:tcW w:w="3005" w:type="dxa"/>
          </w:tcPr>
          <w:p w14:paraId="44DC6F2A" w14:textId="77777777" w:rsidR="001D143B" w:rsidRPr="00843E4B" w:rsidRDefault="001D143B" w:rsidP="001D143B">
            <w:pPr>
              <w:spacing w:before="60" w:after="60"/>
              <w:rPr>
                <w:rFonts w:ascii="Roboto Light" w:eastAsia="Times New Roman" w:hAnsi="Roboto Light"/>
                <w:lang w:eastAsia="en-US" w:bidi="ar-SA"/>
              </w:rPr>
            </w:pPr>
          </w:p>
        </w:tc>
        <w:tc>
          <w:tcPr>
            <w:tcW w:w="3006" w:type="dxa"/>
          </w:tcPr>
          <w:p w14:paraId="57A184E9" w14:textId="77777777" w:rsidR="001D143B" w:rsidRPr="00843E4B" w:rsidRDefault="001D143B" w:rsidP="001D143B">
            <w:pPr>
              <w:spacing w:before="60" w:after="60"/>
              <w:rPr>
                <w:rFonts w:ascii="Roboto Light" w:eastAsia="Times New Roman" w:hAnsi="Roboto Light"/>
                <w:lang w:eastAsia="en-US" w:bidi="ar-SA"/>
              </w:rPr>
            </w:pPr>
          </w:p>
        </w:tc>
      </w:tr>
    </w:tbl>
    <w:p w14:paraId="19F608CF"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Times New Roman" w:hAnsi="Roboto Light"/>
          <w:lang w:eastAsia="en-US" w:bidi="ar-SA"/>
        </w:rPr>
        <w:t>Insert/delete rows as required</w:t>
      </w:r>
    </w:p>
    <w:p w14:paraId="0EBCAEC4" w14:textId="77777777" w:rsidR="001D143B" w:rsidRPr="00843E4B" w:rsidRDefault="001D143B" w:rsidP="001D143B">
      <w:pPr>
        <w:widowControl/>
        <w:autoSpaceDE/>
        <w:autoSpaceDN/>
        <w:spacing w:before="60" w:after="60"/>
        <w:rPr>
          <w:rFonts w:ascii="Roboto Light" w:eastAsia="Times New Roman" w:hAnsi="Roboto Light"/>
          <w:lang w:eastAsia="en-US" w:bidi="ar-SA"/>
        </w:rPr>
      </w:pPr>
    </w:p>
    <w:p w14:paraId="77894634" w14:textId="77777777" w:rsidR="001D143B" w:rsidRPr="00843E4B" w:rsidRDefault="001D143B" w:rsidP="001D143B">
      <w:pPr>
        <w:keepNext/>
        <w:keepLines/>
        <w:widowControl/>
        <w:autoSpaceDE/>
        <w:autoSpaceDN/>
        <w:spacing w:before="40" w:line="259" w:lineRule="auto"/>
        <w:outlineLvl w:val="1"/>
        <w:rPr>
          <w:rFonts w:ascii="Roboto Light" w:eastAsia="Times New Roman" w:hAnsi="Roboto Light"/>
          <w:color w:val="2F5496"/>
          <w:lang w:eastAsia="en-US" w:bidi="ar-SA"/>
        </w:rPr>
      </w:pPr>
      <w:r w:rsidRPr="00843E4B">
        <w:rPr>
          <w:rFonts w:ascii="Roboto Light" w:eastAsia="Times New Roman" w:hAnsi="Roboto Light"/>
          <w:color w:val="2F5496"/>
          <w:lang w:eastAsia="en-US" w:bidi="ar-SA"/>
        </w:rPr>
        <w:t>Section 1.3: Track Record (maximum 2 pages)</w:t>
      </w:r>
    </w:p>
    <w:p w14:paraId="68573126" w14:textId="77777777"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r w:rsidRPr="00843E4B">
        <w:rPr>
          <w:rFonts w:ascii="Roboto Light" w:eastAsia="Times New Roman" w:hAnsi="Roboto Light"/>
          <w:color w:val="1F3763"/>
          <w:lang w:eastAsia="en-US" w:bidi="ar-SA"/>
        </w:rPr>
        <w:t>Provide a description of the track record of the program manager/principal investigator and the other significant project team members</w:t>
      </w:r>
    </w:p>
    <w:tbl>
      <w:tblPr>
        <w:tblStyle w:val="TableGrid1"/>
        <w:tblW w:w="0" w:type="auto"/>
        <w:tblLook w:val="04A0" w:firstRow="1" w:lastRow="0" w:firstColumn="1" w:lastColumn="0" w:noHBand="0" w:noVBand="1"/>
      </w:tblPr>
      <w:tblGrid>
        <w:gridCol w:w="9016"/>
      </w:tblGrid>
      <w:tr w:rsidR="001D143B" w:rsidRPr="00843E4B" w14:paraId="1E4D6AAF" w14:textId="77777777" w:rsidTr="00D7656E">
        <w:tc>
          <w:tcPr>
            <w:tcW w:w="9016" w:type="dxa"/>
          </w:tcPr>
          <w:p w14:paraId="74056D2C" w14:textId="77777777" w:rsidR="001D143B" w:rsidRPr="00843E4B" w:rsidRDefault="001D143B" w:rsidP="001D143B">
            <w:pPr>
              <w:spacing w:before="60" w:after="60"/>
              <w:rPr>
                <w:rFonts w:ascii="Roboto Light" w:eastAsia="Times New Roman" w:hAnsi="Roboto Light"/>
                <w:lang w:eastAsia="en-US" w:bidi="ar-SA"/>
              </w:rPr>
            </w:pPr>
          </w:p>
          <w:p w14:paraId="0F3A202E" w14:textId="77777777" w:rsidR="001D143B" w:rsidRPr="00843E4B" w:rsidRDefault="001D143B" w:rsidP="001D143B">
            <w:pPr>
              <w:spacing w:before="60" w:after="60"/>
              <w:rPr>
                <w:rFonts w:ascii="Roboto Light" w:eastAsia="Times New Roman" w:hAnsi="Roboto Light"/>
                <w:lang w:eastAsia="en-US" w:bidi="ar-SA"/>
              </w:rPr>
            </w:pPr>
          </w:p>
          <w:p w14:paraId="43F14D77" w14:textId="77777777" w:rsidR="001D143B" w:rsidRPr="00843E4B" w:rsidRDefault="001D143B" w:rsidP="001D143B">
            <w:pPr>
              <w:spacing w:before="60" w:after="60"/>
              <w:rPr>
                <w:rFonts w:ascii="Roboto Light" w:eastAsia="Times New Roman" w:hAnsi="Roboto Light"/>
                <w:lang w:eastAsia="en-US" w:bidi="ar-SA"/>
              </w:rPr>
            </w:pPr>
          </w:p>
          <w:p w14:paraId="1B35B662" w14:textId="77777777" w:rsidR="001D143B" w:rsidRPr="00843E4B" w:rsidRDefault="001D143B" w:rsidP="001D143B">
            <w:pPr>
              <w:spacing w:before="60" w:after="60"/>
              <w:rPr>
                <w:rFonts w:ascii="Roboto Light" w:eastAsia="Times New Roman" w:hAnsi="Roboto Light"/>
                <w:lang w:eastAsia="en-US" w:bidi="ar-SA"/>
              </w:rPr>
            </w:pPr>
          </w:p>
          <w:p w14:paraId="76A29382" w14:textId="77777777" w:rsidR="001D143B" w:rsidRPr="00843E4B" w:rsidRDefault="001D143B" w:rsidP="001D143B">
            <w:pPr>
              <w:spacing w:before="60" w:after="60"/>
              <w:rPr>
                <w:rFonts w:ascii="Roboto Light" w:eastAsia="Times New Roman" w:hAnsi="Roboto Light"/>
                <w:lang w:eastAsia="en-US" w:bidi="ar-SA"/>
              </w:rPr>
            </w:pPr>
          </w:p>
          <w:p w14:paraId="5601CE1F" w14:textId="77777777" w:rsidR="001D143B" w:rsidRPr="00843E4B" w:rsidRDefault="001D143B" w:rsidP="001D143B">
            <w:pPr>
              <w:spacing w:before="60" w:after="60"/>
              <w:rPr>
                <w:rFonts w:ascii="Roboto Light" w:eastAsia="Times New Roman" w:hAnsi="Roboto Light"/>
                <w:lang w:eastAsia="en-US" w:bidi="ar-SA"/>
              </w:rPr>
            </w:pPr>
          </w:p>
        </w:tc>
      </w:tr>
    </w:tbl>
    <w:p w14:paraId="1B0272E0" w14:textId="77777777" w:rsidR="001D143B" w:rsidRPr="00843E4B" w:rsidRDefault="001D143B" w:rsidP="001D143B">
      <w:pPr>
        <w:keepNext/>
        <w:keepLines/>
        <w:widowControl/>
        <w:autoSpaceDE/>
        <w:autoSpaceDN/>
        <w:spacing w:before="40" w:line="259" w:lineRule="auto"/>
        <w:outlineLvl w:val="1"/>
        <w:rPr>
          <w:rFonts w:ascii="Roboto Light" w:eastAsia="Times New Roman" w:hAnsi="Roboto Light"/>
          <w:color w:val="2F5496"/>
          <w:lang w:eastAsia="en-US" w:bidi="ar-SA"/>
        </w:rPr>
      </w:pPr>
      <w:r w:rsidRPr="00843E4B">
        <w:rPr>
          <w:rFonts w:ascii="Roboto Light" w:eastAsia="Times New Roman" w:hAnsi="Roboto Light"/>
          <w:color w:val="2F5496"/>
          <w:lang w:eastAsia="en-US" w:bidi="ar-SA"/>
        </w:rPr>
        <w:br/>
        <w:t>Section 2: Partnership with relevant Service Providers (maximum ½ page)</w:t>
      </w:r>
    </w:p>
    <w:p w14:paraId="47FDB0CC" w14:textId="77777777"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r w:rsidRPr="00843E4B">
        <w:rPr>
          <w:rFonts w:ascii="Roboto Light" w:eastAsia="Times New Roman" w:hAnsi="Roboto Light"/>
          <w:color w:val="1F3763"/>
          <w:lang w:eastAsia="en-US" w:bidi="ar-SA"/>
        </w:rPr>
        <w:t xml:space="preserve">Provide an overview of the relationship with any other partner organisations in the research including relevant service providers in a range of sectors including health, </w:t>
      </w:r>
      <w:proofErr w:type="gramStart"/>
      <w:r w:rsidRPr="00843E4B">
        <w:rPr>
          <w:rFonts w:ascii="Roboto Light" w:eastAsia="Times New Roman" w:hAnsi="Roboto Light"/>
          <w:color w:val="1F3763"/>
          <w:lang w:eastAsia="en-US" w:bidi="ar-SA"/>
        </w:rPr>
        <w:t>education</w:t>
      </w:r>
      <w:proofErr w:type="gramEnd"/>
      <w:r w:rsidRPr="00843E4B">
        <w:rPr>
          <w:rFonts w:ascii="Roboto Light" w:eastAsia="Times New Roman" w:hAnsi="Roboto Light"/>
          <w:color w:val="1F3763"/>
          <w:lang w:eastAsia="en-US" w:bidi="ar-SA"/>
        </w:rPr>
        <w:t xml:space="preserve"> and social services. </w:t>
      </w:r>
    </w:p>
    <w:p w14:paraId="6A746F81" w14:textId="77777777"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p>
    <w:tbl>
      <w:tblPr>
        <w:tblStyle w:val="TableGrid1"/>
        <w:tblW w:w="0" w:type="auto"/>
        <w:tblLook w:val="04A0" w:firstRow="1" w:lastRow="0" w:firstColumn="1" w:lastColumn="0" w:noHBand="0" w:noVBand="1"/>
      </w:tblPr>
      <w:tblGrid>
        <w:gridCol w:w="9016"/>
      </w:tblGrid>
      <w:tr w:rsidR="001D143B" w:rsidRPr="00843E4B" w14:paraId="014C5B4B" w14:textId="77777777" w:rsidTr="00D7656E">
        <w:tc>
          <w:tcPr>
            <w:tcW w:w="9016" w:type="dxa"/>
          </w:tcPr>
          <w:p w14:paraId="0FE68933"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This description should outline what relationship exists, or is planned to exist, between the organisations, as well as the role each partner organisation will have, and detail the contribution the organisations are expected to make to achieve the research outcome</w:t>
            </w:r>
            <w:r w:rsidRPr="00843E4B">
              <w:rPr>
                <w:rFonts w:ascii="Roboto Light" w:eastAsia="Times New Roman" w:hAnsi="Roboto Light"/>
                <w:i/>
                <w:color w:val="A6A6A6"/>
                <w:lang w:eastAsia="en-US" w:bidi="ar-SA"/>
              </w:rPr>
              <w:br/>
            </w:r>
            <w:r w:rsidRPr="00843E4B">
              <w:rPr>
                <w:rFonts w:ascii="Roboto Light" w:eastAsia="Times New Roman" w:hAnsi="Roboto Light"/>
                <w:i/>
                <w:color w:val="A6A6A6"/>
                <w:lang w:eastAsia="en-US" w:bidi="ar-SA"/>
              </w:rPr>
              <w:br/>
              <w:t xml:space="preserve">Include details of any formal or informal agreements executed or pending between organisations. Please note that summarising the organisations’ mission/ vision/ strategic goals does not address the criteria for this question. </w:t>
            </w:r>
          </w:p>
          <w:p w14:paraId="1A2A1B22" w14:textId="77777777" w:rsidR="001D143B" w:rsidRPr="00843E4B" w:rsidRDefault="001D143B" w:rsidP="001D143B">
            <w:pPr>
              <w:spacing w:before="60" w:after="60"/>
              <w:rPr>
                <w:rFonts w:ascii="Roboto Light" w:eastAsia="Times New Roman" w:hAnsi="Roboto Light"/>
                <w:i/>
                <w:color w:val="A6A6A6"/>
                <w:lang w:eastAsia="en-US" w:bidi="ar-SA"/>
              </w:rPr>
            </w:pPr>
          </w:p>
          <w:p w14:paraId="6107BF8C" w14:textId="15EAC0DC" w:rsidR="001D143B" w:rsidRPr="00843E4B" w:rsidRDefault="00A44ADC" w:rsidP="001D143B">
            <w:pPr>
              <w:spacing w:before="60" w:after="60"/>
              <w:rPr>
                <w:rFonts w:ascii="Roboto Light" w:eastAsia="Times New Roman" w:hAnsi="Roboto Light"/>
                <w:i/>
                <w:color w:val="A6A6A6"/>
                <w:lang w:eastAsia="en-US" w:bidi="ar-SA"/>
              </w:rPr>
            </w:pPr>
            <w:hyperlink r:id="rId10" w:history="1">
              <w:r w:rsidR="001D143B" w:rsidRPr="00843E4B">
                <w:rPr>
                  <w:rFonts w:ascii="Roboto Light" w:eastAsia="Times New Roman" w:hAnsi="Roboto Light"/>
                  <w:i/>
                  <w:color w:val="0563C1"/>
                  <w:u w:val="single"/>
                  <w:lang w:eastAsia="en-US" w:bidi="ar-SA"/>
                </w:rPr>
                <w:t>See also Appendix 1: Partnership Arrangements</w:t>
              </w:r>
            </w:hyperlink>
            <w:r w:rsidR="001D143B" w:rsidRPr="00843E4B">
              <w:rPr>
                <w:rFonts w:ascii="Roboto Light" w:eastAsia="Times New Roman" w:hAnsi="Roboto Light"/>
                <w:i/>
                <w:color w:val="A6A6A6"/>
                <w:lang w:eastAsia="en-US" w:bidi="ar-SA"/>
              </w:rPr>
              <w:t>.</w:t>
            </w:r>
          </w:p>
        </w:tc>
      </w:tr>
    </w:tbl>
    <w:p w14:paraId="49FEE97C" w14:textId="77777777" w:rsidR="001D143B" w:rsidRPr="00843E4B" w:rsidRDefault="001D143B" w:rsidP="001D143B">
      <w:pPr>
        <w:keepNext/>
        <w:keepLines/>
        <w:widowControl/>
        <w:autoSpaceDE/>
        <w:autoSpaceDN/>
        <w:spacing w:before="40" w:line="259" w:lineRule="auto"/>
        <w:outlineLvl w:val="1"/>
        <w:rPr>
          <w:rFonts w:ascii="Roboto Light" w:eastAsia="Times New Roman" w:hAnsi="Roboto Light"/>
          <w:color w:val="2F5496"/>
          <w:lang w:eastAsia="en-US" w:bidi="ar-SA"/>
        </w:rPr>
      </w:pPr>
      <w:r w:rsidRPr="00843E4B">
        <w:rPr>
          <w:rFonts w:ascii="Roboto Light" w:eastAsia="Times New Roman" w:hAnsi="Roboto Light"/>
          <w:color w:val="2F5496"/>
          <w:lang w:eastAsia="en-US" w:bidi="ar-SA"/>
        </w:rPr>
        <w:lastRenderedPageBreak/>
        <w:t>Section 3: Research/Program Proposal Details (maximum 6 pages)</w:t>
      </w:r>
    </w:p>
    <w:p w14:paraId="535005E0" w14:textId="77777777"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r w:rsidRPr="00843E4B">
        <w:rPr>
          <w:rFonts w:ascii="Roboto Light" w:eastAsia="Times New Roman" w:hAnsi="Roboto Light"/>
          <w:color w:val="1F3763"/>
          <w:lang w:eastAsia="en-US" w:bidi="ar-SA"/>
        </w:rPr>
        <w:t>Provide a brief description of the proposed research and its aims. Include reference to the research questions being addressed and potential outcomes of the proposed program of research.</w:t>
      </w:r>
    </w:p>
    <w:tbl>
      <w:tblPr>
        <w:tblStyle w:val="TableGrid1"/>
        <w:tblW w:w="0" w:type="auto"/>
        <w:tblLook w:val="04A0" w:firstRow="1" w:lastRow="0" w:firstColumn="1" w:lastColumn="0" w:noHBand="0" w:noVBand="1"/>
      </w:tblPr>
      <w:tblGrid>
        <w:gridCol w:w="9016"/>
      </w:tblGrid>
      <w:tr w:rsidR="001D143B" w:rsidRPr="00843E4B" w14:paraId="5DB18B68" w14:textId="77777777" w:rsidTr="00D7656E">
        <w:tc>
          <w:tcPr>
            <w:tcW w:w="9016" w:type="dxa"/>
          </w:tcPr>
          <w:p w14:paraId="3FFE3552"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Background</w:t>
            </w:r>
          </w:p>
          <w:p w14:paraId="1650678E" w14:textId="77777777" w:rsidR="001D143B" w:rsidRPr="00843E4B" w:rsidRDefault="001D143B" w:rsidP="001D143B">
            <w:pPr>
              <w:spacing w:before="60" w:after="60"/>
              <w:rPr>
                <w:rFonts w:ascii="Roboto Light" w:eastAsia="Times New Roman" w:hAnsi="Roboto Light"/>
                <w:lang w:eastAsia="en-US" w:bidi="ar-SA"/>
              </w:rPr>
            </w:pPr>
          </w:p>
          <w:p w14:paraId="25A1611E" w14:textId="77777777" w:rsidR="001D143B" w:rsidRPr="00843E4B" w:rsidRDefault="001D143B" w:rsidP="001D143B">
            <w:pPr>
              <w:spacing w:before="60" w:after="60"/>
              <w:rPr>
                <w:rFonts w:ascii="Roboto Light" w:eastAsia="Times New Roman" w:hAnsi="Roboto Light"/>
                <w:lang w:eastAsia="en-US" w:bidi="ar-SA"/>
              </w:rPr>
            </w:pPr>
          </w:p>
          <w:p w14:paraId="3B178E05" w14:textId="77777777" w:rsidR="001D143B" w:rsidRPr="00843E4B" w:rsidRDefault="001D143B" w:rsidP="001D143B">
            <w:pPr>
              <w:spacing w:before="60" w:after="60"/>
              <w:rPr>
                <w:rFonts w:ascii="Roboto Light" w:eastAsia="Times New Roman" w:hAnsi="Roboto Light"/>
                <w:lang w:eastAsia="en-US" w:bidi="ar-SA"/>
              </w:rPr>
            </w:pPr>
          </w:p>
          <w:p w14:paraId="11B032A8" w14:textId="77777777" w:rsidR="001D143B" w:rsidRPr="00843E4B" w:rsidRDefault="001D143B" w:rsidP="001D143B">
            <w:pPr>
              <w:spacing w:before="60" w:after="60"/>
              <w:rPr>
                <w:rFonts w:ascii="Roboto Light" w:eastAsia="Times New Roman" w:hAnsi="Roboto Light"/>
                <w:lang w:eastAsia="en-US" w:bidi="ar-SA"/>
              </w:rPr>
            </w:pPr>
          </w:p>
          <w:p w14:paraId="2F940C88" w14:textId="77777777" w:rsidR="001D143B" w:rsidRPr="00843E4B" w:rsidRDefault="001D143B" w:rsidP="001D143B">
            <w:pPr>
              <w:spacing w:before="60" w:after="60"/>
              <w:rPr>
                <w:rFonts w:ascii="Roboto Light" w:eastAsia="Times New Roman" w:hAnsi="Roboto Light"/>
                <w:lang w:eastAsia="en-US" w:bidi="ar-SA"/>
              </w:rPr>
            </w:pPr>
          </w:p>
        </w:tc>
      </w:tr>
      <w:tr w:rsidR="001D143B" w:rsidRPr="00843E4B" w14:paraId="2DE81A60" w14:textId="77777777" w:rsidTr="00D7656E">
        <w:tc>
          <w:tcPr>
            <w:tcW w:w="9016" w:type="dxa"/>
          </w:tcPr>
          <w:p w14:paraId="7F3DF1FD"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Significance/Innovation</w:t>
            </w:r>
          </w:p>
          <w:p w14:paraId="0679759E" w14:textId="77777777" w:rsidR="001D143B" w:rsidRPr="00843E4B" w:rsidRDefault="001D143B" w:rsidP="001D143B">
            <w:pPr>
              <w:spacing w:before="60" w:after="60"/>
              <w:rPr>
                <w:rFonts w:ascii="Roboto Light" w:eastAsia="Times New Roman" w:hAnsi="Roboto Light"/>
                <w:lang w:eastAsia="en-US" w:bidi="ar-SA"/>
              </w:rPr>
            </w:pPr>
          </w:p>
          <w:p w14:paraId="7CA1E7DD" w14:textId="77777777" w:rsidR="001D143B" w:rsidRPr="00843E4B" w:rsidRDefault="001D143B" w:rsidP="001D143B">
            <w:pPr>
              <w:spacing w:before="60" w:after="60"/>
              <w:rPr>
                <w:rFonts w:ascii="Roboto Light" w:eastAsia="Times New Roman" w:hAnsi="Roboto Light"/>
                <w:lang w:eastAsia="en-US" w:bidi="ar-SA"/>
              </w:rPr>
            </w:pPr>
          </w:p>
          <w:p w14:paraId="6A4915B3" w14:textId="77777777" w:rsidR="001D143B" w:rsidRPr="00843E4B" w:rsidRDefault="001D143B" w:rsidP="001D143B">
            <w:pPr>
              <w:spacing w:before="60" w:after="60"/>
              <w:rPr>
                <w:rFonts w:ascii="Roboto Light" w:eastAsia="Times New Roman" w:hAnsi="Roboto Light"/>
                <w:lang w:eastAsia="en-US" w:bidi="ar-SA"/>
              </w:rPr>
            </w:pPr>
          </w:p>
          <w:p w14:paraId="10D25D28" w14:textId="77777777" w:rsidR="001D143B" w:rsidRPr="00843E4B" w:rsidRDefault="001D143B" w:rsidP="001D143B">
            <w:pPr>
              <w:spacing w:before="60" w:after="60"/>
              <w:rPr>
                <w:rFonts w:ascii="Roboto Light" w:eastAsia="Times New Roman" w:hAnsi="Roboto Light"/>
                <w:lang w:eastAsia="en-US" w:bidi="ar-SA"/>
              </w:rPr>
            </w:pPr>
          </w:p>
          <w:p w14:paraId="1D2EF7E0" w14:textId="77777777" w:rsidR="001D143B" w:rsidRPr="00843E4B" w:rsidRDefault="001D143B" w:rsidP="001D143B">
            <w:pPr>
              <w:spacing w:before="60" w:after="60"/>
              <w:rPr>
                <w:rFonts w:ascii="Roboto Light" w:eastAsia="Times New Roman" w:hAnsi="Roboto Light"/>
                <w:lang w:eastAsia="en-US" w:bidi="ar-SA"/>
              </w:rPr>
            </w:pPr>
          </w:p>
        </w:tc>
      </w:tr>
      <w:tr w:rsidR="001D143B" w:rsidRPr="00843E4B" w14:paraId="58998F11" w14:textId="77777777" w:rsidTr="00D7656E">
        <w:tc>
          <w:tcPr>
            <w:tcW w:w="9016" w:type="dxa"/>
          </w:tcPr>
          <w:p w14:paraId="3C48B216"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Aims</w:t>
            </w:r>
          </w:p>
          <w:p w14:paraId="4BE4CE55" w14:textId="77777777" w:rsidR="001D143B" w:rsidRPr="00843E4B" w:rsidRDefault="001D143B" w:rsidP="001D143B">
            <w:pPr>
              <w:spacing w:before="60" w:after="60"/>
              <w:rPr>
                <w:rFonts w:ascii="Roboto Light" w:eastAsia="Times New Roman" w:hAnsi="Roboto Light"/>
                <w:lang w:eastAsia="en-US" w:bidi="ar-SA"/>
              </w:rPr>
            </w:pPr>
          </w:p>
          <w:p w14:paraId="23CC72A4" w14:textId="77777777" w:rsidR="001D143B" w:rsidRPr="00843E4B" w:rsidRDefault="001D143B" w:rsidP="001D143B">
            <w:pPr>
              <w:spacing w:before="60" w:after="60"/>
              <w:rPr>
                <w:rFonts w:ascii="Roboto Light" w:eastAsia="Times New Roman" w:hAnsi="Roboto Light"/>
                <w:lang w:eastAsia="en-US" w:bidi="ar-SA"/>
              </w:rPr>
            </w:pPr>
          </w:p>
          <w:p w14:paraId="7556B64C" w14:textId="77777777" w:rsidR="001D143B" w:rsidRPr="00843E4B" w:rsidRDefault="001D143B" w:rsidP="001D143B">
            <w:pPr>
              <w:spacing w:before="60" w:after="60"/>
              <w:rPr>
                <w:rFonts w:ascii="Roboto Light" w:eastAsia="Times New Roman" w:hAnsi="Roboto Light"/>
                <w:lang w:eastAsia="en-US" w:bidi="ar-SA"/>
              </w:rPr>
            </w:pPr>
          </w:p>
          <w:p w14:paraId="1A9C6EB5" w14:textId="77777777" w:rsidR="001D143B" w:rsidRPr="00843E4B" w:rsidRDefault="001D143B" w:rsidP="001D143B">
            <w:pPr>
              <w:spacing w:before="60" w:after="60"/>
              <w:rPr>
                <w:rFonts w:ascii="Roboto Light" w:eastAsia="Times New Roman" w:hAnsi="Roboto Light"/>
                <w:lang w:eastAsia="en-US" w:bidi="ar-SA"/>
              </w:rPr>
            </w:pPr>
          </w:p>
          <w:p w14:paraId="7E4FDB35" w14:textId="77777777" w:rsidR="001D143B" w:rsidRPr="00843E4B" w:rsidRDefault="001D143B" w:rsidP="001D143B">
            <w:pPr>
              <w:spacing w:before="60" w:after="60"/>
              <w:rPr>
                <w:rFonts w:ascii="Roboto Light" w:eastAsia="Times New Roman" w:hAnsi="Roboto Light"/>
                <w:lang w:eastAsia="en-US" w:bidi="ar-SA"/>
              </w:rPr>
            </w:pPr>
          </w:p>
        </w:tc>
      </w:tr>
      <w:tr w:rsidR="001D143B" w:rsidRPr="00843E4B" w14:paraId="17C60A52" w14:textId="77777777" w:rsidTr="00D7656E">
        <w:tc>
          <w:tcPr>
            <w:tcW w:w="9016" w:type="dxa"/>
          </w:tcPr>
          <w:p w14:paraId="1612611C"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Specific Research Questions/Outcomes</w:t>
            </w:r>
          </w:p>
          <w:p w14:paraId="5A243228" w14:textId="77777777" w:rsidR="001D143B" w:rsidRPr="00843E4B" w:rsidRDefault="001D143B" w:rsidP="001D143B">
            <w:pPr>
              <w:spacing w:before="60" w:after="60"/>
              <w:rPr>
                <w:rFonts w:ascii="Roboto Light" w:eastAsia="Times New Roman" w:hAnsi="Roboto Light"/>
                <w:lang w:eastAsia="en-US" w:bidi="ar-SA"/>
              </w:rPr>
            </w:pPr>
          </w:p>
          <w:p w14:paraId="39A51135" w14:textId="77777777" w:rsidR="001D143B" w:rsidRPr="00843E4B" w:rsidRDefault="001D143B" w:rsidP="001D143B">
            <w:pPr>
              <w:spacing w:before="60" w:after="60"/>
              <w:rPr>
                <w:rFonts w:ascii="Roboto Light" w:eastAsia="Times New Roman" w:hAnsi="Roboto Light"/>
                <w:lang w:eastAsia="en-US" w:bidi="ar-SA"/>
              </w:rPr>
            </w:pPr>
          </w:p>
          <w:p w14:paraId="0C91EE95" w14:textId="77777777" w:rsidR="001D143B" w:rsidRPr="00843E4B" w:rsidRDefault="001D143B" w:rsidP="001D143B">
            <w:pPr>
              <w:spacing w:before="60" w:after="60"/>
              <w:rPr>
                <w:rFonts w:ascii="Roboto Light" w:eastAsia="Times New Roman" w:hAnsi="Roboto Light"/>
                <w:lang w:eastAsia="en-US" w:bidi="ar-SA"/>
              </w:rPr>
            </w:pPr>
          </w:p>
          <w:p w14:paraId="557A72D0" w14:textId="77777777" w:rsidR="001D143B" w:rsidRPr="00843E4B" w:rsidRDefault="001D143B" w:rsidP="001D143B">
            <w:pPr>
              <w:spacing w:before="60" w:after="60"/>
              <w:rPr>
                <w:rFonts w:ascii="Roboto Light" w:eastAsia="Times New Roman" w:hAnsi="Roboto Light"/>
                <w:lang w:eastAsia="en-US" w:bidi="ar-SA"/>
              </w:rPr>
            </w:pPr>
          </w:p>
          <w:p w14:paraId="5593879A" w14:textId="77777777" w:rsidR="001D143B" w:rsidRPr="00843E4B" w:rsidRDefault="001D143B" w:rsidP="001D143B">
            <w:pPr>
              <w:spacing w:before="60" w:after="60"/>
              <w:rPr>
                <w:rFonts w:ascii="Roboto Light" w:eastAsia="Times New Roman" w:hAnsi="Roboto Light"/>
                <w:lang w:eastAsia="en-US" w:bidi="ar-SA"/>
              </w:rPr>
            </w:pPr>
          </w:p>
        </w:tc>
      </w:tr>
      <w:tr w:rsidR="001D143B" w:rsidRPr="00843E4B" w14:paraId="01C956AA" w14:textId="77777777" w:rsidTr="00D7656E">
        <w:tc>
          <w:tcPr>
            <w:tcW w:w="9016" w:type="dxa"/>
          </w:tcPr>
          <w:p w14:paraId="2386AA6E"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Methods (data sources, analysis/statistics) or Implementation</w:t>
            </w:r>
          </w:p>
          <w:p w14:paraId="0045121C" w14:textId="141D00B6" w:rsidR="001D143B" w:rsidRPr="00843E4B" w:rsidRDefault="001D143B" w:rsidP="001D143B">
            <w:pPr>
              <w:spacing w:before="60" w:after="60"/>
              <w:rPr>
                <w:rFonts w:ascii="Roboto Light" w:eastAsia="Times New Roman" w:hAnsi="Roboto Light"/>
                <w:lang w:eastAsia="en-US" w:bidi="ar-SA"/>
              </w:rPr>
            </w:pPr>
          </w:p>
          <w:p w14:paraId="37B0F09A" w14:textId="77777777" w:rsidR="001D143B" w:rsidRPr="00843E4B" w:rsidRDefault="001D143B" w:rsidP="001D143B">
            <w:pPr>
              <w:spacing w:before="60" w:after="60"/>
              <w:rPr>
                <w:rFonts w:ascii="Roboto Light" w:eastAsia="Times New Roman" w:hAnsi="Roboto Light"/>
                <w:lang w:eastAsia="en-US" w:bidi="ar-SA"/>
              </w:rPr>
            </w:pPr>
          </w:p>
          <w:p w14:paraId="74D46EF8" w14:textId="77777777" w:rsidR="001D143B" w:rsidRPr="00843E4B" w:rsidRDefault="001D143B" w:rsidP="001D143B">
            <w:pPr>
              <w:spacing w:before="60" w:after="60"/>
              <w:rPr>
                <w:rFonts w:ascii="Roboto Light" w:eastAsia="Times New Roman" w:hAnsi="Roboto Light"/>
                <w:lang w:eastAsia="en-US" w:bidi="ar-SA"/>
              </w:rPr>
            </w:pPr>
          </w:p>
          <w:p w14:paraId="14B22625" w14:textId="77777777" w:rsidR="001D143B" w:rsidRPr="00843E4B" w:rsidRDefault="001D143B" w:rsidP="001D143B">
            <w:pPr>
              <w:spacing w:before="60" w:after="60"/>
              <w:rPr>
                <w:rFonts w:ascii="Roboto Light" w:eastAsia="Times New Roman" w:hAnsi="Roboto Light"/>
                <w:lang w:eastAsia="en-US" w:bidi="ar-SA"/>
              </w:rPr>
            </w:pPr>
          </w:p>
          <w:p w14:paraId="116E19A8" w14:textId="77777777" w:rsidR="001D143B" w:rsidRPr="00843E4B" w:rsidRDefault="001D143B" w:rsidP="001D143B">
            <w:pPr>
              <w:spacing w:before="60" w:after="60"/>
              <w:rPr>
                <w:rFonts w:ascii="Roboto Light" w:eastAsia="Times New Roman" w:hAnsi="Roboto Light"/>
                <w:lang w:eastAsia="en-US" w:bidi="ar-SA"/>
              </w:rPr>
            </w:pPr>
          </w:p>
          <w:p w14:paraId="69F3F0A4" w14:textId="77777777" w:rsidR="001D143B" w:rsidRPr="00843E4B" w:rsidRDefault="001D143B" w:rsidP="001D143B">
            <w:pPr>
              <w:spacing w:before="60" w:after="60"/>
              <w:rPr>
                <w:rFonts w:ascii="Roboto Light" w:eastAsia="Times New Roman" w:hAnsi="Roboto Light"/>
                <w:lang w:eastAsia="en-US" w:bidi="ar-SA"/>
              </w:rPr>
            </w:pPr>
          </w:p>
          <w:p w14:paraId="5F053EC2" w14:textId="77777777" w:rsidR="001D143B" w:rsidRPr="00843E4B" w:rsidRDefault="001D143B" w:rsidP="001D143B">
            <w:pPr>
              <w:spacing w:before="60" w:after="60"/>
              <w:rPr>
                <w:rFonts w:ascii="Roboto Light" w:eastAsia="Times New Roman" w:hAnsi="Roboto Light"/>
                <w:lang w:eastAsia="en-US" w:bidi="ar-SA"/>
              </w:rPr>
            </w:pPr>
          </w:p>
          <w:p w14:paraId="39DD81CD" w14:textId="674572D7" w:rsidR="001D143B" w:rsidRPr="00843E4B" w:rsidRDefault="001D143B" w:rsidP="001D143B">
            <w:pPr>
              <w:spacing w:before="60" w:after="60"/>
              <w:rPr>
                <w:rFonts w:ascii="Roboto Light" w:eastAsia="Times New Roman" w:hAnsi="Roboto Light"/>
                <w:lang w:eastAsia="en-US" w:bidi="ar-SA"/>
              </w:rPr>
            </w:pPr>
          </w:p>
        </w:tc>
      </w:tr>
      <w:tr w:rsidR="001D143B" w:rsidRPr="00843E4B" w14:paraId="1DFBC25C" w14:textId="77777777" w:rsidTr="00D7656E">
        <w:tc>
          <w:tcPr>
            <w:tcW w:w="9016" w:type="dxa"/>
          </w:tcPr>
          <w:p w14:paraId="240E6C49"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lastRenderedPageBreak/>
              <w:t>Timetable (month to month)</w:t>
            </w:r>
          </w:p>
          <w:p w14:paraId="585CECA9" w14:textId="77777777" w:rsidR="001D143B" w:rsidRPr="00843E4B" w:rsidRDefault="001D143B" w:rsidP="001D143B">
            <w:pPr>
              <w:spacing w:before="60" w:after="60"/>
              <w:rPr>
                <w:rFonts w:ascii="Roboto Light" w:eastAsia="Times New Roman" w:hAnsi="Roboto Light"/>
                <w:lang w:eastAsia="en-US" w:bidi="ar-SA"/>
              </w:rPr>
            </w:pPr>
          </w:p>
          <w:p w14:paraId="7FEFEC74" w14:textId="77777777" w:rsidR="001D143B" w:rsidRPr="00843E4B" w:rsidRDefault="001D143B" w:rsidP="001D143B">
            <w:pPr>
              <w:spacing w:before="60" w:after="60"/>
              <w:rPr>
                <w:rFonts w:ascii="Roboto Light" w:eastAsia="Times New Roman" w:hAnsi="Roboto Light"/>
                <w:lang w:eastAsia="en-US" w:bidi="ar-SA"/>
              </w:rPr>
            </w:pPr>
          </w:p>
          <w:p w14:paraId="37741A57" w14:textId="77777777" w:rsidR="001D143B" w:rsidRPr="00843E4B" w:rsidRDefault="001D143B" w:rsidP="001D143B">
            <w:pPr>
              <w:spacing w:before="60" w:after="60"/>
              <w:rPr>
                <w:rFonts w:ascii="Roboto Light" w:eastAsia="Times New Roman" w:hAnsi="Roboto Light"/>
                <w:lang w:eastAsia="en-US" w:bidi="ar-SA"/>
              </w:rPr>
            </w:pPr>
          </w:p>
          <w:p w14:paraId="324F0EE9" w14:textId="1A0B1D6A" w:rsidR="001D143B" w:rsidRPr="00843E4B" w:rsidRDefault="001D143B" w:rsidP="001D143B">
            <w:pPr>
              <w:spacing w:before="60" w:after="60"/>
              <w:rPr>
                <w:rFonts w:ascii="Roboto Light" w:eastAsia="Times New Roman" w:hAnsi="Roboto Light"/>
                <w:lang w:eastAsia="en-US" w:bidi="ar-SA"/>
              </w:rPr>
            </w:pPr>
          </w:p>
        </w:tc>
      </w:tr>
      <w:tr w:rsidR="001D143B" w:rsidRPr="00843E4B" w14:paraId="2694463B" w14:textId="77777777" w:rsidTr="00D7656E">
        <w:tc>
          <w:tcPr>
            <w:tcW w:w="9016" w:type="dxa"/>
          </w:tcPr>
          <w:p w14:paraId="5E5C025C"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Ethics (as appropriate)</w:t>
            </w:r>
          </w:p>
          <w:p w14:paraId="0AD37371" w14:textId="77777777" w:rsidR="001D143B" w:rsidRPr="00843E4B" w:rsidRDefault="001D143B" w:rsidP="001D143B">
            <w:pPr>
              <w:spacing w:before="60" w:after="60"/>
              <w:rPr>
                <w:rFonts w:ascii="Roboto Light" w:eastAsia="Times New Roman" w:hAnsi="Roboto Light"/>
                <w:lang w:eastAsia="en-US" w:bidi="ar-SA"/>
              </w:rPr>
            </w:pPr>
          </w:p>
          <w:p w14:paraId="470AAD1E" w14:textId="77777777" w:rsidR="001D143B" w:rsidRPr="00843E4B" w:rsidRDefault="001D143B" w:rsidP="001D143B">
            <w:pPr>
              <w:spacing w:before="60" w:after="60"/>
              <w:rPr>
                <w:rFonts w:ascii="Roboto Light" w:eastAsia="Times New Roman" w:hAnsi="Roboto Light"/>
                <w:lang w:eastAsia="en-US" w:bidi="ar-SA"/>
              </w:rPr>
            </w:pPr>
          </w:p>
          <w:p w14:paraId="7FA02200" w14:textId="77777777" w:rsidR="001D143B" w:rsidRPr="00843E4B" w:rsidRDefault="001D143B" w:rsidP="001D143B">
            <w:pPr>
              <w:spacing w:before="60" w:after="60"/>
              <w:rPr>
                <w:rFonts w:ascii="Roboto Light" w:eastAsia="Times New Roman" w:hAnsi="Roboto Light"/>
                <w:lang w:eastAsia="en-US" w:bidi="ar-SA"/>
              </w:rPr>
            </w:pPr>
          </w:p>
          <w:p w14:paraId="3D454C7E" w14:textId="77777777" w:rsidR="001D143B" w:rsidRPr="00843E4B" w:rsidRDefault="001D143B" w:rsidP="001D143B">
            <w:pPr>
              <w:spacing w:before="60" w:after="60"/>
              <w:rPr>
                <w:rFonts w:ascii="Roboto Light" w:eastAsia="Times New Roman" w:hAnsi="Roboto Light"/>
                <w:lang w:eastAsia="en-US" w:bidi="ar-SA"/>
              </w:rPr>
            </w:pPr>
          </w:p>
        </w:tc>
      </w:tr>
      <w:tr w:rsidR="001D143B" w:rsidRPr="00843E4B" w14:paraId="486FFDED" w14:textId="77777777" w:rsidTr="00D7656E">
        <w:tc>
          <w:tcPr>
            <w:tcW w:w="9016" w:type="dxa"/>
          </w:tcPr>
          <w:p w14:paraId="215711B6"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Evaluation Methods</w:t>
            </w:r>
          </w:p>
          <w:p w14:paraId="244F4983" w14:textId="77777777" w:rsidR="001D143B" w:rsidRPr="00843E4B" w:rsidRDefault="001D143B" w:rsidP="001D143B">
            <w:pPr>
              <w:spacing w:before="60" w:after="60"/>
              <w:rPr>
                <w:rFonts w:ascii="Roboto Light" w:eastAsia="Times New Roman" w:hAnsi="Roboto Light" w:cs="Times New Roman"/>
                <w:i/>
                <w:color w:val="A6A6A6"/>
                <w:lang w:bidi="ar-SA"/>
              </w:rPr>
            </w:pPr>
            <w:r w:rsidRPr="00843E4B">
              <w:rPr>
                <w:rFonts w:ascii="Roboto Light" w:eastAsia="Times New Roman" w:hAnsi="Roboto Light" w:cs="Times New Roman"/>
                <w:i/>
                <w:color w:val="A6A6A6"/>
                <w:lang w:bidi="ar-SA"/>
              </w:rPr>
              <w:t>This section should outline:</w:t>
            </w:r>
          </w:p>
          <w:p w14:paraId="10C3EAA1" w14:textId="77777777" w:rsidR="001D143B" w:rsidRPr="00843E4B" w:rsidRDefault="001D143B" w:rsidP="001D143B">
            <w:pPr>
              <w:numPr>
                <w:ilvl w:val="0"/>
                <w:numId w:val="24"/>
              </w:numPr>
              <w:spacing w:before="60" w:after="60"/>
              <w:contextualSpacing/>
              <w:rPr>
                <w:rFonts w:ascii="Roboto Light" w:eastAsia="Times New Roman" w:hAnsi="Roboto Light"/>
                <w:i/>
                <w:color w:val="A6A6A6"/>
                <w:lang w:eastAsia="en-US" w:bidi="ar-SA"/>
              </w:rPr>
            </w:pPr>
            <w:r w:rsidRPr="00843E4B">
              <w:rPr>
                <w:rFonts w:ascii="Roboto Light" w:eastAsia="Times New Roman" w:hAnsi="Roboto Light" w:cs="Times New Roman"/>
                <w:i/>
                <w:color w:val="A6A6A6"/>
                <w:lang w:bidi="ar-SA"/>
              </w:rPr>
              <w:t>The evaluation methodology.</w:t>
            </w:r>
          </w:p>
          <w:p w14:paraId="470CD344" w14:textId="77777777" w:rsidR="001D143B" w:rsidRPr="00843E4B" w:rsidRDefault="001D143B" w:rsidP="001D143B">
            <w:pPr>
              <w:numPr>
                <w:ilvl w:val="0"/>
                <w:numId w:val="24"/>
              </w:numPr>
              <w:spacing w:before="60" w:after="60"/>
              <w:contextualSpacing/>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Whether the evaluation will be internal or external. Please also account for evaluation in the proposal’s budget.</w:t>
            </w:r>
          </w:p>
          <w:p w14:paraId="5211BB0F" w14:textId="77777777" w:rsidR="001D143B" w:rsidRPr="00843E4B" w:rsidRDefault="001D143B" w:rsidP="001D143B">
            <w:pPr>
              <w:numPr>
                <w:ilvl w:val="0"/>
                <w:numId w:val="24"/>
              </w:numPr>
              <w:spacing w:before="60" w:after="60"/>
              <w:contextualSpacing/>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How this evaluation connects with the proposal’s objectives and methods.</w:t>
            </w:r>
          </w:p>
          <w:p w14:paraId="0D4202BF" w14:textId="77777777" w:rsidR="001D143B" w:rsidRPr="00843E4B" w:rsidRDefault="001D143B" w:rsidP="001D143B">
            <w:pPr>
              <w:numPr>
                <w:ilvl w:val="0"/>
                <w:numId w:val="24"/>
              </w:numPr>
              <w:spacing w:before="60" w:after="60"/>
              <w:contextualSpacing/>
              <w:rPr>
                <w:rFonts w:ascii="Roboto Light" w:eastAsia="Times New Roman" w:hAnsi="Roboto Light"/>
                <w:i/>
                <w:iCs/>
                <w:color w:val="A6A6A6"/>
                <w:lang w:eastAsia="en-US" w:bidi="ar-SA"/>
              </w:rPr>
            </w:pPr>
            <w:r w:rsidRPr="00843E4B">
              <w:rPr>
                <w:rFonts w:ascii="Roboto Light" w:eastAsia="Times New Roman" w:hAnsi="Roboto Light"/>
                <w:i/>
                <w:iCs/>
                <w:color w:val="A6A6A6"/>
                <w:lang w:eastAsia="en-US" w:bidi="ar-SA"/>
              </w:rPr>
              <w:t>How the findings from the evaluation will be used.</w:t>
            </w:r>
          </w:p>
          <w:p w14:paraId="38701A20" w14:textId="77777777" w:rsidR="001D143B" w:rsidRPr="00843E4B" w:rsidRDefault="001D143B" w:rsidP="001D143B">
            <w:pPr>
              <w:spacing w:before="60" w:after="60"/>
              <w:rPr>
                <w:rFonts w:ascii="Roboto Light" w:eastAsia="Times New Roman" w:hAnsi="Roboto Light"/>
                <w:i/>
                <w:iCs/>
                <w:color w:val="A6A6A6"/>
                <w:lang w:eastAsia="en-US" w:bidi="ar-SA"/>
              </w:rPr>
            </w:pPr>
            <w:r w:rsidRPr="00843E4B">
              <w:rPr>
                <w:rFonts w:ascii="Roboto Light" w:eastAsia="Times New Roman" w:hAnsi="Roboto Light" w:cs="Times New Roman"/>
                <w:sz w:val="20"/>
                <w:szCs w:val="20"/>
                <w:lang w:eastAsia="en-US" w:bidi="ar-SA"/>
              </w:rPr>
              <w:br/>
            </w:r>
            <w:r w:rsidRPr="00843E4B">
              <w:rPr>
                <w:rFonts w:ascii="Roboto Light" w:eastAsia="Times New Roman" w:hAnsi="Roboto Light"/>
                <w:i/>
                <w:iCs/>
                <w:color w:val="A6A6A6"/>
                <w:lang w:eastAsia="en-US" w:bidi="ar-SA"/>
              </w:rPr>
              <w:t>This section will be assessed by the Research Sub-Committee based on:</w:t>
            </w:r>
          </w:p>
          <w:p w14:paraId="3FA71511" w14:textId="77777777" w:rsidR="001D143B" w:rsidRPr="00843E4B" w:rsidRDefault="001D143B" w:rsidP="001D143B">
            <w:pPr>
              <w:numPr>
                <w:ilvl w:val="0"/>
                <w:numId w:val="25"/>
              </w:numPr>
              <w:spacing w:before="60" w:after="60"/>
              <w:contextualSpacing/>
              <w:rPr>
                <w:rFonts w:ascii="Roboto Light" w:eastAsia="Times New Roman" w:hAnsi="Roboto Light" w:cs="Times New Roman"/>
                <w:i/>
                <w:iCs/>
                <w:color w:val="A6A6A6"/>
                <w:lang w:eastAsia="en-US" w:bidi="ar-SA"/>
              </w:rPr>
            </w:pPr>
            <w:r w:rsidRPr="00843E4B">
              <w:rPr>
                <w:rFonts w:ascii="Roboto Light" w:eastAsia="Times New Roman" w:hAnsi="Roboto Light"/>
                <w:i/>
                <w:iCs/>
                <w:color w:val="A6A6A6"/>
                <w:lang w:eastAsia="en-US" w:bidi="ar-SA"/>
              </w:rPr>
              <w:t>Articulation of the degree of independence</w:t>
            </w:r>
          </w:p>
          <w:p w14:paraId="07E0060B" w14:textId="77777777" w:rsidR="001D143B" w:rsidRPr="00843E4B" w:rsidRDefault="001D143B" w:rsidP="001D143B">
            <w:pPr>
              <w:numPr>
                <w:ilvl w:val="0"/>
                <w:numId w:val="25"/>
              </w:numPr>
              <w:spacing w:before="60" w:after="60"/>
              <w:contextualSpacing/>
              <w:rPr>
                <w:rFonts w:ascii="Roboto Light" w:eastAsia="Times New Roman" w:hAnsi="Roboto Light" w:cs="Times New Roman"/>
                <w:i/>
                <w:iCs/>
                <w:color w:val="A6A6A6"/>
                <w:lang w:eastAsia="en-US" w:bidi="ar-SA"/>
              </w:rPr>
            </w:pPr>
            <w:r w:rsidRPr="00843E4B">
              <w:rPr>
                <w:rFonts w:ascii="Roboto Light" w:eastAsia="Times New Roman" w:hAnsi="Roboto Light"/>
                <w:i/>
                <w:iCs/>
                <w:color w:val="A6A6A6"/>
                <w:lang w:eastAsia="en-US" w:bidi="ar-SA"/>
              </w:rPr>
              <w:t>Timing of the evaluation of the research. Evaluation should be undertaken at a time when the outcomes of the research can be spoken to</w:t>
            </w:r>
          </w:p>
          <w:p w14:paraId="385497CF" w14:textId="77777777" w:rsidR="001D143B" w:rsidRPr="00843E4B" w:rsidRDefault="001D143B" w:rsidP="001D143B">
            <w:pPr>
              <w:numPr>
                <w:ilvl w:val="0"/>
                <w:numId w:val="25"/>
              </w:numPr>
              <w:spacing w:before="60" w:after="60"/>
              <w:contextualSpacing/>
              <w:rPr>
                <w:rFonts w:ascii="Roboto Light" w:eastAsia="Times New Roman" w:hAnsi="Roboto Light" w:cs="Times New Roman"/>
                <w:i/>
                <w:iCs/>
                <w:color w:val="A6A6A6"/>
                <w:lang w:eastAsia="en-US" w:bidi="ar-SA"/>
              </w:rPr>
            </w:pPr>
            <w:r w:rsidRPr="00843E4B">
              <w:rPr>
                <w:rFonts w:ascii="Roboto Light" w:eastAsia="Times New Roman" w:hAnsi="Roboto Light"/>
                <w:i/>
                <w:iCs/>
                <w:color w:val="A6A6A6"/>
                <w:lang w:eastAsia="en-US" w:bidi="ar-SA"/>
              </w:rPr>
              <w:t>Demonstration of appropriate balance between qualitative and quantitative data</w:t>
            </w:r>
          </w:p>
          <w:p w14:paraId="1D61B52B" w14:textId="44EBA6F3" w:rsidR="001D143B" w:rsidRPr="00843E4B" w:rsidRDefault="001D143B" w:rsidP="001D143B">
            <w:pPr>
              <w:numPr>
                <w:ilvl w:val="0"/>
                <w:numId w:val="25"/>
              </w:numPr>
              <w:spacing w:before="60" w:after="60"/>
              <w:contextualSpacing/>
              <w:rPr>
                <w:rFonts w:ascii="Roboto Light" w:eastAsia="Times New Roman" w:hAnsi="Roboto Light" w:cs="Times New Roman"/>
                <w:i/>
                <w:iCs/>
                <w:color w:val="A6A6A6"/>
                <w:lang w:eastAsia="en-US" w:bidi="ar-SA"/>
              </w:rPr>
            </w:pPr>
            <w:r w:rsidRPr="00843E4B">
              <w:rPr>
                <w:rFonts w:ascii="Roboto Light" w:eastAsia="Times New Roman" w:hAnsi="Roboto Light"/>
                <w:i/>
                <w:iCs/>
                <w:color w:val="A6A6A6"/>
                <w:lang w:eastAsia="en-US" w:bidi="ar-SA"/>
              </w:rPr>
              <w:t>The impact/translational capability of the evaluation. This may include context variables and identification of any other barriers (workforce, capacity, systems, money etc.)</w:t>
            </w:r>
          </w:p>
        </w:tc>
      </w:tr>
      <w:tr w:rsidR="001D143B" w:rsidRPr="00843E4B" w14:paraId="45C68F58" w14:textId="77777777" w:rsidTr="00D7656E">
        <w:tc>
          <w:tcPr>
            <w:tcW w:w="9016" w:type="dxa"/>
          </w:tcPr>
          <w:p w14:paraId="0B6D35A2"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Dissemination Plan (publications/conferences)</w:t>
            </w:r>
          </w:p>
          <w:p w14:paraId="77AF34BB" w14:textId="77777777" w:rsidR="001D143B" w:rsidRPr="00843E4B" w:rsidRDefault="001D143B" w:rsidP="001D143B">
            <w:pPr>
              <w:spacing w:before="60" w:after="60"/>
              <w:rPr>
                <w:rFonts w:ascii="Roboto Light" w:eastAsia="Times New Roman" w:hAnsi="Roboto Light"/>
                <w:lang w:eastAsia="en-US" w:bidi="ar-SA"/>
              </w:rPr>
            </w:pPr>
          </w:p>
          <w:p w14:paraId="1786E292" w14:textId="77777777" w:rsidR="001D143B" w:rsidRPr="00843E4B" w:rsidRDefault="001D143B" w:rsidP="001D143B">
            <w:pPr>
              <w:spacing w:before="60" w:after="60"/>
              <w:rPr>
                <w:rFonts w:ascii="Roboto Light" w:eastAsia="Times New Roman" w:hAnsi="Roboto Light"/>
                <w:lang w:eastAsia="en-US" w:bidi="ar-SA"/>
              </w:rPr>
            </w:pPr>
          </w:p>
          <w:p w14:paraId="2CAEBF9A" w14:textId="77777777" w:rsidR="001D143B" w:rsidRPr="00843E4B" w:rsidRDefault="001D143B" w:rsidP="001D143B">
            <w:pPr>
              <w:spacing w:before="60" w:after="60"/>
              <w:rPr>
                <w:rFonts w:ascii="Roboto Light" w:eastAsia="Times New Roman" w:hAnsi="Roboto Light"/>
                <w:lang w:eastAsia="en-US" w:bidi="ar-SA"/>
              </w:rPr>
            </w:pPr>
          </w:p>
          <w:p w14:paraId="46F93223" w14:textId="77777777" w:rsidR="001D143B" w:rsidRPr="00843E4B" w:rsidRDefault="001D143B" w:rsidP="001D143B">
            <w:pPr>
              <w:spacing w:before="60" w:after="60"/>
              <w:rPr>
                <w:rFonts w:ascii="Roboto Light" w:eastAsia="Times New Roman" w:hAnsi="Roboto Light"/>
                <w:lang w:eastAsia="en-US" w:bidi="ar-SA"/>
              </w:rPr>
            </w:pPr>
          </w:p>
          <w:p w14:paraId="61055595" w14:textId="77777777" w:rsidR="001D143B" w:rsidRPr="00843E4B" w:rsidRDefault="001D143B" w:rsidP="001D143B">
            <w:pPr>
              <w:spacing w:before="60" w:after="60"/>
              <w:rPr>
                <w:rFonts w:ascii="Roboto Light" w:eastAsia="Times New Roman" w:hAnsi="Roboto Light"/>
                <w:lang w:eastAsia="en-US" w:bidi="ar-SA"/>
              </w:rPr>
            </w:pPr>
          </w:p>
          <w:p w14:paraId="2C153CB4" w14:textId="77777777" w:rsidR="001D143B" w:rsidRPr="00843E4B" w:rsidRDefault="001D143B" w:rsidP="001D143B">
            <w:pPr>
              <w:spacing w:before="60" w:after="60"/>
              <w:rPr>
                <w:rFonts w:ascii="Roboto Light" w:eastAsia="Times New Roman" w:hAnsi="Roboto Light"/>
                <w:lang w:eastAsia="en-US" w:bidi="ar-SA"/>
              </w:rPr>
            </w:pPr>
          </w:p>
        </w:tc>
      </w:tr>
      <w:tr w:rsidR="001D143B" w:rsidRPr="00843E4B" w14:paraId="0249BD4E" w14:textId="77777777" w:rsidTr="00D7656E">
        <w:tc>
          <w:tcPr>
            <w:tcW w:w="9016" w:type="dxa"/>
          </w:tcPr>
          <w:p w14:paraId="6D760785"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lang w:eastAsia="en-US" w:bidi="ar-SA"/>
              </w:rPr>
              <w:t>Any additional comments you would like to make (optional)</w:t>
            </w:r>
          </w:p>
          <w:p w14:paraId="640B7060" w14:textId="77777777" w:rsidR="001D143B" w:rsidRPr="00843E4B" w:rsidRDefault="001D143B" w:rsidP="001D143B">
            <w:pPr>
              <w:spacing w:before="60" w:after="60"/>
              <w:rPr>
                <w:rFonts w:ascii="Roboto Light" w:eastAsia="Times New Roman" w:hAnsi="Roboto Light"/>
                <w:lang w:eastAsia="en-US" w:bidi="ar-SA"/>
              </w:rPr>
            </w:pPr>
          </w:p>
          <w:p w14:paraId="25E304D8" w14:textId="77777777" w:rsidR="001D143B" w:rsidRPr="00843E4B" w:rsidRDefault="001D143B" w:rsidP="001D143B">
            <w:pPr>
              <w:spacing w:before="60" w:after="60"/>
              <w:rPr>
                <w:rFonts w:ascii="Roboto Light" w:eastAsia="Times New Roman" w:hAnsi="Roboto Light"/>
                <w:lang w:eastAsia="en-US" w:bidi="ar-SA"/>
              </w:rPr>
            </w:pPr>
          </w:p>
          <w:p w14:paraId="113D9083" w14:textId="77777777" w:rsidR="001D143B" w:rsidRPr="00843E4B" w:rsidRDefault="001D143B" w:rsidP="001D143B">
            <w:pPr>
              <w:spacing w:before="60" w:after="60"/>
              <w:rPr>
                <w:rFonts w:ascii="Roboto Light" w:eastAsia="Times New Roman" w:hAnsi="Roboto Light"/>
                <w:lang w:eastAsia="en-US" w:bidi="ar-SA"/>
              </w:rPr>
            </w:pPr>
          </w:p>
          <w:p w14:paraId="4C8415EB" w14:textId="77777777" w:rsidR="001D143B" w:rsidRPr="00843E4B" w:rsidRDefault="001D143B" w:rsidP="001D143B">
            <w:pPr>
              <w:spacing w:before="60" w:after="60"/>
              <w:rPr>
                <w:rFonts w:ascii="Roboto Light" w:eastAsia="Times New Roman" w:hAnsi="Roboto Light"/>
                <w:lang w:eastAsia="en-US" w:bidi="ar-SA"/>
              </w:rPr>
            </w:pPr>
          </w:p>
        </w:tc>
      </w:tr>
    </w:tbl>
    <w:p w14:paraId="61F00026" w14:textId="77777777" w:rsidR="001D143B" w:rsidRPr="00843E4B" w:rsidRDefault="001D143B" w:rsidP="001D143B">
      <w:pPr>
        <w:keepNext/>
        <w:keepLines/>
        <w:widowControl/>
        <w:autoSpaceDE/>
        <w:autoSpaceDN/>
        <w:spacing w:before="40" w:line="259" w:lineRule="auto"/>
        <w:outlineLvl w:val="1"/>
        <w:rPr>
          <w:rFonts w:ascii="Roboto Light" w:eastAsia="Times New Roman" w:hAnsi="Roboto Light"/>
          <w:color w:val="2F5496"/>
          <w:lang w:eastAsia="en-US" w:bidi="ar-SA"/>
        </w:rPr>
      </w:pPr>
      <w:r w:rsidRPr="00843E4B">
        <w:rPr>
          <w:rFonts w:ascii="Roboto Light" w:eastAsia="Times New Roman" w:hAnsi="Roboto Light"/>
          <w:color w:val="2F5496"/>
          <w:lang w:eastAsia="en-US" w:bidi="ar-SA"/>
        </w:rPr>
        <w:lastRenderedPageBreak/>
        <w:t>Section 4: Budget (maximum 1 page)</w:t>
      </w:r>
    </w:p>
    <w:p w14:paraId="4F428F18" w14:textId="77777777"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r w:rsidRPr="00843E4B">
        <w:rPr>
          <w:rFonts w:ascii="Roboto Light" w:eastAsia="Times New Roman" w:hAnsi="Roboto Light"/>
          <w:color w:val="1F3763"/>
          <w:lang w:eastAsia="en-US" w:bidi="ar-SA"/>
        </w:rPr>
        <w:t>Please provide a breakdown of how the funds will be used in the table below.</w:t>
      </w:r>
    </w:p>
    <w:p w14:paraId="47785BAB"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Times New Roman" w:hAnsi="Roboto Light"/>
          <w:color w:val="1F3763"/>
          <w:lang w:eastAsia="en-US" w:bidi="ar-SA"/>
        </w:rPr>
        <w:t>In kind contributions (</w:t>
      </w:r>
      <w:proofErr w:type="gramStart"/>
      <w:r w:rsidRPr="00843E4B">
        <w:rPr>
          <w:rFonts w:ascii="Roboto Light" w:eastAsia="Times New Roman" w:hAnsi="Roboto Light"/>
          <w:color w:val="1F3763"/>
          <w:lang w:eastAsia="en-US" w:bidi="ar-SA"/>
        </w:rPr>
        <w:t>i.e.</w:t>
      </w:r>
      <w:proofErr w:type="gramEnd"/>
      <w:r w:rsidRPr="00843E4B">
        <w:rPr>
          <w:rFonts w:ascii="Roboto Light" w:eastAsia="Times New Roman" w:hAnsi="Roboto Light"/>
          <w:color w:val="1F3763"/>
          <w:lang w:eastAsia="en-US" w:bidi="ar-SA"/>
        </w:rPr>
        <w:t xml:space="preserve"> staff wages) should be clearly noted in the budget. </w:t>
      </w:r>
    </w:p>
    <w:p w14:paraId="6F6181B1" w14:textId="77777777"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p>
    <w:p w14:paraId="0AB94396" w14:textId="77777777" w:rsidR="001D143B" w:rsidRPr="00843E4B" w:rsidRDefault="001D143B" w:rsidP="001D143B">
      <w:pPr>
        <w:keepNext/>
        <w:keepLines/>
        <w:widowControl/>
        <w:autoSpaceDE/>
        <w:autoSpaceDN/>
        <w:spacing w:before="40" w:line="259" w:lineRule="auto"/>
        <w:outlineLvl w:val="2"/>
        <w:rPr>
          <w:rFonts w:ascii="Roboto Light" w:eastAsia="Times New Roman" w:hAnsi="Roboto Light"/>
          <w:color w:val="1F3763"/>
          <w:lang w:eastAsia="en-US" w:bidi="ar-SA"/>
        </w:rPr>
      </w:pPr>
      <w:r w:rsidRPr="00843E4B">
        <w:rPr>
          <w:rFonts w:ascii="Roboto Light" w:eastAsia="Times New Roman" w:hAnsi="Roboto Light"/>
          <w:color w:val="1F3763"/>
          <w:lang w:eastAsia="en-US" w:bidi="ar-SA"/>
        </w:rPr>
        <w:t>This breakdown should not be an estimate, but as accurate to the dollar value as possible. Suggested items have been included below. Please remove or add items as necessary. Ensure all budget items include GST.</w:t>
      </w:r>
    </w:p>
    <w:tbl>
      <w:tblPr>
        <w:tblStyle w:val="TableGrid1"/>
        <w:tblW w:w="0" w:type="auto"/>
        <w:tblLook w:val="04A0" w:firstRow="1" w:lastRow="0" w:firstColumn="1" w:lastColumn="0" w:noHBand="0" w:noVBand="1"/>
      </w:tblPr>
      <w:tblGrid>
        <w:gridCol w:w="2660"/>
        <w:gridCol w:w="3190"/>
        <w:gridCol w:w="759"/>
        <w:gridCol w:w="875"/>
        <w:gridCol w:w="1636"/>
      </w:tblGrid>
      <w:tr w:rsidR="001D143B" w:rsidRPr="00843E4B" w14:paraId="03797BF6" w14:textId="77777777" w:rsidTr="00D7656E">
        <w:tc>
          <w:tcPr>
            <w:tcW w:w="2830" w:type="dxa"/>
          </w:tcPr>
          <w:p w14:paraId="006294B5" w14:textId="77777777" w:rsidR="001D143B" w:rsidRPr="00843E4B" w:rsidRDefault="001D143B" w:rsidP="001D143B">
            <w:pPr>
              <w:spacing w:before="60" w:after="60"/>
              <w:rPr>
                <w:rFonts w:ascii="Roboto Light" w:eastAsia="Times New Roman" w:hAnsi="Roboto Light"/>
                <w:b/>
                <w:lang w:eastAsia="en-US" w:bidi="ar-SA"/>
              </w:rPr>
            </w:pPr>
            <w:r w:rsidRPr="00843E4B">
              <w:rPr>
                <w:rFonts w:ascii="Roboto Light" w:eastAsia="Times New Roman" w:hAnsi="Roboto Light"/>
                <w:b/>
                <w:lang w:eastAsia="en-US" w:bidi="ar-SA"/>
              </w:rPr>
              <w:t>Indicative Budget (list all items individually)</w:t>
            </w:r>
          </w:p>
        </w:tc>
        <w:tc>
          <w:tcPr>
            <w:tcW w:w="3505" w:type="dxa"/>
          </w:tcPr>
          <w:p w14:paraId="60EF949B" w14:textId="77777777" w:rsidR="001D143B" w:rsidRPr="00843E4B" w:rsidRDefault="001D143B" w:rsidP="001D143B">
            <w:pPr>
              <w:spacing w:before="60" w:after="60"/>
              <w:jc w:val="center"/>
              <w:rPr>
                <w:rFonts w:ascii="Roboto Light" w:eastAsia="Times New Roman" w:hAnsi="Roboto Light"/>
                <w:b/>
                <w:lang w:eastAsia="en-US" w:bidi="ar-SA"/>
              </w:rPr>
            </w:pPr>
            <w:r w:rsidRPr="00843E4B">
              <w:rPr>
                <w:rFonts w:ascii="Roboto Light" w:eastAsia="Times New Roman" w:hAnsi="Roboto Light"/>
                <w:b/>
                <w:lang w:eastAsia="en-US" w:bidi="ar-SA"/>
              </w:rPr>
              <w:t>Additional Detail</w:t>
            </w:r>
          </w:p>
        </w:tc>
        <w:tc>
          <w:tcPr>
            <w:tcW w:w="766" w:type="dxa"/>
          </w:tcPr>
          <w:p w14:paraId="6224E8A2" w14:textId="77777777" w:rsidR="001D143B" w:rsidRPr="00843E4B" w:rsidRDefault="001D143B" w:rsidP="001D143B">
            <w:pPr>
              <w:spacing w:before="60" w:after="60"/>
              <w:jc w:val="center"/>
              <w:rPr>
                <w:rFonts w:ascii="Roboto Light" w:eastAsia="Times New Roman" w:hAnsi="Roboto Light"/>
                <w:b/>
                <w:lang w:eastAsia="en-US" w:bidi="ar-SA"/>
              </w:rPr>
            </w:pPr>
            <w:r w:rsidRPr="00843E4B">
              <w:rPr>
                <w:rFonts w:ascii="Roboto Light" w:eastAsia="Times New Roman" w:hAnsi="Roboto Light"/>
                <w:b/>
                <w:lang w:eastAsia="en-US" w:bidi="ar-SA"/>
              </w:rPr>
              <w:t>Units</w:t>
            </w:r>
          </w:p>
        </w:tc>
        <w:tc>
          <w:tcPr>
            <w:tcW w:w="913" w:type="dxa"/>
          </w:tcPr>
          <w:p w14:paraId="3CFD6D69" w14:textId="77777777" w:rsidR="001D143B" w:rsidRPr="00843E4B" w:rsidRDefault="001D143B" w:rsidP="001D143B">
            <w:pPr>
              <w:spacing w:before="60" w:after="60"/>
              <w:jc w:val="center"/>
              <w:rPr>
                <w:rFonts w:ascii="Roboto Light" w:eastAsia="Times New Roman" w:hAnsi="Roboto Light"/>
                <w:b/>
                <w:lang w:eastAsia="en-US" w:bidi="ar-SA"/>
              </w:rPr>
            </w:pPr>
            <w:r w:rsidRPr="00843E4B">
              <w:rPr>
                <w:rFonts w:ascii="Roboto Light" w:eastAsia="Times New Roman" w:hAnsi="Roboto Light"/>
                <w:b/>
                <w:lang w:eastAsia="en-US" w:bidi="ar-SA"/>
              </w:rPr>
              <w:t>Unit cost</w:t>
            </w:r>
          </w:p>
        </w:tc>
        <w:tc>
          <w:tcPr>
            <w:tcW w:w="1722" w:type="dxa"/>
          </w:tcPr>
          <w:p w14:paraId="615B37D3" w14:textId="77777777" w:rsidR="001D143B" w:rsidRPr="00843E4B" w:rsidRDefault="001D143B" w:rsidP="001D143B">
            <w:pPr>
              <w:spacing w:before="60" w:after="60"/>
              <w:jc w:val="center"/>
              <w:rPr>
                <w:rFonts w:ascii="Roboto Light" w:eastAsia="Times New Roman" w:hAnsi="Roboto Light"/>
                <w:b/>
                <w:lang w:eastAsia="en-US" w:bidi="ar-SA"/>
              </w:rPr>
            </w:pPr>
            <w:r w:rsidRPr="00843E4B">
              <w:rPr>
                <w:rFonts w:ascii="Roboto Light" w:eastAsia="Times New Roman" w:hAnsi="Roboto Light"/>
                <w:b/>
                <w:lang w:eastAsia="en-US" w:bidi="ar-SA"/>
              </w:rPr>
              <w:t>$ including GST</w:t>
            </w:r>
          </w:p>
        </w:tc>
      </w:tr>
      <w:tr w:rsidR="001D143B" w:rsidRPr="00843E4B" w14:paraId="6D248100" w14:textId="77777777" w:rsidTr="00D7656E">
        <w:tc>
          <w:tcPr>
            <w:tcW w:w="2830" w:type="dxa"/>
          </w:tcPr>
          <w:p w14:paraId="66954BD4"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Staff wages.</w:t>
            </w:r>
            <w:r w:rsidRPr="00843E4B">
              <w:rPr>
                <w:rFonts w:ascii="Roboto Light" w:eastAsia="Times New Roman" w:hAnsi="Roboto Light"/>
                <w:i/>
                <w:color w:val="A6A6A6"/>
                <w:lang w:eastAsia="en-US" w:bidi="ar-SA"/>
              </w:rPr>
              <w:br/>
              <w:t>Please include wages with different unit costs separately.</w:t>
            </w:r>
          </w:p>
        </w:tc>
        <w:tc>
          <w:tcPr>
            <w:tcW w:w="3505" w:type="dxa"/>
          </w:tcPr>
          <w:p w14:paraId="088AFE74"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575053F9"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3FB25B43"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3863F115" w14:textId="77777777" w:rsidR="001D143B" w:rsidRPr="00843E4B" w:rsidRDefault="001D143B" w:rsidP="001D143B">
            <w:pPr>
              <w:spacing w:before="60" w:after="60"/>
              <w:rPr>
                <w:rFonts w:ascii="Roboto Light" w:eastAsia="Times New Roman" w:hAnsi="Roboto Light"/>
                <w:b/>
                <w:lang w:eastAsia="en-US" w:bidi="ar-SA"/>
              </w:rPr>
            </w:pPr>
          </w:p>
        </w:tc>
      </w:tr>
      <w:tr w:rsidR="001D143B" w:rsidRPr="00843E4B" w14:paraId="181B1FA6" w14:textId="77777777" w:rsidTr="00D7656E">
        <w:tc>
          <w:tcPr>
            <w:tcW w:w="2830" w:type="dxa"/>
          </w:tcPr>
          <w:p w14:paraId="2C75DD0E"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Conference or forum attendance</w:t>
            </w:r>
          </w:p>
        </w:tc>
        <w:tc>
          <w:tcPr>
            <w:tcW w:w="3505" w:type="dxa"/>
          </w:tcPr>
          <w:p w14:paraId="40AE25E5"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73F0AACA"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72D4F719"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6F1873B0" w14:textId="77777777" w:rsidR="001D143B" w:rsidRPr="00843E4B" w:rsidRDefault="001D143B" w:rsidP="001D143B">
            <w:pPr>
              <w:spacing w:before="60" w:after="60"/>
              <w:rPr>
                <w:rFonts w:ascii="Roboto Light" w:eastAsia="Times New Roman" w:hAnsi="Roboto Light"/>
                <w:b/>
                <w:lang w:eastAsia="en-US" w:bidi="ar-SA"/>
              </w:rPr>
            </w:pPr>
          </w:p>
        </w:tc>
      </w:tr>
      <w:tr w:rsidR="001D143B" w:rsidRPr="00843E4B" w14:paraId="50464E4C" w14:textId="77777777" w:rsidTr="00D7656E">
        <w:tc>
          <w:tcPr>
            <w:tcW w:w="2830" w:type="dxa"/>
          </w:tcPr>
          <w:p w14:paraId="6399EEC1"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Promotional expenditures</w:t>
            </w:r>
          </w:p>
        </w:tc>
        <w:tc>
          <w:tcPr>
            <w:tcW w:w="3505" w:type="dxa"/>
          </w:tcPr>
          <w:p w14:paraId="23695EF2"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1C6C34EB"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7E36EE63"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1C64560F" w14:textId="77777777" w:rsidR="001D143B" w:rsidRPr="00843E4B" w:rsidRDefault="001D143B" w:rsidP="001D143B">
            <w:pPr>
              <w:spacing w:before="60" w:after="60"/>
              <w:rPr>
                <w:rFonts w:ascii="Roboto Light" w:eastAsia="Times New Roman" w:hAnsi="Roboto Light"/>
                <w:b/>
                <w:lang w:eastAsia="en-US" w:bidi="ar-SA"/>
              </w:rPr>
            </w:pPr>
          </w:p>
        </w:tc>
      </w:tr>
      <w:tr w:rsidR="001D143B" w:rsidRPr="00843E4B" w14:paraId="49559BF0" w14:textId="77777777" w:rsidTr="00D7656E">
        <w:tc>
          <w:tcPr>
            <w:tcW w:w="2830" w:type="dxa"/>
          </w:tcPr>
          <w:p w14:paraId="34369313"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Transcription</w:t>
            </w:r>
          </w:p>
        </w:tc>
        <w:tc>
          <w:tcPr>
            <w:tcW w:w="3505" w:type="dxa"/>
          </w:tcPr>
          <w:p w14:paraId="2CB51519"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39F727B7"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59BB63D5"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04F1BFBE" w14:textId="77777777" w:rsidR="001D143B" w:rsidRPr="00843E4B" w:rsidRDefault="001D143B" w:rsidP="001D143B">
            <w:pPr>
              <w:spacing w:before="60" w:after="60"/>
              <w:rPr>
                <w:rFonts w:ascii="Roboto Light" w:eastAsia="Times New Roman" w:hAnsi="Roboto Light"/>
                <w:b/>
                <w:lang w:eastAsia="en-US" w:bidi="ar-SA"/>
              </w:rPr>
            </w:pPr>
          </w:p>
        </w:tc>
      </w:tr>
      <w:tr w:rsidR="001D143B" w:rsidRPr="00843E4B" w14:paraId="3A06F597" w14:textId="77777777" w:rsidTr="00D7656E">
        <w:tc>
          <w:tcPr>
            <w:tcW w:w="2830" w:type="dxa"/>
          </w:tcPr>
          <w:p w14:paraId="744C1DB3"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Publication and study dissemination</w:t>
            </w:r>
          </w:p>
        </w:tc>
        <w:tc>
          <w:tcPr>
            <w:tcW w:w="3505" w:type="dxa"/>
          </w:tcPr>
          <w:p w14:paraId="271C623A"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06F10AD7"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68397D52"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00899ADE" w14:textId="77777777" w:rsidR="001D143B" w:rsidRPr="00843E4B" w:rsidRDefault="001D143B" w:rsidP="001D143B">
            <w:pPr>
              <w:spacing w:before="60" w:after="60"/>
              <w:rPr>
                <w:rFonts w:ascii="Roboto Light" w:eastAsia="Times New Roman" w:hAnsi="Roboto Light"/>
                <w:lang w:eastAsia="en-US" w:bidi="ar-SA"/>
              </w:rPr>
            </w:pPr>
          </w:p>
        </w:tc>
      </w:tr>
      <w:tr w:rsidR="001D143B" w:rsidRPr="00843E4B" w14:paraId="1CE17476" w14:textId="77777777" w:rsidTr="00D7656E">
        <w:tc>
          <w:tcPr>
            <w:tcW w:w="2830" w:type="dxa"/>
          </w:tcPr>
          <w:p w14:paraId="38086B83"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Consumables</w:t>
            </w:r>
          </w:p>
        </w:tc>
        <w:tc>
          <w:tcPr>
            <w:tcW w:w="3505" w:type="dxa"/>
          </w:tcPr>
          <w:p w14:paraId="361154BC"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51EC8976"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7A62538C"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292C2057" w14:textId="77777777" w:rsidR="001D143B" w:rsidRPr="00843E4B" w:rsidRDefault="001D143B" w:rsidP="001D143B">
            <w:pPr>
              <w:spacing w:before="60" w:after="60"/>
              <w:rPr>
                <w:rFonts w:ascii="Roboto Light" w:eastAsia="Times New Roman" w:hAnsi="Roboto Light"/>
                <w:lang w:eastAsia="en-US" w:bidi="ar-SA"/>
              </w:rPr>
            </w:pPr>
          </w:p>
        </w:tc>
      </w:tr>
      <w:tr w:rsidR="001D143B" w:rsidRPr="00843E4B" w14:paraId="32A95F7D" w14:textId="77777777" w:rsidTr="00D7656E">
        <w:tc>
          <w:tcPr>
            <w:tcW w:w="2830" w:type="dxa"/>
          </w:tcPr>
          <w:p w14:paraId="103D97F4"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Staff travel – flights</w:t>
            </w:r>
          </w:p>
        </w:tc>
        <w:tc>
          <w:tcPr>
            <w:tcW w:w="3505" w:type="dxa"/>
          </w:tcPr>
          <w:p w14:paraId="25FB3140"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309D3446"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19EB3AF9"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70421841" w14:textId="77777777" w:rsidR="001D143B" w:rsidRPr="00843E4B" w:rsidRDefault="001D143B" w:rsidP="001D143B">
            <w:pPr>
              <w:spacing w:before="60" w:after="60"/>
              <w:rPr>
                <w:rFonts w:ascii="Roboto Light" w:eastAsia="Times New Roman" w:hAnsi="Roboto Light"/>
                <w:b/>
                <w:lang w:eastAsia="en-US" w:bidi="ar-SA"/>
              </w:rPr>
            </w:pPr>
          </w:p>
        </w:tc>
      </w:tr>
      <w:tr w:rsidR="001D143B" w:rsidRPr="00843E4B" w14:paraId="11ECEE89" w14:textId="77777777" w:rsidTr="00D7656E">
        <w:tc>
          <w:tcPr>
            <w:tcW w:w="2830" w:type="dxa"/>
          </w:tcPr>
          <w:p w14:paraId="26C10B37"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Staff travel – other (please specify)</w:t>
            </w:r>
          </w:p>
        </w:tc>
        <w:tc>
          <w:tcPr>
            <w:tcW w:w="3505" w:type="dxa"/>
          </w:tcPr>
          <w:p w14:paraId="56D7F76C"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363BDE26"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31C63192"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1B6878BF" w14:textId="77777777" w:rsidR="001D143B" w:rsidRPr="00843E4B" w:rsidRDefault="001D143B" w:rsidP="001D143B">
            <w:pPr>
              <w:spacing w:before="60" w:after="60"/>
              <w:rPr>
                <w:rFonts w:ascii="Roboto Light" w:eastAsia="Times New Roman" w:hAnsi="Roboto Light"/>
                <w:b/>
                <w:lang w:eastAsia="en-US" w:bidi="ar-SA"/>
              </w:rPr>
            </w:pPr>
          </w:p>
        </w:tc>
      </w:tr>
      <w:tr w:rsidR="001D143B" w:rsidRPr="00843E4B" w14:paraId="08D9B94A" w14:textId="77777777" w:rsidTr="00D7656E">
        <w:tc>
          <w:tcPr>
            <w:tcW w:w="2830" w:type="dxa"/>
          </w:tcPr>
          <w:p w14:paraId="4987CB9F"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Staff per diem</w:t>
            </w:r>
          </w:p>
        </w:tc>
        <w:tc>
          <w:tcPr>
            <w:tcW w:w="3505" w:type="dxa"/>
          </w:tcPr>
          <w:p w14:paraId="799B6208"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590CD3DA"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5C283147"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0CF75DE4" w14:textId="77777777" w:rsidR="001D143B" w:rsidRPr="00843E4B" w:rsidRDefault="001D143B" w:rsidP="001D143B">
            <w:pPr>
              <w:spacing w:before="60" w:after="60"/>
              <w:rPr>
                <w:rFonts w:ascii="Roboto Light" w:eastAsia="Times New Roman" w:hAnsi="Roboto Light"/>
                <w:b/>
                <w:lang w:eastAsia="en-US" w:bidi="ar-SA"/>
              </w:rPr>
            </w:pPr>
          </w:p>
        </w:tc>
      </w:tr>
      <w:tr w:rsidR="001D143B" w:rsidRPr="00843E4B" w14:paraId="57FDE3EE" w14:textId="77777777" w:rsidTr="00D7656E">
        <w:tc>
          <w:tcPr>
            <w:tcW w:w="2830" w:type="dxa"/>
          </w:tcPr>
          <w:p w14:paraId="23A60DF9"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Participant travel</w:t>
            </w:r>
          </w:p>
        </w:tc>
        <w:tc>
          <w:tcPr>
            <w:tcW w:w="3505" w:type="dxa"/>
          </w:tcPr>
          <w:p w14:paraId="3472C4E0"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31F7A0CA"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03E02FF1"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4A9BD9C3" w14:textId="77777777" w:rsidR="001D143B" w:rsidRPr="00843E4B" w:rsidRDefault="001D143B" w:rsidP="001D143B">
            <w:pPr>
              <w:spacing w:before="60" w:after="60"/>
              <w:rPr>
                <w:rFonts w:ascii="Roboto Light" w:eastAsia="Times New Roman" w:hAnsi="Roboto Light"/>
                <w:b/>
                <w:lang w:eastAsia="en-US" w:bidi="ar-SA"/>
              </w:rPr>
            </w:pPr>
          </w:p>
        </w:tc>
      </w:tr>
      <w:tr w:rsidR="001D143B" w:rsidRPr="00843E4B" w14:paraId="0B348085" w14:textId="77777777" w:rsidTr="00D7656E">
        <w:tc>
          <w:tcPr>
            <w:tcW w:w="2830" w:type="dxa"/>
          </w:tcPr>
          <w:p w14:paraId="421E1659"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Participant per diem</w:t>
            </w:r>
          </w:p>
        </w:tc>
        <w:tc>
          <w:tcPr>
            <w:tcW w:w="3505" w:type="dxa"/>
          </w:tcPr>
          <w:p w14:paraId="174C3BF6"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62A507DC"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702B654D"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4BDA27C5" w14:textId="77777777" w:rsidR="001D143B" w:rsidRPr="00843E4B" w:rsidRDefault="001D143B" w:rsidP="001D143B">
            <w:pPr>
              <w:spacing w:before="60" w:after="60"/>
              <w:rPr>
                <w:rFonts w:ascii="Roboto Light" w:eastAsia="Times New Roman" w:hAnsi="Roboto Light"/>
                <w:b/>
                <w:lang w:eastAsia="en-US" w:bidi="ar-SA"/>
              </w:rPr>
            </w:pPr>
          </w:p>
        </w:tc>
      </w:tr>
      <w:tr w:rsidR="001D143B" w:rsidRPr="00843E4B" w14:paraId="490A4837" w14:textId="77777777" w:rsidTr="00D7656E">
        <w:tc>
          <w:tcPr>
            <w:tcW w:w="2830" w:type="dxa"/>
          </w:tcPr>
          <w:p w14:paraId="78331A85"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Participant incentive</w:t>
            </w:r>
          </w:p>
        </w:tc>
        <w:tc>
          <w:tcPr>
            <w:tcW w:w="3505" w:type="dxa"/>
          </w:tcPr>
          <w:p w14:paraId="5B8D66F6"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5AB3D4F1"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3FFCF8C5"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66E06186" w14:textId="77777777" w:rsidR="001D143B" w:rsidRPr="00843E4B" w:rsidRDefault="001D143B" w:rsidP="001D143B">
            <w:pPr>
              <w:spacing w:before="60" w:after="60"/>
              <w:rPr>
                <w:rFonts w:ascii="Roboto Light" w:eastAsia="Times New Roman" w:hAnsi="Roboto Light"/>
                <w:b/>
                <w:lang w:eastAsia="en-US" w:bidi="ar-SA"/>
              </w:rPr>
            </w:pPr>
          </w:p>
        </w:tc>
      </w:tr>
      <w:tr w:rsidR="001D143B" w:rsidRPr="00843E4B" w14:paraId="4D51D377" w14:textId="77777777" w:rsidTr="00D7656E">
        <w:tc>
          <w:tcPr>
            <w:tcW w:w="2830" w:type="dxa"/>
          </w:tcPr>
          <w:p w14:paraId="2A814D75" w14:textId="77777777" w:rsidR="001D143B" w:rsidRPr="00843E4B" w:rsidRDefault="001D143B" w:rsidP="001D143B">
            <w:pPr>
              <w:spacing w:before="60" w:after="60"/>
              <w:rPr>
                <w:rFonts w:ascii="Roboto Light" w:eastAsia="Times New Roman" w:hAnsi="Roboto Light"/>
                <w:i/>
                <w:color w:val="A6A6A6"/>
                <w:lang w:eastAsia="en-US" w:bidi="ar-SA"/>
              </w:rPr>
            </w:pPr>
            <w:r w:rsidRPr="00843E4B">
              <w:rPr>
                <w:rFonts w:ascii="Roboto Light" w:eastAsia="Times New Roman" w:hAnsi="Roboto Light"/>
                <w:i/>
                <w:color w:val="A6A6A6"/>
                <w:lang w:eastAsia="en-US" w:bidi="ar-SA"/>
              </w:rPr>
              <w:t>Student incentive</w:t>
            </w:r>
          </w:p>
        </w:tc>
        <w:tc>
          <w:tcPr>
            <w:tcW w:w="3505" w:type="dxa"/>
          </w:tcPr>
          <w:p w14:paraId="3D85556D"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3F2AFADC"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6EE68F9A"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1E20044E" w14:textId="77777777" w:rsidR="001D143B" w:rsidRPr="00843E4B" w:rsidRDefault="001D143B" w:rsidP="001D143B">
            <w:pPr>
              <w:spacing w:before="60" w:after="60"/>
              <w:rPr>
                <w:rFonts w:ascii="Roboto Light" w:eastAsia="Times New Roman" w:hAnsi="Roboto Light"/>
                <w:b/>
                <w:lang w:eastAsia="en-US" w:bidi="ar-SA"/>
              </w:rPr>
            </w:pPr>
          </w:p>
        </w:tc>
      </w:tr>
      <w:tr w:rsidR="001D143B" w:rsidRPr="00843E4B" w14:paraId="3486929A" w14:textId="77777777" w:rsidTr="00D7656E">
        <w:tc>
          <w:tcPr>
            <w:tcW w:w="2830" w:type="dxa"/>
          </w:tcPr>
          <w:p w14:paraId="572A5FBC" w14:textId="77777777" w:rsidR="001D143B" w:rsidRPr="00843E4B" w:rsidRDefault="001D143B" w:rsidP="001D143B">
            <w:pPr>
              <w:spacing w:before="60" w:after="60"/>
              <w:rPr>
                <w:rFonts w:ascii="Roboto Light" w:eastAsia="Times New Roman" w:hAnsi="Roboto Light"/>
                <w:i/>
                <w:iCs/>
                <w:color w:val="A6A6A6"/>
                <w:lang w:eastAsia="en-US" w:bidi="ar-SA"/>
              </w:rPr>
            </w:pPr>
            <w:r w:rsidRPr="00843E4B">
              <w:rPr>
                <w:rFonts w:ascii="Roboto Light" w:eastAsia="Times New Roman" w:hAnsi="Roboto Light"/>
                <w:i/>
                <w:iCs/>
                <w:color w:val="A6A6A6"/>
                <w:lang w:eastAsia="en-US" w:bidi="ar-SA"/>
              </w:rPr>
              <w:t>Administrative overheads</w:t>
            </w:r>
            <w:r w:rsidRPr="00843E4B">
              <w:rPr>
                <w:rFonts w:ascii="Roboto Light" w:eastAsia="Times New Roman" w:hAnsi="Roboto Light" w:cs="Times New Roman"/>
                <w:sz w:val="20"/>
                <w:szCs w:val="20"/>
                <w:lang w:eastAsia="en-US" w:bidi="ar-SA"/>
              </w:rPr>
              <w:br/>
            </w:r>
            <w:r w:rsidRPr="00843E4B">
              <w:rPr>
                <w:rFonts w:ascii="Roboto Light" w:eastAsia="Times New Roman" w:hAnsi="Roboto Light"/>
                <w:i/>
                <w:iCs/>
                <w:color w:val="A6A6A6"/>
                <w:lang w:eastAsia="en-US" w:bidi="ar-SA"/>
              </w:rPr>
              <w:t>(up to 10% may be allowed)</w:t>
            </w:r>
          </w:p>
        </w:tc>
        <w:tc>
          <w:tcPr>
            <w:tcW w:w="3505" w:type="dxa"/>
          </w:tcPr>
          <w:p w14:paraId="0FA79188" w14:textId="77777777" w:rsidR="001D143B" w:rsidRPr="00843E4B" w:rsidRDefault="001D143B" w:rsidP="001D143B">
            <w:pPr>
              <w:spacing w:before="60" w:after="60"/>
              <w:rPr>
                <w:rFonts w:ascii="Roboto Light" w:eastAsia="Times New Roman" w:hAnsi="Roboto Light"/>
                <w:lang w:eastAsia="en-US" w:bidi="ar-SA"/>
              </w:rPr>
            </w:pPr>
          </w:p>
        </w:tc>
        <w:tc>
          <w:tcPr>
            <w:tcW w:w="766" w:type="dxa"/>
          </w:tcPr>
          <w:p w14:paraId="2A86C6E7" w14:textId="77777777" w:rsidR="001D143B" w:rsidRPr="00843E4B" w:rsidRDefault="001D143B" w:rsidP="001D143B">
            <w:pPr>
              <w:spacing w:before="60" w:after="60"/>
              <w:rPr>
                <w:rFonts w:ascii="Roboto Light" w:eastAsia="Times New Roman" w:hAnsi="Roboto Light"/>
                <w:lang w:eastAsia="en-US" w:bidi="ar-SA"/>
              </w:rPr>
            </w:pPr>
          </w:p>
        </w:tc>
        <w:tc>
          <w:tcPr>
            <w:tcW w:w="913" w:type="dxa"/>
          </w:tcPr>
          <w:p w14:paraId="0F89641D" w14:textId="77777777" w:rsidR="001D143B" w:rsidRPr="00843E4B" w:rsidRDefault="001D143B" w:rsidP="001D143B">
            <w:pPr>
              <w:spacing w:before="60" w:after="60"/>
              <w:rPr>
                <w:rFonts w:ascii="Roboto Light" w:eastAsia="Times New Roman" w:hAnsi="Roboto Light"/>
                <w:lang w:eastAsia="en-US" w:bidi="ar-SA"/>
              </w:rPr>
            </w:pPr>
          </w:p>
        </w:tc>
        <w:tc>
          <w:tcPr>
            <w:tcW w:w="1722" w:type="dxa"/>
          </w:tcPr>
          <w:p w14:paraId="24D257FF" w14:textId="77777777" w:rsidR="001D143B" w:rsidRPr="00843E4B" w:rsidRDefault="001D143B" w:rsidP="001D143B">
            <w:pPr>
              <w:spacing w:before="60" w:after="60"/>
              <w:rPr>
                <w:rFonts w:ascii="Roboto Light" w:eastAsia="Times New Roman" w:hAnsi="Roboto Light"/>
                <w:b/>
                <w:bCs/>
                <w:lang w:eastAsia="en-US" w:bidi="ar-SA"/>
              </w:rPr>
            </w:pPr>
          </w:p>
        </w:tc>
      </w:tr>
      <w:tr w:rsidR="001D143B" w:rsidRPr="00843E4B" w14:paraId="595BE1AA" w14:textId="77777777" w:rsidTr="00D7656E">
        <w:tc>
          <w:tcPr>
            <w:tcW w:w="8014" w:type="dxa"/>
            <w:gridSpan w:val="4"/>
          </w:tcPr>
          <w:p w14:paraId="29B2E3EE" w14:textId="77777777" w:rsidR="001D143B" w:rsidRPr="00843E4B" w:rsidRDefault="001D143B" w:rsidP="001D143B">
            <w:pPr>
              <w:spacing w:before="60" w:after="60"/>
              <w:rPr>
                <w:rFonts w:ascii="Roboto Light" w:eastAsia="Times New Roman" w:hAnsi="Roboto Light"/>
                <w:lang w:eastAsia="en-US" w:bidi="ar-SA"/>
              </w:rPr>
            </w:pPr>
            <w:r w:rsidRPr="00843E4B">
              <w:rPr>
                <w:rFonts w:ascii="Roboto Light" w:eastAsia="Times New Roman" w:hAnsi="Roboto Light"/>
                <w:b/>
                <w:lang w:eastAsia="en-US" w:bidi="ar-SA"/>
              </w:rPr>
              <w:t>TOTAL (Maximum of $100,000 including GST)</w:t>
            </w:r>
          </w:p>
        </w:tc>
        <w:tc>
          <w:tcPr>
            <w:tcW w:w="1722" w:type="dxa"/>
          </w:tcPr>
          <w:p w14:paraId="4EDEEDF6" w14:textId="77777777" w:rsidR="001D143B" w:rsidRPr="00843E4B" w:rsidRDefault="001D143B" w:rsidP="001D143B">
            <w:pPr>
              <w:spacing w:before="60" w:after="60"/>
              <w:rPr>
                <w:rFonts w:ascii="Roboto Light" w:eastAsia="Times New Roman" w:hAnsi="Roboto Light"/>
                <w:lang w:eastAsia="en-US" w:bidi="ar-SA"/>
              </w:rPr>
            </w:pPr>
          </w:p>
        </w:tc>
      </w:tr>
    </w:tbl>
    <w:p w14:paraId="34ED14CB" w14:textId="77777777" w:rsidR="001D143B" w:rsidRPr="00843E4B" w:rsidRDefault="001D143B" w:rsidP="001D143B">
      <w:pPr>
        <w:widowControl/>
        <w:autoSpaceDE/>
        <w:autoSpaceDN/>
        <w:spacing w:before="60" w:after="60"/>
        <w:rPr>
          <w:rFonts w:ascii="Roboto Light" w:eastAsia="Times New Roman" w:hAnsi="Roboto Light"/>
          <w:lang w:eastAsia="en-US" w:bidi="ar-SA"/>
        </w:rPr>
      </w:pPr>
    </w:p>
    <w:p w14:paraId="3BD0B89E" w14:textId="77777777" w:rsidR="00FF184F" w:rsidRPr="00843E4B" w:rsidRDefault="00FF184F" w:rsidP="001D143B">
      <w:pPr>
        <w:widowControl/>
        <w:autoSpaceDE/>
        <w:autoSpaceDN/>
        <w:spacing w:before="60" w:after="60"/>
        <w:rPr>
          <w:rFonts w:ascii="Roboto Light" w:eastAsia="Times New Roman" w:hAnsi="Roboto Light"/>
          <w:lang w:eastAsia="en-US" w:bidi="ar-SA"/>
        </w:rPr>
      </w:pPr>
    </w:p>
    <w:p w14:paraId="3777175B" w14:textId="77777777" w:rsidR="00FF184F" w:rsidRPr="00843E4B" w:rsidRDefault="00FF184F" w:rsidP="001D143B">
      <w:pPr>
        <w:widowControl/>
        <w:autoSpaceDE/>
        <w:autoSpaceDN/>
        <w:spacing w:before="60" w:after="60"/>
        <w:rPr>
          <w:rFonts w:ascii="Roboto Light" w:eastAsia="Times New Roman" w:hAnsi="Roboto Light"/>
          <w:lang w:eastAsia="en-US" w:bidi="ar-SA"/>
        </w:rPr>
      </w:pPr>
    </w:p>
    <w:p w14:paraId="2692A1F2" w14:textId="6EC7BE92"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Times New Roman" w:hAnsi="Roboto Light"/>
          <w:lang w:eastAsia="en-US" w:bidi="ar-SA"/>
        </w:rPr>
        <w:lastRenderedPageBreak/>
        <w:t xml:space="preserve">Completed application forms and CV of the Program Manager or Principal Investigator must be submitted by email to the administrator at </w:t>
      </w:r>
      <w:hyperlink r:id="rId11">
        <w:r w:rsidRPr="00843E4B">
          <w:rPr>
            <w:rFonts w:ascii="Roboto Light" w:eastAsia="Times New Roman" w:hAnsi="Roboto Light"/>
            <w:color w:val="0563C1"/>
            <w:u w:val="single"/>
            <w:lang w:val="en" w:bidi="ar-SA"/>
          </w:rPr>
          <w:t>SHRF@ashm.org.au</w:t>
        </w:r>
      </w:hyperlink>
      <w:r w:rsidRPr="00843E4B">
        <w:rPr>
          <w:rFonts w:ascii="Roboto Light" w:eastAsia="Times New Roman" w:hAnsi="Roboto Light"/>
          <w:lang w:eastAsia="en-US" w:bidi="ar-SA"/>
        </w:rPr>
        <w:t xml:space="preserve"> with the subject heading: Sexual Health Research Fund Grant Proposal – (Surname of Program Manager/Principal Investigator) by </w:t>
      </w:r>
      <w:r w:rsidRPr="00843E4B">
        <w:rPr>
          <w:rFonts w:ascii="Roboto Light" w:eastAsia="Times New Roman" w:hAnsi="Roboto Light"/>
          <w:b/>
          <w:bCs/>
          <w:lang w:eastAsia="en-US" w:bidi="ar-SA"/>
        </w:rPr>
        <w:t xml:space="preserve">5:00pm (AEST) </w:t>
      </w:r>
      <w:r w:rsidRPr="00843E4B">
        <w:rPr>
          <w:rFonts w:ascii="Roboto Light" w:eastAsia="Times New Roman" w:hAnsi="Roboto Light"/>
          <w:b/>
          <w:bCs/>
          <w:lang w:val="en" w:bidi="ar-SA"/>
        </w:rPr>
        <w:t>on Friday April 15</w:t>
      </w:r>
      <w:r w:rsidRPr="00843E4B">
        <w:rPr>
          <w:rFonts w:ascii="Roboto Light" w:eastAsia="Times New Roman" w:hAnsi="Roboto Light"/>
          <w:b/>
          <w:bCs/>
          <w:vertAlign w:val="superscript"/>
          <w:lang w:val="en" w:bidi="ar-SA"/>
        </w:rPr>
        <w:t>th</w:t>
      </w:r>
      <w:r w:rsidRPr="00843E4B">
        <w:rPr>
          <w:rFonts w:ascii="Roboto Light" w:eastAsia="Times New Roman" w:hAnsi="Roboto Light"/>
          <w:b/>
          <w:bCs/>
          <w:lang w:val="en" w:bidi="ar-SA"/>
        </w:rPr>
        <w:t xml:space="preserve">, 2022. </w:t>
      </w:r>
      <w:r w:rsidRPr="00843E4B">
        <w:rPr>
          <w:rFonts w:ascii="Roboto Light" w:eastAsia="Times New Roman" w:hAnsi="Roboto Light"/>
          <w:lang w:eastAsia="en-US" w:bidi="ar-SA"/>
        </w:rPr>
        <w:t>If you do not receive a response within 2 business days of submission, please contact Bianca Leber on 0435 799 237.</w:t>
      </w:r>
    </w:p>
    <w:p w14:paraId="45C5BF59" w14:textId="77777777" w:rsidR="00721232" w:rsidRPr="00843E4B" w:rsidRDefault="00721232" w:rsidP="00721232">
      <w:pPr>
        <w:spacing w:beforeAutospacing="1" w:afterAutospacing="1"/>
        <w:jc w:val="both"/>
        <w:rPr>
          <w:rFonts w:ascii="Roboto Light" w:hAnsi="Roboto Light"/>
          <w:b/>
          <w:bCs/>
          <w:lang w:val="en"/>
        </w:rPr>
      </w:pPr>
      <w:r w:rsidRPr="00843E4B">
        <w:rPr>
          <w:rFonts w:ascii="Roboto Light" w:hAnsi="Roboto Light"/>
        </w:rPr>
        <w:t xml:space="preserve">For </w:t>
      </w:r>
      <w:r w:rsidRPr="00843E4B">
        <w:rPr>
          <w:rFonts w:ascii="Roboto Light" w:hAnsi="Roboto Light"/>
          <w:lang w:val="en"/>
        </w:rPr>
        <w:t>applications which are submitted prior to the end date, please allow 1 week to receive feedback from ASHM. ASHM will be closed for the Christmas period from 20</w:t>
      </w:r>
      <w:r w:rsidRPr="00843E4B">
        <w:rPr>
          <w:rFonts w:ascii="Roboto Light" w:hAnsi="Roboto Light"/>
          <w:vertAlign w:val="superscript"/>
          <w:lang w:val="en"/>
        </w:rPr>
        <w:t>th</w:t>
      </w:r>
      <w:r w:rsidRPr="00843E4B">
        <w:rPr>
          <w:rFonts w:ascii="Roboto Light" w:hAnsi="Roboto Light"/>
          <w:lang w:val="en"/>
        </w:rPr>
        <w:t xml:space="preserve"> December 2021 to 7</w:t>
      </w:r>
      <w:r w:rsidRPr="00843E4B">
        <w:rPr>
          <w:rFonts w:ascii="Roboto Light" w:hAnsi="Roboto Light"/>
          <w:vertAlign w:val="superscript"/>
          <w:lang w:val="en"/>
        </w:rPr>
        <w:t>th</w:t>
      </w:r>
      <w:r w:rsidRPr="00843E4B">
        <w:rPr>
          <w:rFonts w:ascii="Roboto Light" w:hAnsi="Roboto Light"/>
          <w:lang w:val="en"/>
        </w:rPr>
        <w:t xml:space="preserve"> January 2022, resuming operations on 10</w:t>
      </w:r>
      <w:r w:rsidRPr="00843E4B">
        <w:rPr>
          <w:rFonts w:ascii="Roboto Light" w:hAnsi="Roboto Light"/>
          <w:vertAlign w:val="superscript"/>
          <w:lang w:val="en"/>
        </w:rPr>
        <w:t>th</w:t>
      </w:r>
      <w:r w:rsidRPr="00843E4B">
        <w:rPr>
          <w:rFonts w:ascii="Roboto Light" w:hAnsi="Roboto Light"/>
          <w:lang w:val="en"/>
        </w:rPr>
        <w:t xml:space="preserve"> January 2022. </w:t>
      </w:r>
    </w:p>
    <w:p w14:paraId="6C615168" w14:textId="7ACEFF5F" w:rsidR="001D143B" w:rsidRPr="00843E4B" w:rsidRDefault="001D143B" w:rsidP="001D143B">
      <w:pPr>
        <w:widowControl/>
        <w:autoSpaceDE/>
        <w:autoSpaceDN/>
        <w:spacing w:before="60" w:after="60"/>
        <w:rPr>
          <w:rFonts w:ascii="Roboto Light" w:eastAsia="Times New Roman" w:hAnsi="Roboto Light"/>
          <w:b/>
          <w:bCs/>
          <w:color w:val="2F5496"/>
          <w:lang w:eastAsia="en-US" w:bidi="ar-SA"/>
        </w:rPr>
      </w:pPr>
      <w:bookmarkStart w:id="0" w:name="_Hlk529275523"/>
      <w:r w:rsidRPr="00843E4B">
        <w:rPr>
          <w:rFonts w:ascii="Roboto Light" w:eastAsia="Times New Roman" w:hAnsi="Roboto Light"/>
          <w:color w:val="2F5496"/>
          <w:lang w:eastAsia="en-US" w:bidi="ar-SA"/>
        </w:rPr>
        <w:t>Section 5: Acknowledgement of Intellectual Property</w:t>
      </w:r>
    </w:p>
    <w:bookmarkEnd w:id="0"/>
    <w:p w14:paraId="6C7CFFD6" w14:textId="77777777" w:rsidR="001D143B" w:rsidRPr="00843E4B" w:rsidRDefault="001D143B" w:rsidP="001D143B">
      <w:pPr>
        <w:widowControl/>
        <w:autoSpaceDE/>
        <w:autoSpaceDN/>
        <w:spacing w:before="60" w:after="60"/>
        <w:rPr>
          <w:rFonts w:ascii="Roboto Light" w:eastAsia="Calibri" w:hAnsi="Roboto Light"/>
          <w:lang w:eastAsia="en-US" w:bidi="ar-SA"/>
        </w:rPr>
      </w:pPr>
      <w:r w:rsidRPr="00843E4B">
        <w:rPr>
          <w:rFonts w:ascii="Roboto Light" w:eastAsia="Calibri" w:hAnsi="Roboto Light"/>
          <w:lang w:eastAsia="en-US" w:bidi="ar-SA"/>
        </w:rPr>
        <w:t xml:space="preserve">An open data sharing policy will be implemented in relation to all funded research projects. Applicants who are successful in receiving funding will not own any intellectual property resulting from the research. </w:t>
      </w:r>
    </w:p>
    <w:p w14:paraId="126F94BA" w14:textId="77777777" w:rsidR="001D143B" w:rsidRPr="00843E4B" w:rsidRDefault="001D143B" w:rsidP="001D143B">
      <w:pPr>
        <w:widowControl/>
        <w:autoSpaceDE/>
        <w:autoSpaceDN/>
        <w:spacing w:before="60" w:after="60"/>
        <w:rPr>
          <w:rFonts w:ascii="Roboto Light" w:eastAsia="Calibri" w:hAnsi="Roboto Light"/>
          <w:lang w:eastAsia="en-US" w:bidi="ar-SA"/>
        </w:rPr>
      </w:pPr>
    </w:p>
    <w:p w14:paraId="5DA97145" w14:textId="77777777" w:rsidR="001D143B" w:rsidRPr="00843E4B" w:rsidRDefault="001D143B" w:rsidP="001D143B">
      <w:pPr>
        <w:widowControl/>
        <w:autoSpaceDE/>
        <w:autoSpaceDN/>
        <w:spacing w:before="60" w:after="60"/>
        <w:rPr>
          <w:rFonts w:ascii="Roboto Light" w:eastAsia="Calibri" w:hAnsi="Roboto Light"/>
          <w:lang w:eastAsia="en-US" w:bidi="ar-SA"/>
        </w:rPr>
      </w:pPr>
      <w:r w:rsidRPr="00843E4B">
        <w:rPr>
          <w:rFonts w:ascii="Roboto Light" w:eastAsia="Times New Roman" w:hAnsi="Roboto Light"/>
          <w:color w:val="1F3763"/>
          <w:lang w:eastAsia="en-US" w:bidi="ar-SA"/>
        </w:rPr>
        <w:t>Please answer the following questions relating to Intellectual Property:</w:t>
      </w:r>
    </w:p>
    <w:p w14:paraId="486B4BC4"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Calibri" w:hAnsi="Roboto Light"/>
          <w:b/>
          <w:bCs/>
          <w:color w:val="002060"/>
          <w:lang w:eastAsia="en-US" w:bidi="ar-SA"/>
        </w:rPr>
        <w:t xml:space="preserve">Do you understand that all Project IP generated under a SHRF funding agreement will be legally and beneficially owned by the State of Queensland acting through Queensland Health (“the </w:t>
      </w:r>
      <w:proofErr w:type="gramStart"/>
      <w:r w:rsidRPr="00843E4B">
        <w:rPr>
          <w:rFonts w:ascii="Roboto Light" w:eastAsia="Calibri" w:hAnsi="Roboto Light"/>
          <w:b/>
          <w:bCs/>
          <w:color w:val="002060"/>
          <w:lang w:eastAsia="en-US" w:bidi="ar-SA"/>
        </w:rPr>
        <w:t>State”)</w:t>
      </w:r>
      <w:proofErr w:type="gramEnd"/>
    </w:p>
    <w:p w14:paraId="57468707"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Calibri" w:hAnsi="Roboto Light"/>
          <w:lang w:eastAsia="en-US" w:bidi="ar-SA"/>
        </w:rPr>
        <w:t>Yes</w:t>
      </w:r>
    </w:p>
    <w:p w14:paraId="47B6F5CD"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Calibri" w:hAnsi="Roboto Light"/>
          <w:lang w:eastAsia="en-US" w:bidi="ar-SA"/>
        </w:rPr>
        <w:t>No</w:t>
      </w:r>
    </w:p>
    <w:p w14:paraId="5100A6A4"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Calibri" w:hAnsi="Roboto Light"/>
          <w:b/>
          <w:bCs/>
          <w:lang w:eastAsia="en-US" w:bidi="ar-SA"/>
        </w:rPr>
        <w:t xml:space="preserve"> </w:t>
      </w:r>
    </w:p>
    <w:p w14:paraId="2105D45F"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Calibri" w:hAnsi="Roboto Light"/>
          <w:b/>
          <w:bCs/>
          <w:color w:val="002060"/>
          <w:lang w:eastAsia="en-US" w:bidi="ar-SA"/>
        </w:rPr>
        <w:t>Do you understand that the grant recipient must notify ASHM and provide details and copies of any Project IP developed during the funded research project?</w:t>
      </w:r>
    </w:p>
    <w:p w14:paraId="77B0FE79"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Calibri" w:hAnsi="Roboto Light"/>
          <w:lang w:eastAsia="en-US" w:bidi="ar-SA"/>
        </w:rPr>
        <w:t>Yes</w:t>
      </w:r>
    </w:p>
    <w:p w14:paraId="5C1F707A"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Calibri" w:hAnsi="Roboto Light"/>
          <w:lang w:eastAsia="en-US" w:bidi="ar-SA"/>
        </w:rPr>
        <w:t>No</w:t>
      </w:r>
    </w:p>
    <w:p w14:paraId="3D2AD05D"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Calibri" w:hAnsi="Roboto Light"/>
          <w:lang w:eastAsia="en-US" w:bidi="ar-SA"/>
        </w:rPr>
        <w:t xml:space="preserve"> </w:t>
      </w:r>
    </w:p>
    <w:p w14:paraId="2E8843AC"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Calibri" w:hAnsi="Roboto Light"/>
          <w:b/>
          <w:bCs/>
          <w:color w:val="002060"/>
          <w:lang w:eastAsia="en-US" w:bidi="ar-SA"/>
        </w:rPr>
        <w:t>Do you understand that a grant recipient must grant to the State and ASHM license to use the Existing Material that contributes to the funded research project, to the extent that the Project IP is reliant upon this use? This Existing Material must not infringe the Intellectual Property Rights of any third party.</w:t>
      </w:r>
    </w:p>
    <w:p w14:paraId="3C98E6B1"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Calibri" w:hAnsi="Roboto Light"/>
          <w:lang w:eastAsia="en-US" w:bidi="ar-SA"/>
        </w:rPr>
        <w:t>Yes</w:t>
      </w:r>
    </w:p>
    <w:p w14:paraId="50D6D989"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Calibri" w:hAnsi="Roboto Light"/>
          <w:lang w:eastAsia="en-US" w:bidi="ar-SA"/>
        </w:rPr>
        <w:t>No</w:t>
      </w:r>
    </w:p>
    <w:p w14:paraId="5D643050" w14:textId="77777777" w:rsidR="001D143B" w:rsidRPr="00843E4B" w:rsidRDefault="001D143B" w:rsidP="001D143B">
      <w:pPr>
        <w:widowControl/>
        <w:autoSpaceDE/>
        <w:autoSpaceDN/>
        <w:spacing w:before="60" w:after="60"/>
        <w:rPr>
          <w:rFonts w:ascii="Roboto Light" w:eastAsia="Times New Roman" w:hAnsi="Roboto Light"/>
          <w:lang w:eastAsia="en-US" w:bidi="ar-SA"/>
        </w:rPr>
      </w:pPr>
    </w:p>
    <w:p w14:paraId="679E5B34" w14:textId="77777777" w:rsidR="001D143B" w:rsidRPr="00843E4B" w:rsidRDefault="001D143B" w:rsidP="001D143B">
      <w:pPr>
        <w:widowControl/>
        <w:autoSpaceDE/>
        <w:autoSpaceDN/>
        <w:spacing w:before="60" w:after="60"/>
        <w:rPr>
          <w:rFonts w:ascii="Roboto Light" w:eastAsia="Times New Roman" w:hAnsi="Roboto Light"/>
          <w:lang w:eastAsia="en-US" w:bidi="ar-SA"/>
        </w:rPr>
      </w:pPr>
      <w:r w:rsidRPr="00843E4B">
        <w:rPr>
          <w:rFonts w:ascii="Roboto Light" w:eastAsia="Times New Roman" w:hAnsi="Roboto Light"/>
          <w:lang w:eastAsia="en-US" w:bidi="ar-SA"/>
        </w:rPr>
        <w:t>Signature of applicant _________________________________</w:t>
      </w:r>
      <w:r w:rsidRPr="00843E4B">
        <w:rPr>
          <w:rFonts w:ascii="Roboto Light" w:eastAsia="Times New Roman" w:hAnsi="Roboto Light"/>
          <w:lang w:eastAsia="en-US" w:bidi="ar-SA"/>
        </w:rPr>
        <w:tab/>
      </w:r>
      <w:r w:rsidRPr="00843E4B">
        <w:rPr>
          <w:rFonts w:ascii="Roboto Light" w:eastAsia="Times New Roman" w:hAnsi="Roboto Light"/>
          <w:lang w:eastAsia="en-US" w:bidi="ar-SA"/>
        </w:rPr>
        <w:tab/>
      </w:r>
      <w:r w:rsidRPr="00843E4B">
        <w:rPr>
          <w:rFonts w:ascii="Roboto Light" w:eastAsia="Times New Roman" w:hAnsi="Roboto Light"/>
          <w:lang w:eastAsia="en-US" w:bidi="ar-SA"/>
        </w:rPr>
        <w:tab/>
        <w:t>Date __/__/__</w:t>
      </w:r>
    </w:p>
    <w:p w14:paraId="411DDA8B" w14:textId="77777777" w:rsidR="001D143B" w:rsidRDefault="001D143B" w:rsidP="001D143B">
      <w:pPr>
        <w:widowControl/>
        <w:autoSpaceDE/>
        <w:autoSpaceDN/>
        <w:spacing w:before="60" w:after="60"/>
        <w:rPr>
          <w:rFonts w:ascii="Roboto Light" w:eastAsia="Times New Roman" w:hAnsi="Roboto Light"/>
          <w:lang w:eastAsia="en-US" w:bidi="ar-SA"/>
        </w:rPr>
      </w:pPr>
    </w:p>
    <w:p w14:paraId="3B40CA7A" w14:textId="77777777" w:rsidR="00843E4B" w:rsidRDefault="00843E4B" w:rsidP="001D143B">
      <w:pPr>
        <w:widowControl/>
        <w:autoSpaceDE/>
        <w:autoSpaceDN/>
        <w:spacing w:before="60" w:after="60"/>
        <w:rPr>
          <w:rFonts w:ascii="Roboto Light" w:eastAsia="Times New Roman" w:hAnsi="Roboto Light"/>
          <w:lang w:eastAsia="en-US" w:bidi="ar-SA"/>
        </w:rPr>
      </w:pPr>
    </w:p>
    <w:p w14:paraId="2696FD3F" w14:textId="77777777" w:rsidR="00843E4B" w:rsidRDefault="00843E4B" w:rsidP="001D143B">
      <w:pPr>
        <w:widowControl/>
        <w:autoSpaceDE/>
        <w:autoSpaceDN/>
        <w:spacing w:before="60" w:after="60"/>
        <w:rPr>
          <w:rFonts w:ascii="Roboto Light" w:eastAsia="Times New Roman" w:hAnsi="Roboto Light"/>
          <w:lang w:eastAsia="en-US" w:bidi="ar-SA"/>
        </w:rPr>
      </w:pPr>
    </w:p>
    <w:p w14:paraId="49231D49" w14:textId="77777777" w:rsidR="00843E4B" w:rsidRPr="00843E4B" w:rsidRDefault="00843E4B" w:rsidP="001D143B">
      <w:pPr>
        <w:widowControl/>
        <w:autoSpaceDE/>
        <w:autoSpaceDN/>
        <w:spacing w:before="60" w:after="60"/>
        <w:rPr>
          <w:rFonts w:ascii="Roboto Light" w:eastAsia="Times New Roman" w:hAnsi="Roboto Light"/>
          <w:lang w:eastAsia="en-US" w:bidi="ar-SA"/>
        </w:rPr>
      </w:pPr>
    </w:p>
    <w:p w14:paraId="3155DB9E" w14:textId="77777777" w:rsidR="001D143B" w:rsidRPr="00843E4B" w:rsidRDefault="001D143B" w:rsidP="001D143B">
      <w:pPr>
        <w:widowControl/>
        <w:autoSpaceDE/>
        <w:autoSpaceDN/>
        <w:spacing w:before="60" w:after="60"/>
        <w:rPr>
          <w:rFonts w:ascii="Roboto Light" w:eastAsia="Times New Roman" w:hAnsi="Roboto Light"/>
          <w:lang w:eastAsia="en-US" w:bidi="ar-SA"/>
        </w:rPr>
      </w:pPr>
    </w:p>
    <w:p w14:paraId="03381082" w14:textId="77777777" w:rsidR="001D143B" w:rsidRPr="00843E4B" w:rsidRDefault="001D143B" w:rsidP="001D143B">
      <w:pPr>
        <w:keepNext/>
        <w:keepLines/>
        <w:widowControl/>
        <w:autoSpaceDE/>
        <w:autoSpaceDN/>
        <w:spacing w:before="40" w:line="259" w:lineRule="auto"/>
        <w:outlineLvl w:val="1"/>
        <w:rPr>
          <w:rFonts w:ascii="Roboto Light" w:eastAsia="Times New Roman" w:hAnsi="Roboto Light"/>
          <w:b/>
          <w:bCs/>
          <w:color w:val="2F5496"/>
          <w:lang w:eastAsia="en-US" w:bidi="ar-SA"/>
        </w:rPr>
      </w:pPr>
      <w:r w:rsidRPr="00843E4B">
        <w:rPr>
          <w:rFonts w:ascii="Roboto Light" w:eastAsia="Times New Roman" w:hAnsi="Roboto Light"/>
          <w:color w:val="2F5496"/>
          <w:lang w:eastAsia="en-US" w:bidi="ar-SA"/>
        </w:rPr>
        <w:lastRenderedPageBreak/>
        <w:t>Checklist before submission</w:t>
      </w:r>
    </w:p>
    <w:p w14:paraId="18DE0EAA" w14:textId="77777777" w:rsidR="001D143B" w:rsidRPr="00843E4B" w:rsidRDefault="001D143B" w:rsidP="001D143B">
      <w:pPr>
        <w:widowControl/>
        <w:autoSpaceDE/>
        <w:autoSpaceDN/>
        <w:spacing w:before="60" w:after="60"/>
        <w:rPr>
          <w:rFonts w:ascii="Roboto Light" w:eastAsia="Calibri" w:hAnsi="Roboto Light"/>
          <w:lang w:eastAsia="en-US" w:bidi="ar-SA"/>
        </w:rPr>
      </w:pPr>
      <w:r w:rsidRPr="00843E4B">
        <w:rPr>
          <w:rFonts w:ascii="Roboto Light" w:eastAsia="Calibri" w:hAnsi="Roboto Light"/>
          <w:lang w:eastAsia="en-US" w:bidi="ar-SA"/>
        </w:rPr>
        <w:t>Please ensure that the following are completed prior to submission.</w:t>
      </w:r>
    </w:p>
    <w:p w14:paraId="19E55585" w14:textId="77777777" w:rsidR="001D143B" w:rsidRPr="00843E4B" w:rsidRDefault="001D143B" w:rsidP="001D143B">
      <w:pPr>
        <w:widowControl/>
        <w:autoSpaceDE/>
        <w:autoSpaceDN/>
        <w:spacing w:before="60" w:after="60"/>
        <w:rPr>
          <w:rFonts w:ascii="Roboto Light" w:eastAsia="Calibri" w:hAnsi="Roboto Light"/>
          <w:lang w:eastAsia="en-US" w:bidi="ar-SA"/>
        </w:rPr>
      </w:pPr>
      <w:r w:rsidRPr="00843E4B">
        <w:rPr>
          <w:rFonts w:ascii="Roboto Light" w:eastAsia="Calibri" w:hAnsi="Roboto Light"/>
          <w:lang w:eastAsia="en-US" w:bidi="ar-SA"/>
        </w:rPr>
        <w:t>Applications sent without all documents will be returned to the applicant for resubmission.</w:t>
      </w:r>
    </w:p>
    <w:p w14:paraId="0E0E9DEB" w14:textId="77777777" w:rsidR="001D143B" w:rsidRPr="00843E4B" w:rsidRDefault="001D143B" w:rsidP="001D143B">
      <w:pPr>
        <w:widowControl/>
        <w:autoSpaceDE/>
        <w:autoSpaceDN/>
        <w:spacing w:before="60" w:after="60"/>
        <w:rPr>
          <w:rFonts w:ascii="Roboto Light" w:eastAsia="Calibri" w:hAnsi="Roboto Light"/>
          <w:lang w:eastAsia="en-US" w:bidi="ar-SA"/>
        </w:rPr>
      </w:pPr>
    </w:p>
    <w:p w14:paraId="61CD089A" w14:textId="77777777" w:rsidR="001D143B" w:rsidRPr="00843E4B" w:rsidRDefault="001D143B" w:rsidP="001D143B">
      <w:pPr>
        <w:widowControl/>
        <w:autoSpaceDE/>
        <w:autoSpaceDN/>
        <w:spacing w:before="60" w:after="60"/>
        <w:rPr>
          <w:rFonts w:ascii="Roboto Light" w:eastAsia="Calibri" w:hAnsi="Roboto Light"/>
          <w:lang w:eastAsia="en-US" w:bidi="ar-SA"/>
        </w:rPr>
      </w:pPr>
      <w:r w:rsidRPr="00843E4B">
        <w:rPr>
          <w:rFonts w:ascii="Roboto Light" w:eastAsia="Calibri" w:hAnsi="Roboto Light"/>
          <w:lang w:eastAsia="en-US" w:bidi="ar-SA"/>
        </w:rPr>
        <w:t>Documents should be sent as separate files.</w:t>
      </w:r>
    </w:p>
    <w:p w14:paraId="11CFD9AF" w14:textId="77777777" w:rsidR="001D143B" w:rsidRPr="00843E4B" w:rsidRDefault="001D143B" w:rsidP="001D143B">
      <w:pPr>
        <w:widowControl/>
        <w:autoSpaceDE/>
        <w:autoSpaceDN/>
        <w:spacing w:before="60" w:after="60"/>
        <w:rPr>
          <w:rFonts w:ascii="Roboto Light" w:eastAsia="Calibri" w:hAnsi="Roboto Light"/>
          <w:lang w:eastAsia="en-US"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5571"/>
      </w:tblGrid>
      <w:tr w:rsidR="001D143B" w:rsidRPr="00843E4B" w14:paraId="5A6CBB25" w14:textId="77777777" w:rsidTr="00D7656E">
        <w:tc>
          <w:tcPr>
            <w:tcW w:w="3823" w:type="dxa"/>
          </w:tcPr>
          <w:p w14:paraId="6DDECAF7" w14:textId="2AA4C152" w:rsidR="001D143B" w:rsidRPr="00843E4B" w:rsidRDefault="001D143B" w:rsidP="001D143B">
            <w:pPr>
              <w:tabs>
                <w:tab w:val="left" w:pos="2220"/>
              </w:tabs>
              <w:spacing w:before="60" w:after="60"/>
              <w:rPr>
                <w:rFonts w:ascii="Roboto Light" w:eastAsia="Calibri" w:hAnsi="Roboto Light"/>
                <w:lang w:eastAsia="en-US" w:bidi="ar-SA"/>
              </w:rPr>
            </w:pPr>
            <w:r w:rsidRPr="00843E4B">
              <w:rPr>
                <w:rFonts w:ascii="Segoe UI Symbol" w:eastAsia="Calibri" w:hAnsi="Segoe UI Symbol" w:cs="Segoe UI Symbol"/>
                <w:sz w:val="32"/>
                <w:lang w:eastAsia="en-US" w:bidi="ar-SA"/>
              </w:rPr>
              <w:t>☐</w:t>
            </w:r>
          </w:p>
        </w:tc>
        <w:tc>
          <w:tcPr>
            <w:tcW w:w="5913" w:type="dxa"/>
            <w:vAlign w:val="center"/>
          </w:tcPr>
          <w:p w14:paraId="171D4F02" w14:textId="77777777" w:rsidR="001D143B" w:rsidRPr="00843E4B" w:rsidRDefault="001D143B" w:rsidP="001D143B">
            <w:pPr>
              <w:tabs>
                <w:tab w:val="left" w:pos="2220"/>
              </w:tabs>
              <w:spacing w:before="60" w:after="60"/>
              <w:rPr>
                <w:rFonts w:ascii="Roboto Light" w:eastAsia="Calibri" w:hAnsi="Roboto Light"/>
                <w:lang w:eastAsia="en-US" w:bidi="ar-SA"/>
              </w:rPr>
            </w:pPr>
            <w:r w:rsidRPr="00843E4B">
              <w:rPr>
                <w:rFonts w:ascii="Roboto Light" w:eastAsia="Calibri" w:hAnsi="Roboto Light"/>
                <w:lang w:eastAsia="en-US" w:bidi="ar-SA"/>
              </w:rPr>
              <w:t>Application form</w:t>
            </w:r>
          </w:p>
        </w:tc>
      </w:tr>
      <w:tr w:rsidR="001D143B" w:rsidRPr="00843E4B" w14:paraId="07C2911D" w14:textId="77777777" w:rsidTr="00D7656E">
        <w:tc>
          <w:tcPr>
            <w:tcW w:w="3823" w:type="dxa"/>
          </w:tcPr>
          <w:p w14:paraId="185455DB" w14:textId="5AB91D39" w:rsidR="001D143B" w:rsidRPr="00843E4B" w:rsidRDefault="001D143B" w:rsidP="001D143B">
            <w:pPr>
              <w:tabs>
                <w:tab w:val="left" w:pos="2220"/>
              </w:tabs>
              <w:spacing w:before="60" w:after="60"/>
              <w:rPr>
                <w:rFonts w:ascii="Roboto Light" w:eastAsia="Calibri" w:hAnsi="Roboto Light"/>
                <w:lang w:eastAsia="en-US" w:bidi="ar-SA"/>
              </w:rPr>
            </w:pPr>
            <w:r w:rsidRPr="00843E4B">
              <w:rPr>
                <w:rFonts w:ascii="Segoe UI Symbol" w:eastAsia="Calibri" w:hAnsi="Segoe UI Symbol" w:cs="Segoe UI Symbol"/>
                <w:sz w:val="32"/>
                <w:lang w:eastAsia="en-US" w:bidi="ar-SA"/>
              </w:rPr>
              <w:t>☐</w:t>
            </w:r>
          </w:p>
        </w:tc>
        <w:tc>
          <w:tcPr>
            <w:tcW w:w="5913" w:type="dxa"/>
            <w:vAlign w:val="center"/>
          </w:tcPr>
          <w:p w14:paraId="766E7D1C" w14:textId="77777777" w:rsidR="001D143B" w:rsidRPr="00843E4B" w:rsidRDefault="001D143B" w:rsidP="001D143B">
            <w:pPr>
              <w:tabs>
                <w:tab w:val="left" w:pos="2220"/>
              </w:tabs>
              <w:spacing w:before="60" w:after="60"/>
              <w:rPr>
                <w:rFonts w:ascii="Roboto Light" w:eastAsia="Calibri" w:hAnsi="Roboto Light"/>
                <w:lang w:eastAsia="en-US" w:bidi="ar-SA"/>
              </w:rPr>
            </w:pPr>
            <w:r w:rsidRPr="00843E4B">
              <w:rPr>
                <w:rFonts w:ascii="Roboto Light" w:eastAsia="Calibri" w:hAnsi="Roboto Light"/>
                <w:lang w:eastAsia="en-US" w:bidi="ar-SA"/>
              </w:rPr>
              <w:t>Principal investigator’s CV</w:t>
            </w:r>
          </w:p>
        </w:tc>
      </w:tr>
      <w:tr w:rsidR="001D143B" w:rsidRPr="00843E4B" w14:paraId="2F332C7B" w14:textId="77777777" w:rsidTr="00D7656E">
        <w:tc>
          <w:tcPr>
            <w:tcW w:w="3823" w:type="dxa"/>
          </w:tcPr>
          <w:p w14:paraId="4E45B56A" w14:textId="4E4DA5F9" w:rsidR="001D143B" w:rsidRPr="00843E4B" w:rsidRDefault="001D143B" w:rsidP="001D143B">
            <w:pPr>
              <w:tabs>
                <w:tab w:val="left" w:pos="2220"/>
              </w:tabs>
              <w:spacing w:before="60" w:after="60"/>
              <w:rPr>
                <w:rFonts w:ascii="Roboto Light" w:eastAsia="Calibri" w:hAnsi="Roboto Light"/>
                <w:lang w:eastAsia="en-US" w:bidi="ar-SA"/>
              </w:rPr>
            </w:pPr>
            <w:r w:rsidRPr="00843E4B">
              <w:rPr>
                <w:rFonts w:ascii="Segoe UI Symbol" w:eastAsia="Calibri" w:hAnsi="Segoe UI Symbol" w:cs="Segoe UI Symbol"/>
                <w:sz w:val="32"/>
                <w:lang w:eastAsia="en-US" w:bidi="ar-SA"/>
              </w:rPr>
              <w:t>☐</w:t>
            </w:r>
          </w:p>
        </w:tc>
        <w:tc>
          <w:tcPr>
            <w:tcW w:w="5913" w:type="dxa"/>
            <w:vAlign w:val="center"/>
          </w:tcPr>
          <w:p w14:paraId="634D7FF8" w14:textId="77777777" w:rsidR="001D143B" w:rsidRPr="00843E4B" w:rsidRDefault="00A44ADC" w:rsidP="001D143B">
            <w:pPr>
              <w:tabs>
                <w:tab w:val="left" w:pos="2220"/>
              </w:tabs>
              <w:spacing w:before="60" w:after="60"/>
              <w:rPr>
                <w:rFonts w:ascii="Roboto Light" w:eastAsia="Calibri" w:hAnsi="Roboto Light"/>
                <w:lang w:eastAsia="en-US" w:bidi="ar-SA"/>
              </w:rPr>
            </w:pPr>
            <w:hyperlink r:id="rId12" w:history="1">
              <w:r w:rsidR="001D143B" w:rsidRPr="00843E4B">
                <w:rPr>
                  <w:rFonts w:ascii="Roboto Light" w:eastAsia="Calibri" w:hAnsi="Roboto Light"/>
                  <w:color w:val="0563C1"/>
                  <w:u w:val="single"/>
                  <w:lang w:eastAsia="en-US" w:bidi="ar-SA"/>
                </w:rPr>
                <w:t>Appendix 1: Partnership Arrangements</w:t>
              </w:r>
            </w:hyperlink>
          </w:p>
        </w:tc>
      </w:tr>
      <w:tr w:rsidR="001D143B" w:rsidRPr="00843E4B" w14:paraId="77A3E545" w14:textId="77777777" w:rsidTr="00D7656E">
        <w:tc>
          <w:tcPr>
            <w:tcW w:w="3823" w:type="dxa"/>
          </w:tcPr>
          <w:p w14:paraId="593E26ED" w14:textId="19A170E3" w:rsidR="001D143B" w:rsidRPr="00843E4B" w:rsidRDefault="001D143B" w:rsidP="001D143B">
            <w:pPr>
              <w:tabs>
                <w:tab w:val="left" w:pos="2220"/>
              </w:tabs>
              <w:spacing w:before="60" w:after="60"/>
              <w:rPr>
                <w:rFonts w:ascii="Roboto Light" w:eastAsia="Calibri" w:hAnsi="Roboto Light"/>
                <w:lang w:eastAsia="en-US" w:bidi="ar-SA"/>
              </w:rPr>
            </w:pPr>
            <w:r w:rsidRPr="00843E4B">
              <w:rPr>
                <w:rFonts w:ascii="Segoe UI Symbol" w:eastAsia="Calibri" w:hAnsi="Segoe UI Symbol" w:cs="Segoe UI Symbol"/>
                <w:sz w:val="32"/>
                <w:lang w:eastAsia="en-US" w:bidi="ar-SA"/>
              </w:rPr>
              <w:t>☐</w:t>
            </w:r>
          </w:p>
        </w:tc>
        <w:tc>
          <w:tcPr>
            <w:tcW w:w="5913" w:type="dxa"/>
            <w:vAlign w:val="center"/>
          </w:tcPr>
          <w:p w14:paraId="40682D6F" w14:textId="77777777" w:rsidR="001D143B" w:rsidRPr="00843E4B" w:rsidRDefault="00A44ADC" w:rsidP="001D143B">
            <w:pPr>
              <w:tabs>
                <w:tab w:val="left" w:pos="2220"/>
              </w:tabs>
              <w:spacing w:before="60" w:after="60"/>
              <w:rPr>
                <w:rFonts w:ascii="Roboto Light" w:eastAsia="Calibri" w:hAnsi="Roboto Light"/>
                <w:lang w:eastAsia="en-US" w:bidi="ar-SA"/>
              </w:rPr>
            </w:pPr>
            <w:hyperlink r:id="rId13" w:history="1">
              <w:r w:rsidR="001D143B" w:rsidRPr="00843E4B">
                <w:rPr>
                  <w:rFonts w:ascii="Roboto Light" w:eastAsia="Calibri" w:hAnsi="Roboto Light"/>
                  <w:color w:val="0563C1"/>
                  <w:u w:val="single"/>
                  <w:lang w:eastAsia="en-US" w:bidi="ar-SA"/>
                </w:rPr>
                <w:t>Appendix 2: Disclosures of Interest</w:t>
              </w:r>
            </w:hyperlink>
          </w:p>
        </w:tc>
      </w:tr>
    </w:tbl>
    <w:p w14:paraId="659F821F" w14:textId="77777777" w:rsidR="001D143B" w:rsidRPr="00843E4B" w:rsidRDefault="001D143B" w:rsidP="001D143B">
      <w:pPr>
        <w:widowControl/>
        <w:autoSpaceDE/>
        <w:autoSpaceDN/>
        <w:spacing w:before="60" w:after="60"/>
        <w:rPr>
          <w:rFonts w:ascii="Roboto Light" w:eastAsia="Times New Roman" w:hAnsi="Roboto Light"/>
          <w:lang w:eastAsia="en-US" w:bidi="ar-SA"/>
        </w:rPr>
      </w:pPr>
    </w:p>
    <w:p w14:paraId="00378AD9" w14:textId="77777777" w:rsidR="000E4386" w:rsidRPr="00843E4B" w:rsidRDefault="000E4386" w:rsidP="000E4386">
      <w:pPr>
        <w:widowControl/>
        <w:autoSpaceDE/>
        <w:autoSpaceDN/>
        <w:ind w:left="45"/>
        <w:textAlignment w:val="baseline"/>
        <w:rPr>
          <w:rFonts w:ascii="Roboto Light" w:eastAsia="Times New Roman" w:hAnsi="Roboto Light" w:cstheme="minorHAnsi"/>
          <w:sz w:val="18"/>
          <w:szCs w:val="18"/>
          <w:lang w:bidi="ar-SA"/>
        </w:rPr>
      </w:pPr>
      <w:r w:rsidRPr="00843E4B">
        <w:rPr>
          <w:rFonts w:ascii="Roboto Light" w:eastAsia="Times New Roman" w:hAnsi="Roboto Light" w:cstheme="minorHAnsi"/>
          <w:lang w:bidi="ar-SA"/>
        </w:rPr>
        <w:t> </w:t>
      </w:r>
    </w:p>
    <w:p w14:paraId="6DD66120" w14:textId="77777777" w:rsidR="000E4386" w:rsidRPr="00843E4B" w:rsidRDefault="000E4386" w:rsidP="000E4386">
      <w:pPr>
        <w:widowControl/>
        <w:autoSpaceDE/>
        <w:autoSpaceDN/>
        <w:ind w:left="45"/>
        <w:textAlignment w:val="baseline"/>
        <w:rPr>
          <w:rFonts w:ascii="Roboto Light" w:eastAsia="Times New Roman" w:hAnsi="Roboto Light" w:cstheme="minorHAnsi"/>
          <w:sz w:val="18"/>
          <w:szCs w:val="18"/>
          <w:lang w:bidi="ar-SA"/>
        </w:rPr>
      </w:pPr>
      <w:r w:rsidRPr="00843E4B">
        <w:rPr>
          <w:rFonts w:ascii="Roboto Light" w:eastAsia="Times New Roman" w:hAnsi="Roboto Light" w:cstheme="minorHAnsi"/>
          <w:lang w:bidi="ar-SA"/>
        </w:rPr>
        <w:t> </w:t>
      </w:r>
    </w:p>
    <w:p w14:paraId="5458EE9A" w14:textId="77777777" w:rsidR="000E4386" w:rsidRPr="00843E4B" w:rsidRDefault="000E4386" w:rsidP="000E4386">
      <w:pPr>
        <w:widowControl/>
        <w:autoSpaceDE/>
        <w:autoSpaceDN/>
        <w:ind w:left="45"/>
        <w:textAlignment w:val="baseline"/>
        <w:rPr>
          <w:rFonts w:ascii="Roboto Light" w:eastAsia="Times New Roman" w:hAnsi="Roboto Light" w:cstheme="minorHAnsi"/>
          <w:sz w:val="18"/>
          <w:szCs w:val="18"/>
          <w:lang w:bidi="ar-SA"/>
        </w:rPr>
      </w:pPr>
      <w:r w:rsidRPr="00843E4B">
        <w:rPr>
          <w:rFonts w:ascii="Roboto Light" w:eastAsia="Times New Roman" w:hAnsi="Roboto Light" w:cstheme="minorHAnsi"/>
          <w:lang w:bidi="ar-SA"/>
        </w:rPr>
        <w:t> </w:t>
      </w:r>
    </w:p>
    <w:p w14:paraId="0EEF3299" w14:textId="77777777" w:rsidR="008F0A54" w:rsidRPr="00843E4B" w:rsidRDefault="008F0A54" w:rsidP="002F0199">
      <w:pPr>
        <w:widowControl/>
        <w:autoSpaceDE/>
        <w:autoSpaceDN/>
        <w:ind w:left="45"/>
        <w:textAlignment w:val="baseline"/>
        <w:rPr>
          <w:rFonts w:ascii="Roboto Light" w:eastAsia="Times New Roman" w:hAnsi="Roboto Light" w:cstheme="minorHAnsi"/>
          <w:lang w:bidi="ar-SA"/>
        </w:rPr>
      </w:pPr>
    </w:p>
    <w:sectPr w:rsidR="008F0A54" w:rsidRPr="00843E4B">
      <w:headerReference w:type="even" r:id="rId14"/>
      <w:headerReference w:type="default" r:id="rId15"/>
      <w:footerReference w:type="even" r:id="rId16"/>
      <w:footerReference w:type="default" r:id="rId17"/>
      <w:headerReference w:type="first" r:id="rId18"/>
      <w:footerReference w:type="first" r:id="rId19"/>
      <w:type w:val="continuous"/>
      <w:pgSz w:w="11910" w:h="16840"/>
      <w:pgMar w:top="680" w:right="14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D1D6" w14:textId="77777777" w:rsidR="00A44ADC" w:rsidRDefault="00A44ADC" w:rsidP="00990DBB">
      <w:r>
        <w:separator/>
      </w:r>
    </w:p>
  </w:endnote>
  <w:endnote w:type="continuationSeparator" w:id="0">
    <w:p w14:paraId="5AE8F735" w14:textId="77777777" w:rsidR="00A44ADC" w:rsidRDefault="00A44ADC" w:rsidP="00990DBB">
      <w:r>
        <w:continuationSeparator/>
      </w:r>
    </w:p>
  </w:endnote>
  <w:endnote w:type="continuationNotice" w:id="1">
    <w:p w14:paraId="336C1135" w14:textId="77777777" w:rsidR="00A44ADC" w:rsidRDefault="00A44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panose1 w:val="02000000000000000000"/>
    <w:charset w:val="00"/>
    <w:family w:val="auto"/>
    <w:pitch w:val="variable"/>
    <w:sig w:usb0="E00002FF" w:usb1="5000205B" w:usb2="00000020" w:usb3="00000000" w:csb0="0000019F" w:csb1="00000000"/>
  </w:font>
  <w:font w:name="Roboto">
    <w:panose1 w:val="00000000000000000000"/>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CCD3" w14:textId="77777777" w:rsidR="00F60E0A" w:rsidRDefault="00F60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16A7" w14:textId="77777777" w:rsidR="00990DBB" w:rsidRPr="00C850B4" w:rsidRDefault="00990DBB" w:rsidP="00990DBB">
    <w:pPr>
      <w:spacing w:before="242"/>
      <w:ind w:left="100"/>
      <w:rPr>
        <w:b/>
        <w:sz w:val="36"/>
        <w:szCs w:val="16"/>
      </w:rPr>
    </w:pPr>
    <w:r w:rsidRPr="00C850B4">
      <w:rPr>
        <w:b/>
        <w:color w:val="005FAD"/>
        <w:sz w:val="36"/>
        <w:szCs w:val="16"/>
      </w:rPr>
      <w:t>ashm.org.au</w:t>
    </w:r>
  </w:p>
  <w:p w14:paraId="5C63D4EA" w14:textId="77777777" w:rsidR="00990DBB" w:rsidRPr="00C850B4" w:rsidRDefault="00990DBB" w:rsidP="00990DBB">
    <w:pPr>
      <w:spacing w:before="204"/>
      <w:ind w:left="100"/>
      <w:rPr>
        <w:b/>
        <w:sz w:val="16"/>
        <w:szCs w:val="16"/>
      </w:rPr>
    </w:pPr>
    <w:r w:rsidRPr="00C850B4">
      <w:rPr>
        <w:b/>
        <w:sz w:val="16"/>
        <w:szCs w:val="16"/>
      </w:rPr>
      <w:t>Australasian Society for HIV, Viral Hepatitis and Sexual Health Medicine</w:t>
    </w:r>
  </w:p>
  <w:p w14:paraId="7CEC0373" w14:textId="77777777" w:rsidR="00990DBB" w:rsidRPr="00F60E0A" w:rsidRDefault="00990DBB" w:rsidP="00990DBB">
    <w:pPr>
      <w:pStyle w:val="BodyText"/>
      <w:spacing w:before="179"/>
      <w:ind w:left="100"/>
      <w:rPr>
        <w:rFonts w:ascii="Roboto Light" w:hAnsi="Roboto Light"/>
        <w:sz w:val="16"/>
        <w:szCs w:val="16"/>
      </w:rPr>
    </w:pPr>
    <w:r w:rsidRPr="00F60E0A">
      <w:rPr>
        <w:rFonts w:ascii="Roboto Light" w:hAnsi="Roboto Light"/>
        <w:sz w:val="16"/>
        <w:szCs w:val="16"/>
      </w:rPr>
      <w:t>Level 3, 160 Clarence Street, Sydney NSW 2000 T +61 02 8204 0700 F +61 02 8204 0782</w:t>
    </w:r>
  </w:p>
  <w:p w14:paraId="139FEF98" w14:textId="534F2964" w:rsidR="00990DBB" w:rsidRPr="00F60E0A" w:rsidRDefault="00990DBB" w:rsidP="00990DBB">
    <w:pPr>
      <w:pStyle w:val="BodyText"/>
      <w:spacing w:before="181"/>
      <w:ind w:left="100"/>
      <w:rPr>
        <w:rFonts w:ascii="Roboto Light" w:hAnsi="Roboto Light"/>
        <w:sz w:val="16"/>
        <w:szCs w:val="16"/>
      </w:rPr>
    </w:pPr>
    <w:r w:rsidRPr="00F60E0A">
      <w:rPr>
        <w:rFonts w:ascii="Roboto Light" w:hAnsi="Roboto Light"/>
        <w:sz w:val="16"/>
        <w:szCs w:val="16"/>
      </w:rPr>
      <w:t>ABN 48 264 545 457 CFN 17788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D3B3" w14:textId="77777777" w:rsidR="00F60E0A" w:rsidRDefault="00F6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3A5D" w14:textId="77777777" w:rsidR="00A44ADC" w:rsidRDefault="00A44ADC" w:rsidP="00990DBB">
      <w:r>
        <w:separator/>
      </w:r>
    </w:p>
  </w:footnote>
  <w:footnote w:type="continuationSeparator" w:id="0">
    <w:p w14:paraId="2E63EAC7" w14:textId="77777777" w:rsidR="00A44ADC" w:rsidRDefault="00A44ADC" w:rsidP="00990DBB">
      <w:r>
        <w:continuationSeparator/>
      </w:r>
    </w:p>
  </w:footnote>
  <w:footnote w:type="continuationNotice" w:id="1">
    <w:p w14:paraId="14664A80" w14:textId="77777777" w:rsidR="00A44ADC" w:rsidRDefault="00A44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F7A1" w14:textId="77777777" w:rsidR="00F60E0A" w:rsidRDefault="00F60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BAF5" w14:textId="06ECCA6B" w:rsidR="00990DBB" w:rsidRDefault="30A3A40C">
    <w:pPr>
      <w:pStyle w:val="Header"/>
    </w:pPr>
    <w:r>
      <w:rPr>
        <w:noProof/>
      </w:rPr>
      <w:drawing>
        <wp:inline distT="0" distB="0" distL="0" distR="0" wp14:anchorId="451E19C7" wp14:editId="4595267F">
          <wp:extent cx="2058471" cy="868679"/>
          <wp:effectExtent l="0" t="0" r="0" b="0"/>
          <wp:docPr id="2236939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058471" cy="8686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8C32" w14:textId="77777777" w:rsidR="00F60E0A" w:rsidRDefault="00F60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A61626"/>
    <w:multiLevelType w:val="hybridMultilevel"/>
    <w:tmpl w:val="01F6A5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56AF1"/>
    <w:multiLevelType w:val="hybridMultilevel"/>
    <w:tmpl w:val="DF265EA6"/>
    <w:lvl w:ilvl="0" w:tplc="4AC24E60">
      <w:start w:val="2"/>
      <w:numFmt w:val="lowerRoman"/>
      <w:lvlText w:val="%1."/>
      <w:lvlJc w:val="right"/>
      <w:pPr>
        <w:tabs>
          <w:tab w:val="num" w:pos="720"/>
        </w:tabs>
        <w:ind w:left="720" w:hanging="360"/>
      </w:pPr>
    </w:lvl>
    <w:lvl w:ilvl="1" w:tplc="4836B688" w:tentative="1">
      <w:start w:val="1"/>
      <w:numFmt w:val="lowerRoman"/>
      <w:lvlText w:val="%2."/>
      <w:lvlJc w:val="right"/>
      <w:pPr>
        <w:tabs>
          <w:tab w:val="num" w:pos="1440"/>
        </w:tabs>
        <w:ind w:left="1440" w:hanging="360"/>
      </w:pPr>
    </w:lvl>
    <w:lvl w:ilvl="2" w:tplc="12709576" w:tentative="1">
      <w:start w:val="1"/>
      <w:numFmt w:val="lowerRoman"/>
      <w:lvlText w:val="%3."/>
      <w:lvlJc w:val="right"/>
      <w:pPr>
        <w:tabs>
          <w:tab w:val="num" w:pos="2160"/>
        </w:tabs>
        <w:ind w:left="2160" w:hanging="360"/>
      </w:pPr>
    </w:lvl>
    <w:lvl w:ilvl="3" w:tplc="3E9EB80E" w:tentative="1">
      <w:start w:val="1"/>
      <w:numFmt w:val="lowerRoman"/>
      <w:lvlText w:val="%4."/>
      <w:lvlJc w:val="right"/>
      <w:pPr>
        <w:tabs>
          <w:tab w:val="num" w:pos="2880"/>
        </w:tabs>
        <w:ind w:left="2880" w:hanging="360"/>
      </w:pPr>
    </w:lvl>
    <w:lvl w:ilvl="4" w:tplc="9C749802" w:tentative="1">
      <w:start w:val="1"/>
      <w:numFmt w:val="lowerRoman"/>
      <w:lvlText w:val="%5."/>
      <w:lvlJc w:val="right"/>
      <w:pPr>
        <w:tabs>
          <w:tab w:val="num" w:pos="3600"/>
        </w:tabs>
        <w:ind w:left="3600" w:hanging="360"/>
      </w:pPr>
    </w:lvl>
    <w:lvl w:ilvl="5" w:tplc="141CBE1E" w:tentative="1">
      <w:start w:val="1"/>
      <w:numFmt w:val="lowerRoman"/>
      <w:lvlText w:val="%6."/>
      <w:lvlJc w:val="right"/>
      <w:pPr>
        <w:tabs>
          <w:tab w:val="num" w:pos="4320"/>
        </w:tabs>
        <w:ind w:left="4320" w:hanging="360"/>
      </w:pPr>
    </w:lvl>
    <w:lvl w:ilvl="6" w:tplc="00F62F86" w:tentative="1">
      <w:start w:val="1"/>
      <w:numFmt w:val="lowerRoman"/>
      <w:lvlText w:val="%7."/>
      <w:lvlJc w:val="right"/>
      <w:pPr>
        <w:tabs>
          <w:tab w:val="num" w:pos="5040"/>
        </w:tabs>
        <w:ind w:left="5040" w:hanging="360"/>
      </w:pPr>
    </w:lvl>
    <w:lvl w:ilvl="7" w:tplc="9C947B58" w:tentative="1">
      <w:start w:val="1"/>
      <w:numFmt w:val="lowerRoman"/>
      <w:lvlText w:val="%8."/>
      <w:lvlJc w:val="right"/>
      <w:pPr>
        <w:tabs>
          <w:tab w:val="num" w:pos="5760"/>
        </w:tabs>
        <w:ind w:left="5760" w:hanging="360"/>
      </w:pPr>
    </w:lvl>
    <w:lvl w:ilvl="8" w:tplc="406493AC" w:tentative="1">
      <w:start w:val="1"/>
      <w:numFmt w:val="lowerRoman"/>
      <w:lvlText w:val="%9."/>
      <w:lvlJc w:val="right"/>
      <w:pPr>
        <w:tabs>
          <w:tab w:val="num" w:pos="6480"/>
        </w:tabs>
        <w:ind w:left="6480" w:hanging="360"/>
      </w:pPr>
    </w:lvl>
  </w:abstractNum>
  <w:abstractNum w:abstractNumId="2" w15:restartNumberingAfterBreak="0">
    <w:nsid w:val="075161A1"/>
    <w:multiLevelType w:val="hybridMultilevel"/>
    <w:tmpl w:val="52923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E49AC"/>
    <w:multiLevelType w:val="hybridMultilevel"/>
    <w:tmpl w:val="1FC05440"/>
    <w:lvl w:ilvl="0" w:tplc="ED124E84">
      <w:start w:val="1"/>
      <w:numFmt w:val="bullet"/>
      <w:lvlText w:val="o"/>
      <w:lvlJc w:val="left"/>
      <w:pPr>
        <w:tabs>
          <w:tab w:val="num" w:pos="720"/>
        </w:tabs>
        <w:ind w:left="720" w:hanging="360"/>
      </w:pPr>
      <w:rPr>
        <w:rFonts w:ascii="Courier New" w:hAnsi="Courier New" w:hint="default"/>
        <w:sz w:val="20"/>
      </w:rPr>
    </w:lvl>
    <w:lvl w:ilvl="1" w:tplc="71B81B22" w:tentative="1">
      <w:start w:val="1"/>
      <w:numFmt w:val="bullet"/>
      <w:lvlText w:val="o"/>
      <w:lvlJc w:val="left"/>
      <w:pPr>
        <w:tabs>
          <w:tab w:val="num" w:pos="1440"/>
        </w:tabs>
        <w:ind w:left="1440" w:hanging="360"/>
      </w:pPr>
      <w:rPr>
        <w:rFonts w:ascii="Courier New" w:hAnsi="Courier New" w:hint="default"/>
        <w:sz w:val="20"/>
      </w:rPr>
    </w:lvl>
    <w:lvl w:ilvl="2" w:tplc="5352E8FA" w:tentative="1">
      <w:start w:val="1"/>
      <w:numFmt w:val="bullet"/>
      <w:lvlText w:val="o"/>
      <w:lvlJc w:val="left"/>
      <w:pPr>
        <w:tabs>
          <w:tab w:val="num" w:pos="2160"/>
        </w:tabs>
        <w:ind w:left="2160" w:hanging="360"/>
      </w:pPr>
      <w:rPr>
        <w:rFonts w:ascii="Courier New" w:hAnsi="Courier New" w:hint="default"/>
        <w:sz w:val="20"/>
      </w:rPr>
    </w:lvl>
    <w:lvl w:ilvl="3" w:tplc="5F70B372" w:tentative="1">
      <w:start w:val="1"/>
      <w:numFmt w:val="bullet"/>
      <w:lvlText w:val="o"/>
      <w:lvlJc w:val="left"/>
      <w:pPr>
        <w:tabs>
          <w:tab w:val="num" w:pos="2880"/>
        </w:tabs>
        <w:ind w:left="2880" w:hanging="360"/>
      </w:pPr>
      <w:rPr>
        <w:rFonts w:ascii="Courier New" w:hAnsi="Courier New" w:hint="default"/>
        <w:sz w:val="20"/>
      </w:rPr>
    </w:lvl>
    <w:lvl w:ilvl="4" w:tplc="A1384A8C" w:tentative="1">
      <w:start w:val="1"/>
      <w:numFmt w:val="bullet"/>
      <w:lvlText w:val="o"/>
      <w:lvlJc w:val="left"/>
      <w:pPr>
        <w:tabs>
          <w:tab w:val="num" w:pos="3600"/>
        </w:tabs>
        <w:ind w:left="3600" w:hanging="360"/>
      </w:pPr>
      <w:rPr>
        <w:rFonts w:ascii="Courier New" w:hAnsi="Courier New" w:hint="default"/>
        <w:sz w:val="20"/>
      </w:rPr>
    </w:lvl>
    <w:lvl w:ilvl="5" w:tplc="45B478F4" w:tentative="1">
      <w:start w:val="1"/>
      <w:numFmt w:val="bullet"/>
      <w:lvlText w:val="o"/>
      <w:lvlJc w:val="left"/>
      <w:pPr>
        <w:tabs>
          <w:tab w:val="num" w:pos="4320"/>
        </w:tabs>
        <w:ind w:left="4320" w:hanging="360"/>
      </w:pPr>
      <w:rPr>
        <w:rFonts w:ascii="Courier New" w:hAnsi="Courier New" w:hint="default"/>
        <w:sz w:val="20"/>
      </w:rPr>
    </w:lvl>
    <w:lvl w:ilvl="6" w:tplc="8EEC9DBC" w:tentative="1">
      <w:start w:val="1"/>
      <w:numFmt w:val="bullet"/>
      <w:lvlText w:val="o"/>
      <w:lvlJc w:val="left"/>
      <w:pPr>
        <w:tabs>
          <w:tab w:val="num" w:pos="5040"/>
        </w:tabs>
        <w:ind w:left="5040" w:hanging="360"/>
      </w:pPr>
      <w:rPr>
        <w:rFonts w:ascii="Courier New" w:hAnsi="Courier New" w:hint="default"/>
        <w:sz w:val="20"/>
      </w:rPr>
    </w:lvl>
    <w:lvl w:ilvl="7" w:tplc="C4F690EC" w:tentative="1">
      <w:start w:val="1"/>
      <w:numFmt w:val="bullet"/>
      <w:lvlText w:val="o"/>
      <w:lvlJc w:val="left"/>
      <w:pPr>
        <w:tabs>
          <w:tab w:val="num" w:pos="5760"/>
        </w:tabs>
        <w:ind w:left="5760" w:hanging="360"/>
      </w:pPr>
      <w:rPr>
        <w:rFonts w:ascii="Courier New" w:hAnsi="Courier New" w:hint="default"/>
        <w:sz w:val="20"/>
      </w:rPr>
    </w:lvl>
    <w:lvl w:ilvl="8" w:tplc="45A8B5AC"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633741"/>
    <w:multiLevelType w:val="hybridMultilevel"/>
    <w:tmpl w:val="EAFA1370"/>
    <w:lvl w:ilvl="0" w:tplc="3C4ED15A">
      <w:start w:val="1"/>
      <w:numFmt w:val="bullet"/>
      <w:lvlText w:val=""/>
      <w:lvlJc w:val="left"/>
      <w:pPr>
        <w:tabs>
          <w:tab w:val="num" w:pos="720"/>
        </w:tabs>
        <w:ind w:left="720" w:hanging="360"/>
      </w:pPr>
      <w:rPr>
        <w:rFonts w:ascii="Symbol" w:hAnsi="Symbol" w:hint="default"/>
        <w:sz w:val="20"/>
      </w:rPr>
    </w:lvl>
    <w:lvl w:ilvl="1" w:tplc="18D05CF2" w:tentative="1">
      <w:start w:val="1"/>
      <w:numFmt w:val="bullet"/>
      <w:lvlText w:val=""/>
      <w:lvlJc w:val="left"/>
      <w:pPr>
        <w:tabs>
          <w:tab w:val="num" w:pos="1440"/>
        </w:tabs>
        <w:ind w:left="1440" w:hanging="360"/>
      </w:pPr>
      <w:rPr>
        <w:rFonts w:ascii="Symbol" w:hAnsi="Symbol" w:hint="default"/>
        <w:sz w:val="20"/>
      </w:rPr>
    </w:lvl>
    <w:lvl w:ilvl="2" w:tplc="23EA2088" w:tentative="1">
      <w:start w:val="1"/>
      <w:numFmt w:val="bullet"/>
      <w:lvlText w:val=""/>
      <w:lvlJc w:val="left"/>
      <w:pPr>
        <w:tabs>
          <w:tab w:val="num" w:pos="2160"/>
        </w:tabs>
        <w:ind w:left="2160" w:hanging="360"/>
      </w:pPr>
      <w:rPr>
        <w:rFonts w:ascii="Symbol" w:hAnsi="Symbol" w:hint="default"/>
        <w:sz w:val="20"/>
      </w:rPr>
    </w:lvl>
    <w:lvl w:ilvl="3" w:tplc="7CC03390" w:tentative="1">
      <w:start w:val="1"/>
      <w:numFmt w:val="bullet"/>
      <w:lvlText w:val=""/>
      <w:lvlJc w:val="left"/>
      <w:pPr>
        <w:tabs>
          <w:tab w:val="num" w:pos="2880"/>
        </w:tabs>
        <w:ind w:left="2880" w:hanging="360"/>
      </w:pPr>
      <w:rPr>
        <w:rFonts w:ascii="Symbol" w:hAnsi="Symbol" w:hint="default"/>
        <w:sz w:val="20"/>
      </w:rPr>
    </w:lvl>
    <w:lvl w:ilvl="4" w:tplc="9EBE5C6E" w:tentative="1">
      <w:start w:val="1"/>
      <w:numFmt w:val="bullet"/>
      <w:lvlText w:val=""/>
      <w:lvlJc w:val="left"/>
      <w:pPr>
        <w:tabs>
          <w:tab w:val="num" w:pos="3600"/>
        </w:tabs>
        <w:ind w:left="3600" w:hanging="360"/>
      </w:pPr>
      <w:rPr>
        <w:rFonts w:ascii="Symbol" w:hAnsi="Symbol" w:hint="default"/>
        <w:sz w:val="20"/>
      </w:rPr>
    </w:lvl>
    <w:lvl w:ilvl="5" w:tplc="563A6D4A" w:tentative="1">
      <w:start w:val="1"/>
      <w:numFmt w:val="bullet"/>
      <w:lvlText w:val=""/>
      <w:lvlJc w:val="left"/>
      <w:pPr>
        <w:tabs>
          <w:tab w:val="num" w:pos="4320"/>
        </w:tabs>
        <w:ind w:left="4320" w:hanging="360"/>
      </w:pPr>
      <w:rPr>
        <w:rFonts w:ascii="Symbol" w:hAnsi="Symbol" w:hint="default"/>
        <w:sz w:val="20"/>
      </w:rPr>
    </w:lvl>
    <w:lvl w:ilvl="6" w:tplc="40E8596E" w:tentative="1">
      <w:start w:val="1"/>
      <w:numFmt w:val="bullet"/>
      <w:lvlText w:val=""/>
      <w:lvlJc w:val="left"/>
      <w:pPr>
        <w:tabs>
          <w:tab w:val="num" w:pos="5040"/>
        </w:tabs>
        <w:ind w:left="5040" w:hanging="360"/>
      </w:pPr>
      <w:rPr>
        <w:rFonts w:ascii="Symbol" w:hAnsi="Symbol" w:hint="default"/>
        <w:sz w:val="20"/>
      </w:rPr>
    </w:lvl>
    <w:lvl w:ilvl="7" w:tplc="4C8E754C" w:tentative="1">
      <w:start w:val="1"/>
      <w:numFmt w:val="bullet"/>
      <w:lvlText w:val=""/>
      <w:lvlJc w:val="left"/>
      <w:pPr>
        <w:tabs>
          <w:tab w:val="num" w:pos="5760"/>
        </w:tabs>
        <w:ind w:left="5760" w:hanging="360"/>
      </w:pPr>
      <w:rPr>
        <w:rFonts w:ascii="Symbol" w:hAnsi="Symbol" w:hint="default"/>
        <w:sz w:val="20"/>
      </w:rPr>
    </w:lvl>
    <w:lvl w:ilvl="8" w:tplc="505060C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A77C61"/>
    <w:multiLevelType w:val="multilevel"/>
    <w:tmpl w:val="C820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3F316C"/>
    <w:multiLevelType w:val="multilevel"/>
    <w:tmpl w:val="7B9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405787"/>
    <w:multiLevelType w:val="hybridMultilevel"/>
    <w:tmpl w:val="D4B6C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8910B6"/>
    <w:multiLevelType w:val="multilevel"/>
    <w:tmpl w:val="907E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726B43"/>
    <w:multiLevelType w:val="multilevel"/>
    <w:tmpl w:val="94DC2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D4031A5"/>
    <w:multiLevelType w:val="multilevel"/>
    <w:tmpl w:val="8F7E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0607F7"/>
    <w:multiLevelType w:val="multilevel"/>
    <w:tmpl w:val="A16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167542"/>
    <w:multiLevelType w:val="multilevel"/>
    <w:tmpl w:val="5BA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845563"/>
    <w:multiLevelType w:val="multilevel"/>
    <w:tmpl w:val="DA684B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CAD7F0E"/>
    <w:multiLevelType w:val="hybridMultilevel"/>
    <w:tmpl w:val="0608C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91619"/>
    <w:multiLevelType w:val="hybridMultilevel"/>
    <w:tmpl w:val="F95E3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C62548"/>
    <w:multiLevelType w:val="multilevel"/>
    <w:tmpl w:val="E2AA15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2821C34"/>
    <w:multiLevelType w:val="hybridMultilevel"/>
    <w:tmpl w:val="75E8B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0B5D4B"/>
    <w:multiLevelType w:val="multilevel"/>
    <w:tmpl w:val="8E22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635FF4"/>
    <w:multiLevelType w:val="hybridMultilevel"/>
    <w:tmpl w:val="B78AC646"/>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375655"/>
    <w:multiLevelType w:val="hybridMultilevel"/>
    <w:tmpl w:val="FFFFFFFF"/>
    <w:lvl w:ilvl="0" w:tplc="80DC0EAC">
      <w:start w:val="1"/>
      <w:numFmt w:val="bullet"/>
      <w:lvlText w:val=""/>
      <w:lvlJc w:val="left"/>
      <w:pPr>
        <w:ind w:left="720" w:hanging="360"/>
      </w:pPr>
      <w:rPr>
        <w:rFonts w:ascii="Symbol" w:hAnsi="Symbol" w:hint="default"/>
      </w:rPr>
    </w:lvl>
    <w:lvl w:ilvl="1" w:tplc="37C4B5C4">
      <w:start w:val="1"/>
      <w:numFmt w:val="bullet"/>
      <w:lvlText w:val="o"/>
      <w:lvlJc w:val="left"/>
      <w:pPr>
        <w:ind w:left="1440" w:hanging="360"/>
      </w:pPr>
      <w:rPr>
        <w:rFonts w:ascii="Courier New" w:hAnsi="Courier New" w:hint="default"/>
      </w:rPr>
    </w:lvl>
    <w:lvl w:ilvl="2" w:tplc="C06EB192">
      <w:start w:val="1"/>
      <w:numFmt w:val="bullet"/>
      <w:lvlText w:val=""/>
      <w:lvlJc w:val="left"/>
      <w:pPr>
        <w:ind w:left="2160" w:hanging="360"/>
      </w:pPr>
      <w:rPr>
        <w:rFonts w:ascii="Wingdings" w:hAnsi="Wingdings" w:hint="default"/>
      </w:rPr>
    </w:lvl>
    <w:lvl w:ilvl="3" w:tplc="E1DA1E54">
      <w:start w:val="1"/>
      <w:numFmt w:val="bullet"/>
      <w:lvlText w:val=""/>
      <w:lvlJc w:val="left"/>
      <w:pPr>
        <w:ind w:left="2880" w:hanging="360"/>
      </w:pPr>
      <w:rPr>
        <w:rFonts w:ascii="Symbol" w:hAnsi="Symbol" w:hint="default"/>
      </w:rPr>
    </w:lvl>
    <w:lvl w:ilvl="4" w:tplc="F520896A">
      <w:start w:val="1"/>
      <w:numFmt w:val="bullet"/>
      <w:lvlText w:val="o"/>
      <w:lvlJc w:val="left"/>
      <w:pPr>
        <w:ind w:left="3600" w:hanging="360"/>
      </w:pPr>
      <w:rPr>
        <w:rFonts w:ascii="Courier New" w:hAnsi="Courier New" w:hint="default"/>
      </w:rPr>
    </w:lvl>
    <w:lvl w:ilvl="5" w:tplc="25544E20">
      <w:start w:val="1"/>
      <w:numFmt w:val="bullet"/>
      <w:lvlText w:val=""/>
      <w:lvlJc w:val="left"/>
      <w:pPr>
        <w:ind w:left="4320" w:hanging="360"/>
      </w:pPr>
      <w:rPr>
        <w:rFonts w:ascii="Wingdings" w:hAnsi="Wingdings" w:hint="default"/>
      </w:rPr>
    </w:lvl>
    <w:lvl w:ilvl="6" w:tplc="AC7451E6">
      <w:start w:val="1"/>
      <w:numFmt w:val="bullet"/>
      <w:lvlText w:val=""/>
      <w:lvlJc w:val="left"/>
      <w:pPr>
        <w:ind w:left="5040" w:hanging="360"/>
      </w:pPr>
      <w:rPr>
        <w:rFonts w:ascii="Symbol" w:hAnsi="Symbol" w:hint="default"/>
      </w:rPr>
    </w:lvl>
    <w:lvl w:ilvl="7" w:tplc="6BB6B052">
      <w:start w:val="1"/>
      <w:numFmt w:val="bullet"/>
      <w:lvlText w:val="o"/>
      <w:lvlJc w:val="left"/>
      <w:pPr>
        <w:ind w:left="5760" w:hanging="360"/>
      </w:pPr>
      <w:rPr>
        <w:rFonts w:ascii="Courier New" w:hAnsi="Courier New" w:hint="default"/>
      </w:rPr>
    </w:lvl>
    <w:lvl w:ilvl="8" w:tplc="E2BA9A1C">
      <w:start w:val="1"/>
      <w:numFmt w:val="bullet"/>
      <w:lvlText w:val=""/>
      <w:lvlJc w:val="left"/>
      <w:pPr>
        <w:ind w:left="6480" w:hanging="360"/>
      </w:pPr>
      <w:rPr>
        <w:rFonts w:ascii="Wingdings" w:hAnsi="Wingdings" w:hint="default"/>
      </w:rPr>
    </w:lvl>
  </w:abstractNum>
  <w:abstractNum w:abstractNumId="21" w15:restartNumberingAfterBreak="0">
    <w:nsid w:val="64C17FFC"/>
    <w:multiLevelType w:val="multilevel"/>
    <w:tmpl w:val="8472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753D57"/>
    <w:multiLevelType w:val="hybridMultilevel"/>
    <w:tmpl w:val="F702A36C"/>
    <w:lvl w:ilvl="0" w:tplc="BAA03AAC">
      <w:start w:val="3"/>
      <w:numFmt w:val="lowerRoman"/>
      <w:lvlText w:val="%1."/>
      <w:lvlJc w:val="right"/>
      <w:pPr>
        <w:tabs>
          <w:tab w:val="num" w:pos="720"/>
        </w:tabs>
        <w:ind w:left="720" w:hanging="360"/>
      </w:pPr>
    </w:lvl>
    <w:lvl w:ilvl="1" w:tplc="59BE6432" w:tentative="1">
      <w:start w:val="1"/>
      <w:numFmt w:val="lowerRoman"/>
      <w:lvlText w:val="%2."/>
      <w:lvlJc w:val="right"/>
      <w:pPr>
        <w:tabs>
          <w:tab w:val="num" w:pos="1440"/>
        </w:tabs>
        <w:ind w:left="1440" w:hanging="360"/>
      </w:pPr>
    </w:lvl>
    <w:lvl w:ilvl="2" w:tplc="551C9B56" w:tentative="1">
      <w:start w:val="1"/>
      <w:numFmt w:val="lowerRoman"/>
      <w:lvlText w:val="%3."/>
      <w:lvlJc w:val="right"/>
      <w:pPr>
        <w:tabs>
          <w:tab w:val="num" w:pos="2160"/>
        </w:tabs>
        <w:ind w:left="2160" w:hanging="360"/>
      </w:pPr>
    </w:lvl>
    <w:lvl w:ilvl="3" w:tplc="C8609530" w:tentative="1">
      <w:start w:val="1"/>
      <w:numFmt w:val="lowerRoman"/>
      <w:lvlText w:val="%4."/>
      <w:lvlJc w:val="right"/>
      <w:pPr>
        <w:tabs>
          <w:tab w:val="num" w:pos="2880"/>
        </w:tabs>
        <w:ind w:left="2880" w:hanging="360"/>
      </w:pPr>
    </w:lvl>
    <w:lvl w:ilvl="4" w:tplc="CE44C62E" w:tentative="1">
      <w:start w:val="1"/>
      <w:numFmt w:val="lowerRoman"/>
      <w:lvlText w:val="%5."/>
      <w:lvlJc w:val="right"/>
      <w:pPr>
        <w:tabs>
          <w:tab w:val="num" w:pos="3600"/>
        </w:tabs>
        <w:ind w:left="3600" w:hanging="360"/>
      </w:pPr>
    </w:lvl>
    <w:lvl w:ilvl="5" w:tplc="4D08BC44" w:tentative="1">
      <w:start w:val="1"/>
      <w:numFmt w:val="lowerRoman"/>
      <w:lvlText w:val="%6."/>
      <w:lvlJc w:val="right"/>
      <w:pPr>
        <w:tabs>
          <w:tab w:val="num" w:pos="4320"/>
        </w:tabs>
        <w:ind w:left="4320" w:hanging="360"/>
      </w:pPr>
    </w:lvl>
    <w:lvl w:ilvl="6" w:tplc="F16C67BC" w:tentative="1">
      <w:start w:val="1"/>
      <w:numFmt w:val="lowerRoman"/>
      <w:lvlText w:val="%7."/>
      <w:lvlJc w:val="right"/>
      <w:pPr>
        <w:tabs>
          <w:tab w:val="num" w:pos="5040"/>
        </w:tabs>
        <w:ind w:left="5040" w:hanging="360"/>
      </w:pPr>
    </w:lvl>
    <w:lvl w:ilvl="7" w:tplc="F3524B7C" w:tentative="1">
      <w:start w:val="1"/>
      <w:numFmt w:val="lowerRoman"/>
      <w:lvlText w:val="%8."/>
      <w:lvlJc w:val="right"/>
      <w:pPr>
        <w:tabs>
          <w:tab w:val="num" w:pos="5760"/>
        </w:tabs>
        <w:ind w:left="5760" w:hanging="360"/>
      </w:pPr>
    </w:lvl>
    <w:lvl w:ilvl="8" w:tplc="3BEC2B34" w:tentative="1">
      <w:start w:val="1"/>
      <w:numFmt w:val="lowerRoman"/>
      <w:lvlText w:val="%9."/>
      <w:lvlJc w:val="right"/>
      <w:pPr>
        <w:tabs>
          <w:tab w:val="num" w:pos="6480"/>
        </w:tabs>
        <w:ind w:left="6480" w:hanging="360"/>
      </w:pPr>
    </w:lvl>
  </w:abstractNum>
  <w:abstractNum w:abstractNumId="23" w15:restartNumberingAfterBreak="0">
    <w:nsid w:val="730A05F8"/>
    <w:multiLevelType w:val="hybridMultilevel"/>
    <w:tmpl w:val="69240AE2"/>
    <w:lvl w:ilvl="0" w:tplc="452E580A">
      <w:start w:val="1"/>
      <w:numFmt w:val="lowerRoman"/>
      <w:lvlText w:val="%1."/>
      <w:lvlJc w:val="right"/>
      <w:pPr>
        <w:tabs>
          <w:tab w:val="num" w:pos="720"/>
        </w:tabs>
        <w:ind w:left="720" w:hanging="360"/>
      </w:pPr>
    </w:lvl>
    <w:lvl w:ilvl="1" w:tplc="D22C8FA8" w:tentative="1">
      <w:start w:val="1"/>
      <w:numFmt w:val="lowerRoman"/>
      <w:lvlText w:val="%2."/>
      <w:lvlJc w:val="right"/>
      <w:pPr>
        <w:tabs>
          <w:tab w:val="num" w:pos="1440"/>
        </w:tabs>
        <w:ind w:left="1440" w:hanging="360"/>
      </w:pPr>
    </w:lvl>
    <w:lvl w:ilvl="2" w:tplc="86886EFE" w:tentative="1">
      <w:start w:val="1"/>
      <w:numFmt w:val="lowerRoman"/>
      <w:lvlText w:val="%3."/>
      <w:lvlJc w:val="right"/>
      <w:pPr>
        <w:tabs>
          <w:tab w:val="num" w:pos="2160"/>
        </w:tabs>
        <w:ind w:left="2160" w:hanging="360"/>
      </w:pPr>
    </w:lvl>
    <w:lvl w:ilvl="3" w:tplc="6D5E1354" w:tentative="1">
      <w:start w:val="1"/>
      <w:numFmt w:val="lowerRoman"/>
      <w:lvlText w:val="%4."/>
      <w:lvlJc w:val="right"/>
      <w:pPr>
        <w:tabs>
          <w:tab w:val="num" w:pos="2880"/>
        </w:tabs>
        <w:ind w:left="2880" w:hanging="360"/>
      </w:pPr>
    </w:lvl>
    <w:lvl w:ilvl="4" w:tplc="BC06D204" w:tentative="1">
      <w:start w:val="1"/>
      <w:numFmt w:val="lowerRoman"/>
      <w:lvlText w:val="%5."/>
      <w:lvlJc w:val="right"/>
      <w:pPr>
        <w:tabs>
          <w:tab w:val="num" w:pos="3600"/>
        </w:tabs>
        <w:ind w:left="3600" w:hanging="360"/>
      </w:pPr>
    </w:lvl>
    <w:lvl w:ilvl="5" w:tplc="6B201CBC" w:tentative="1">
      <w:start w:val="1"/>
      <w:numFmt w:val="lowerRoman"/>
      <w:lvlText w:val="%6."/>
      <w:lvlJc w:val="right"/>
      <w:pPr>
        <w:tabs>
          <w:tab w:val="num" w:pos="4320"/>
        </w:tabs>
        <w:ind w:left="4320" w:hanging="360"/>
      </w:pPr>
    </w:lvl>
    <w:lvl w:ilvl="6" w:tplc="D31EAE3A" w:tentative="1">
      <w:start w:val="1"/>
      <w:numFmt w:val="lowerRoman"/>
      <w:lvlText w:val="%7."/>
      <w:lvlJc w:val="right"/>
      <w:pPr>
        <w:tabs>
          <w:tab w:val="num" w:pos="5040"/>
        </w:tabs>
        <w:ind w:left="5040" w:hanging="360"/>
      </w:pPr>
    </w:lvl>
    <w:lvl w:ilvl="7" w:tplc="89342294" w:tentative="1">
      <w:start w:val="1"/>
      <w:numFmt w:val="lowerRoman"/>
      <w:lvlText w:val="%8."/>
      <w:lvlJc w:val="right"/>
      <w:pPr>
        <w:tabs>
          <w:tab w:val="num" w:pos="5760"/>
        </w:tabs>
        <w:ind w:left="5760" w:hanging="360"/>
      </w:pPr>
    </w:lvl>
    <w:lvl w:ilvl="8" w:tplc="F4DAF6DC" w:tentative="1">
      <w:start w:val="1"/>
      <w:numFmt w:val="lowerRoman"/>
      <w:lvlText w:val="%9."/>
      <w:lvlJc w:val="right"/>
      <w:pPr>
        <w:tabs>
          <w:tab w:val="num" w:pos="6480"/>
        </w:tabs>
        <w:ind w:left="6480" w:hanging="360"/>
      </w:pPr>
    </w:lvl>
  </w:abstractNum>
  <w:abstractNum w:abstractNumId="24" w15:restartNumberingAfterBreak="0">
    <w:nsid w:val="7FBE75AB"/>
    <w:multiLevelType w:val="hybridMultilevel"/>
    <w:tmpl w:val="FF06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4"/>
  </w:num>
  <w:num w:numId="4">
    <w:abstractNumId w:val="10"/>
  </w:num>
  <w:num w:numId="5">
    <w:abstractNumId w:val="5"/>
  </w:num>
  <w:num w:numId="6">
    <w:abstractNumId w:val="11"/>
  </w:num>
  <w:num w:numId="7">
    <w:abstractNumId w:val="8"/>
  </w:num>
  <w:num w:numId="8">
    <w:abstractNumId w:val="21"/>
  </w:num>
  <w:num w:numId="9">
    <w:abstractNumId w:val="3"/>
  </w:num>
  <w:num w:numId="10">
    <w:abstractNumId w:val="9"/>
  </w:num>
  <w:num w:numId="11">
    <w:abstractNumId w:val="6"/>
  </w:num>
  <w:num w:numId="12">
    <w:abstractNumId w:val="13"/>
  </w:num>
  <w:num w:numId="13">
    <w:abstractNumId w:val="4"/>
  </w:num>
  <w:num w:numId="14">
    <w:abstractNumId w:val="12"/>
  </w:num>
  <w:num w:numId="15">
    <w:abstractNumId w:val="18"/>
  </w:num>
  <w:num w:numId="16">
    <w:abstractNumId w:val="23"/>
  </w:num>
  <w:num w:numId="17">
    <w:abstractNumId w:val="1"/>
  </w:num>
  <w:num w:numId="18">
    <w:abstractNumId w:val="22"/>
  </w:num>
  <w:num w:numId="19">
    <w:abstractNumId w:val="16"/>
  </w:num>
  <w:num w:numId="20">
    <w:abstractNumId w:val="7"/>
  </w:num>
  <w:num w:numId="21">
    <w:abstractNumId w:val="0"/>
  </w:num>
  <w:num w:numId="22">
    <w:abstractNumId w:val="14"/>
  </w:num>
  <w:num w:numId="23">
    <w:abstractNumId w:val="19"/>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DB"/>
    <w:rsid w:val="000B4B9D"/>
    <w:rsid w:val="000D20BF"/>
    <w:rsid w:val="000E4386"/>
    <w:rsid w:val="00130C7D"/>
    <w:rsid w:val="001D143B"/>
    <w:rsid w:val="001E488F"/>
    <w:rsid w:val="002131A5"/>
    <w:rsid w:val="0022238C"/>
    <w:rsid w:val="00230578"/>
    <w:rsid w:val="002B21D7"/>
    <w:rsid w:val="002D2DD2"/>
    <w:rsid w:val="002F0199"/>
    <w:rsid w:val="003017DF"/>
    <w:rsid w:val="003578FA"/>
    <w:rsid w:val="00383182"/>
    <w:rsid w:val="0038577E"/>
    <w:rsid w:val="004301B7"/>
    <w:rsid w:val="00432371"/>
    <w:rsid w:val="00460ECE"/>
    <w:rsid w:val="004D3022"/>
    <w:rsid w:val="00560A9C"/>
    <w:rsid w:val="00563E88"/>
    <w:rsid w:val="005C6973"/>
    <w:rsid w:val="005D41DB"/>
    <w:rsid w:val="005D52C2"/>
    <w:rsid w:val="00640469"/>
    <w:rsid w:val="00721232"/>
    <w:rsid w:val="00772A2E"/>
    <w:rsid w:val="007A3B2A"/>
    <w:rsid w:val="007B36C5"/>
    <w:rsid w:val="00804F00"/>
    <w:rsid w:val="00831FD9"/>
    <w:rsid w:val="00843E4B"/>
    <w:rsid w:val="00856F92"/>
    <w:rsid w:val="008B6F1E"/>
    <w:rsid w:val="008E3FB9"/>
    <w:rsid w:val="008E5A70"/>
    <w:rsid w:val="008F0A54"/>
    <w:rsid w:val="008F3C74"/>
    <w:rsid w:val="00990DBB"/>
    <w:rsid w:val="00A44ADC"/>
    <w:rsid w:val="00AD72C1"/>
    <w:rsid w:val="00B66A53"/>
    <w:rsid w:val="00BA1C46"/>
    <w:rsid w:val="00BA6EA4"/>
    <w:rsid w:val="00BF28EE"/>
    <w:rsid w:val="00BF40C7"/>
    <w:rsid w:val="00C10A90"/>
    <w:rsid w:val="00C13061"/>
    <w:rsid w:val="00C51E42"/>
    <w:rsid w:val="00C66075"/>
    <w:rsid w:val="00C850B4"/>
    <w:rsid w:val="00CB7143"/>
    <w:rsid w:val="00CC470D"/>
    <w:rsid w:val="00CC4EFA"/>
    <w:rsid w:val="00CF13AC"/>
    <w:rsid w:val="00D271A8"/>
    <w:rsid w:val="00DA319F"/>
    <w:rsid w:val="00DC4325"/>
    <w:rsid w:val="00DF7FED"/>
    <w:rsid w:val="00E27240"/>
    <w:rsid w:val="00E3077B"/>
    <w:rsid w:val="00E3657C"/>
    <w:rsid w:val="00F31033"/>
    <w:rsid w:val="00F45BFC"/>
    <w:rsid w:val="00F60E0A"/>
    <w:rsid w:val="00F6345B"/>
    <w:rsid w:val="00FB1457"/>
    <w:rsid w:val="00FD1755"/>
    <w:rsid w:val="00FD7B24"/>
    <w:rsid w:val="00FF184F"/>
    <w:rsid w:val="2169B66B"/>
    <w:rsid w:val="22710037"/>
    <w:rsid w:val="30A3A40C"/>
    <w:rsid w:val="44077E4A"/>
    <w:rsid w:val="65085F5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FF7CC"/>
  <w15:docId w15:val="{AFC04B0D-EBF0-4325-BD72-D749935B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next w:val="Normal"/>
    <w:link w:val="Heading1Char"/>
    <w:uiPriority w:val="9"/>
    <w:qFormat/>
    <w:rsid w:val="00BA1C46"/>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Heading2">
    <w:name w:val="heading 2"/>
    <w:basedOn w:val="Normal"/>
    <w:next w:val="Normal"/>
    <w:link w:val="Heading2Char"/>
    <w:uiPriority w:val="9"/>
    <w:semiHidden/>
    <w:unhideWhenUsed/>
    <w:qFormat/>
    <w:rsid w:val="001D14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14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0DBB"/>
    <w:pPr>
      <w:tabs>
        <w:tab w:val="center" w:pos="4513"/>
        <w:tab w:val="right" w:pos="9026"/>
      </w:tabs>
    </w:pPr>
  </w:style>
  <w:style w:type="character" w:customStyle="1" w:styleId="HeaderChar">
    <w:name w:val="Header Char"/>
    <w:basedOn w:val="DefaultParagraphFont"/>
    <w:link w:val="Header"/>
    <w:uiPriority w:val="99"/>
    <w:rsid w:val="00990DBB"/>
    <w:rPr>
      <w:rFonts w:ascii="Arial" w:eastAsia="Arial" w:hAnsi="Arial" w:cs="Arial"/>
      <w:lang w:val="en-AU" w:eastAsia="en-AU" w:bidi="en-AU"/>
    </w:rPr>
  </w:style>
  <w:style w:type="paragraph" w:styleId="Footer">
    <w:name w:val="footer"/>
    <w:basedOn w:val="Normal"/>
    <w:link w:val="FooterChar"/>
    <w:uiPriority w:val="99"/>
    <w:unhideWhenUsed/>
    <w:rsid w:val="00990DBB"/>
    <w:pPr>
      <w:tabs>
        <w:tab w:val="center" w:pos="4513"/>
        <w:tab w:val="right" w:pos="9026"/>
      </w:tabs>
    </w:pPr>
  </w:style>
  <w:style w:type="character" w:customStyle="1" w:styleId="FooterChar">
    <w:name w:val="Footer Char"/>
    <w:basedOn w:val="DefaultParagraphFont"/>
    <w:link w:val="Footer"/>
    <w:uiPriority w:val="99"/>
    <w:rsid w:val="00990DBB"/>
    <w:rPr>
      <w:rFonts w:ascii="Arial" w:eastAsia="Arial" w:hAnsi="Arial" w:cs="Arial"/>
      <w:lang w:val="en-AU" w:eastAsia="en-AU" w:bidi="en-AU"/>
    </w:rPr>
  </w:style>
  <w:style w:type="table" w:styleId="TableGrid">
    <w:name w:val="Table Grid"/>
    <w:basedOn w:val="TableNormal"/>
    <w:uiPriority w:val="39"/>
    <w:rsid w:val="00E3077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1">
    <w:name w:val="Body copy 1"/>
    <w:basedOn w:val="Normal"/>
    <w:link w:val="Bodycopy1Char"/>
    <w:qFormat/>
    <w:rsid w:val="00C51E42"/>
    <w:pPr>
      <w:widowControl/>
      <w:autoSpaceDE/>
      <w:autoSpaceDN/>
      <w:spacing w:after="240"/>
    </w:pPr>
    <w:rPr>
      <w:rFonts w:ascii="Roboto Light" w:eastAsiaTheme="minorHAnsi" w:hAnsi="Roboto Light" w:cstheme="minorBidi"/>
      <w:sz w:val="24"/>
      <w:lang w:val="en-US" w:eastAsia="en-US" w:bidi="ar-SA"/>
    </w:rPr>
  </w:style>
  <w:style w:type="paragraph" w:customStyle="1" w:styleId="Subheading2">
    <w:name w:val="Subheading 2"/>
    <w:basedOn w:val="Normal"/>
    <w:link w:val="Subheading2Char"/>
    <w:qFormat/>
    <w:rsid w:val="00C51E42"/>
    <w:pPr>
      <w:widowControl/>
      <w:autoSpaceDE/>
      <w:autoSpaceDN/>
      <w:spacing w:after="240"/>
    </w:pPr>
    <w:rPr>
      <w:rFonts w:ascii="Roboto" w:eastAsiaTheme="minorHAnsi" w:hAnsi="Roboto" w:cstheme="minorBidi"/>
      <w:b/>
      <w:bCs/>
      <w:lang w:val="en-US" w:eastAsia="en-US" w:bidi="ar-SA"/>
    </w:rPr>
  </w:style>
  <w:style w:type="character" w:customStyle="1" w:styleId="Bodycopy1Char">
    <w:name w:val="Body copy 1 Char"/>
    <w:basedOn w:val="DefaultParagraphFont"/>
    <w:link w:val="Bodycopy1"/>
    <w:rsid w:val="00C51E42"/>
    <w:rPr>
      <w:rFonts w:ascii="Roboto Light" w:hAnsi="Roboto Light"/>
      <w:sz w:val="24"/>
    </w:rPr>
  </w:style>
  <w:style w:type="character" w:customStyle="1" w:styleId="Subheading2Char">
    <w:name w:val="Subheading 2 Char"/>
    <w:basedOn w:val="DefaultParagraphFont"/>
    <w:link w:val="Subheading2"/>
    <w:rsid w:val="00C51E42"/>
    <w:rPr>
      <w:rFonts w:ascii="Roboto" w:hAnsi="Roboto"/>
      <w:b/>
      <w:bCs/>
    </w:rPr>
  </w:style>
  <w:style w:type="paragraph" w:customStyle="1" w:styleId="paragraph">
    <w:name w:val="paragraph"/>
    <w:basedOn w:val="Normal"/>
    <w:rsid w:val="0038318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383182"/>
  </w:style>
  <w:style w:type="character" w:customStyle="1" w:styleId="eop">
    <w:name w:val="eop"/>
    <w:basedOn w:val="DefaultParagraphFont"/>
    <w:rsid w:val="00383182"/>
  </w:style>
  <w:style w:type="character" w:customStyle="1" w:styleId="Heading1Char">
    <w:name w:val="Heading 1 Char"/>
    <w:basedOn w:val="DefaultParagraphFont"/>
    <w:link w:val="Heading1"/>
    <w:uiPriority w:val="9"/>
    <w:rsid w:val="00BA1C46"/>
    <w:rPr>
      <w:rFonts w:asciiTheme="majorHAnsi" w:eastAsiaTheme="majorEastAsia" w:hAnsiTheme="majorHAnsi" w:cstheme="majorBidi"/>
      <w:color w:val="365F91" w:themeColor="accent1" w:themeShade="BF"/>
      <w:sz w:val="32"/>
      <w:szCs w:val="32"/>
      <w:lang w:val="en-AU"/>
    </w:rPr>
  </w:style>
  <w:style w:type="paragraph" w:customStyle="1" w:styleId="xmsolistparagraph">
    <w:name w:val="x_msolistparagraph"/>
    <w:basedOn w:val="Normal"/>
    <w:rsid w:val="00BA1C46"/>
    <w:pPr>
      <w:widowControl/>
      <w:autoSpaceDE/>
      <w:autoSpaceDN/>
      <w:spacing w:before="100" w:beforeAutospacing="1" w:after="100" w:afterAutospacing="1"/>
    </w:pPr>
    <w:rPr>
      <w:rFonts w:ascii="Calibri" w:eastAsiaTheme="minorHAnsi" w:hAnsi="Calibri" w:cs="Calibri"/>
      <w:lang w:bidi="ar-SA"/>
    </w:rPr>
  </w:style>
  <w:style w:type="character" w:customStyle="1" w:styleId="tabchar">
    <w:name w:val="tabchar"/>
    <w:basedOn w:val="DefaultParagraphFont"/>
    <w:rsid w:val="000E4386"/>
  </w:style>
  <w:style w:type="character" w:styleId="Hyperlink">
    <w:name w:val="Hyperlink"/>
    <w:basedOn w:val="DefaultParagraphFont"/>
    <w:uiPriority w:val="99"/>
    <w:unhideWhenUsed/>
    <w:rsid w:val="007B36C5"/>
    <w:rPr>
      <w:color w:val="0000FF" w:themeColor="hyperlink"/>
      <w:u w:val="single"/>
    </w:rPr>
  </w:style>
  <w:style w:type="paragraph" w:customStyle="1" w:styleId="Default">
    <w:name w:val="Default"/>
    <w:rsid w:val="00831FD9"/>
    <w:pPr>
      <w:widowControl/>
      <w:adjustRightInd w:val="0"/>
    </w:pPr>
    <w:rPr>
      <w:rFonts w:ascii="Open Sans" w:hAnsi="Open Sans" w:cs="Open Sans"/>
      <w:color w:val="000000"/>
      <w:sz w:val="24"/>
      <w:szCs w:val="24"/>
      <w:lang w:val="en-AU"/>
    </w:rPr>
  </w:style>
  <w:style w:type="character" w:customStyle="1" w:styleId="Heading2Char">
    <w:name w:val="Heading 2 Char"/>
    <w:basedOn w:val="DefaultParagraphFont"/>
    <w:link w:val="Heading2"/>
    <w:uiPriority w:val="9"/>
    <w:semiHidden/>
    <w:rsid w:val="001D143B"/>
    <w:rPr>
      <w:rFonts w:asciiTheme="majorHAnsi" w:eastAsiaTheme="majorEastAsia" w:hAnsiTheme="majorHAnsi" w:cstheme="majorBidi"/>
      <w:color w:val="365F91" w:themeColor="accent1" w:themeShade="BF"/>
      <w:sz w:val="26"/>
      <w:szCs w:val="26"/>
      <w:lang w:val="en-AU" w:eastAsia="en-AU" w:bidi="en-AU"/>
    </w:rPr>
  </w:style>
  <w:style w:type="character" w:customStyle="1" w:styleId="Heading3Char">
    <w:name w:val="Heading 3 Char"/>
    <w:basedOn w:val="DefaultParagraphFont"/>
    <w:link w:val="Heading3"/>
    <w:uiPriority w:val="9"/>
    <w:semiHidden/>
    <w:rsid w:val="001D143B"/>
    <w:rPr>
      <w:rFonts w:asciiTheme="majorHAnsi" w:eastAsiaTheme="majorEastAsia" w:hAnsiTheme="majorHAnsi" w:cstheme="majorBidi"/>
      <w:color w:val="243F60" w:themeColor="accent1" w:themeShade="7F"/>
      <w:sz w:val="24"/>
      <w:szCs w:val="24"/>
      <w:lang w:val="en-AU" w:eastAsia="en-AU" w:bidi="en-AU"/>
    </w:rPr>
  </w:style>
  <w:style w:type="table" w:customStyle="1" w:styleId="TableGrid1">
    <w:name w:val="Table Grid1"/>
    <w:basedOn w:val="TableNormal"/>
    <w:next w:val="TableGrid"/>
    <w:uiPriority w:val="39"/>
    <w:rsid w:val="001D143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3750">
      <w:bodyDiv w:val="1"/>
      <w:marLeft w:val="0"/>
      <w:marRight w:val="0"/>
      <w:marTop w:val="0"/>
      <w:marBottom w:val="0"/>
      <w:divBdr>
        <w:top w:val="none" w:sz="0" w:space="0" w:color="auto"/>
        <w:left w:val="none" w:sz="0" w:space="0" w:color="auto"/>
        <w:bottom w:val="none" w:sz="0" w:space="0" w:color="auto"/>
        <w:right w:val="none" w:sz="0" w:space="0" w:color="auto"/>
      </w:divBdr>
      <w:divsChild>
        <w:div w:id="35351466">
          <w:marLeft w:val="0"/>
          <w:marRight w:val="0"/>
          <w:marTop w:val="0"/>
          <w:marBottom w:val="0"/>
          <w:divBdr>
            <w:top w:val="none" w:sz="0" w:space="0" w:color="auto"/>
            <w:left w:val="none" w:sz="0" w:space="0" w:color="auto"/>
            <w:bottom w:val="none" w:sz="0" w:space="0" w:color="auto"/>
            <w:right w:val="none" w:sz="0" w:space="0" w:color="auto"/>
          </w:divBdr>
        </w:div>
        <w:div w:id="2008823164">
          <w:marLeft w:val="0"/>
          <w:marRight w:val="0"/>
          <w:marTop w:val="0"/>
          <w:marBottom w:val="0"/>
          <w:divBdr>
            <w:top w:val="none" w:sz="0" w:space="0" w:color="auto"/>
            <w:left w:val="none" w:sz="0" w:space="0" w:color="auto"/>
            <w:bottom w:val="none" w:sz="0" w:space="0" w:color="auto"/>
            <w:right w:val="none" w:sz="0" w:space="0" w:color="auto"/>
          </w:divBdr>
        </w:div>
        <w:div w:id="8720303">
          <w:marLeft w:val="0"/>
          <w:marRight w:val="0"/>
          <w:marTop w:val="0"/>
          <w:marBottom w:val="0"/>
          <w:divBdr>
            <w:top w:val="none" w:sz="0" w:space="0" w:color="auto"/>
            <w:left w:val="none" w:sz="0" w:space="0" w:color="auto"/>
            <w:bottom w:val="none" w:sz="0" w:space="0" w:color="auto"/>
            <w:right w:val="none" w:sz="0" w:space="0" w:color="auto"/>
          </w:divBdr>
        </w:div>
        <w:div w:id="1104575536">
          <w:marLeft w:val="0"/>
          <w:marRight w:val="0"/>
          <w:marTop w:val="0"/>
          <w:marBottom w:val="0"/>
          <w:divBdr>
            <w:top w:val="none" w:sz="0" w:space="0" w:color="auto"/>
            <w:left w:val="none" w:sz="0" w:space="0" w:color="auto"/>
            <w:bottom w:val="none" w:sz="0" w:space="0" w:color="auto"/>
            <w:right w:val="none" w:sz="0" w:space="0" w:color="auto"/>
          </w:divBdr>
        </w:div>
        <w:div w:id="2009362882">
          <w:marLeft w:val="0"/>
          <w:marRight w:val="0"/>
          <w:marTop w:val="0"/>
          <w:marBottom w:val="0"/>
          <w:divBdr>
            <w:top w:val="none" w:sz="0" w:space="0" w:color="auto"/>
            <w:left w:val="none" w:sz="0" w:space="0" w:color="auto"/>
            <w:bottom w:val="none" w:sz="0" w:space="0" w:color="auto"/>
            <w:right w:val="none" w:sz="0" w:space="0" w:color="auto"/>
          </w:divBdr>
        </w:div>
        <w:div w:id="644354799">
          <w:marLeft w:val="0"/>
          <w:marRight w:val="0"/>
          <w:marTop w:val="0"/>
          <w:marBottom w:val="0"/>
          <w:divBdr>
            <w:top w:val="none" w:sz="0" w:space="0" w:color="auto"/>
            <w:left w:val="none" w:sz="0" w:space="0" w:color="auto"/>
            <w:bottom w:val="none" w:sz="0" w:space="0" w:color="auto"/>
            <w:right w:val="none" w:sz="0" w:space="0" w:color="auto"/>
          </w:divBdr>
          <w:divsChild>
            <w:div w:id="996109627">
              <w:marLeft w:val="-75"/>
              <w:marRight w:val="0"/>
              <w:marTop w:val="30"/>
              <w:marBottom w:val="30"/>
              <w:divBdr>
                <w:top w:val="none" w:sz="0" w:space="0" w:color="auto"/>
                <w:left w:val="none" w:sz="0" w:space="0" w:color="auto"/>
                <w:bottom w:val="none" w:sz="0" w:space="0" w:color="auto"/>
                <w:right w:val="none" w:sz="0" w:space="0" w:color="auto"/>
              </w:divBdr>
              <w:divsChild>
                <w:div w:id="824397092">
                  <w:marLeft w:val="0"/>
                  <w:marRight w:val="0"/>
                  <w:marTop w:val="0"/>
                  <w:marBottom w:val="0"/>
                  <w:divBdr>
                    <w:top w:val="none" w:sz="0" w:space="0" w:color="auto"/>
                    <w:left w:val="none" w:sz="0" w:space="0" w:color="auto"/>
                    <w:bottom w:val="none" w:sz="0" w:space="0" w:color="auto"/>
                    <w:right w:val="none" w:sz="0" w:space="0" w:color="auto"/>
                  </w:divBdr>
                  <w:divsChild>
                    <w:div w:id="1446003004">
                      <w:marLeft w:val="0"/>
                      <w:marRight w:val="0"/>
                      <w:marTop w:val="0"/>
                      <w:marBottom w:val="0"/>
                      <w:divBdr>
                        <w:top w:val="none" w:sz="0" w:space="0" w:color="auto"/>
                        <w:left w:val="none" w:sz="0" w:space="0" w:color="auto"/>
                        <w:bottom w:val="none" w:sz="0" w:space="0" w:color="auto"/>
                        <w:right w:val="none" w:sz="0" w:space="0" w:color="auto"/>
                      </w:divBdr>
                    </w:div>
                  </w:divsChild>
                </w:div>
                <w:div w:id="1985619580">
                  <w:marLeft w:val="0"/>
                  <w:marRight w:val="0"/>
                  <w:marTop w:val="0"/>
                  <w:marBottom w:val="0"/>
                  <w:divBdr>
                    <w:top w:val="none" w:sz="0" w:space="0" w:color="auto"/>
                    <w:left w:val="none" w:sz="0" w:space="0" w:color="auto"/>
                    <w:bottom w:val="none" w:sz="0" w:space="0" w:color="auto"/>
                    <w:right w:val="none" w:sz="0" w:space="0" w:color="auto"/>
                  </w:divBdr>
                  <w:divsChild>
                    <w:div w:id="2071876914">
                      <w:marLeft w:val="0"/>
                      <w:marRight w:val="0"/>
                      <w:marTop w:val="0"/>
                      <w:marBottom w:val="0"/>
                      <w:divBdr>
                        <w:top w:val="none" w:sz="0" w:space="0" w:color="auto"/>
                        <w:left w:val="none" w:sz="0" w:space="0" w:color="auto"/>
                        <w:bottom w:val="none" w:sz="0" w:space="0" w:color="auto"/>
                        <w:right w:val="none" w:sz="0" w:space="0" w:color="auto"/>
                      </w:divBdr>
                    </w:div>
                  </w:divsChild>
                </w:div>
                <w:div w:id="205535246">
                  <w:marLeft w:val="0"/>
                  <w:marRight w:val="0"/>
                  <w:marTop w:val="0"/>
                  <w:marBottom w:val="0"/>
                  <w:divBdr>
                    <w:top w:val="none" w:sz="0" w:space="0" w:color="auto"/>
                    <w:left w:val="none" w:sz="0" w:space="0" w:color="auto"/>
                    <w:bottom w:val="none" w:sz="0" w:space="0" w:color="auto"/>
                    <w:right w:val="none" w:sz="0" w:space="0" w:color="auto"/>
                  </w:divBdr>
                  <w:divsChild>
                    <w:div w:id="1748377662">
                      <w:marLeft w:val="0"/>
                      <w:marRight w:val="0"/>
                      <w:marTop w:val="0"/>
                      <w:marBottom w:val="0"/>
                      <w:divBdr>
                        <w:top w:val="none" w:sz="0" w:space="0" w:color="auto"/>
                        <w:left w:val="none" w:sz="0" w:space="0" w:color="auto"/>
                        <w:bottom w:val="none" w:sz="0" w:space="0" w:color="auto"/>
                        <w:right w:val="none" w:sz="0" w:space="0" w:color="auto"/>
                      </w:divBdr>
                    </w:div>
                  </w:divsChild>
                </w:div>
                <w:div w:id="642848771">
                  <w:marLeft w:val="0"/>
                  <w:marRight w:val="0"/>
                  <w:marTop w:val="0"/>
                  <w:marBottom w:val="0"/>
                  <w:divBdr>
                    <w:top w:val="none" w:sz="0" w:space="0" w:color="auto"/>
                    <w:left w:val="none" w:sz="0" w:space="0" w:color="auto"/>
                    <w:bottom w:val="none" w:sz="0" w:space="0" w:color="auto"/>
                    <w:right w:val="none" w:sz="0" w:space="0" w:color="auto"/>
                  </w:divBdr>
                  <w:divsChild>
                    <w:div w:id="369844412">
                      <w:marLeft w:val="0"/>
                      <w:marRight w:val="0"/>
                      <w:marTop w:val="0"/>
                      <w:marBottom w:val="0"/>
                      <w:divBdr>
                        <w:top w:val="none" w:sz="0" w:space="0" w:color="auto"/>
                        <w:left w:val="none" w:sz="0" w:space="0" w:color="auto"/>
                        <w:bottom w:val="none" w:sz="0" w:space="0" w:color="auto"/>
                        <w:right w:val="none" w:sz="0" w:space="0" w:color="auto"/>
                      </w:divBdr>
                    </w:div>
                  </w:divsChild>
                </w:div>
                <w:div w:id="805779199">
                  <w:marLeft w:val="0"/>
                  <w:marRight w:val="0"/>
                  <w:marTop w:val="0"/>
                  <w:marBottom w:val="0"/>
                  <w:divBdr>
                    <w:top w:val="none" w:sz="0" w:space="0" w:color="auto"/>
                    <w:left w:val="none" w:sz="0" w:space="0" w:color="auto"/>
                    <w:bottom w:val="none" w:sz="0" w:space="0" w:color="auto"/>
                    <w:right w:val="none" w:sz="0" w:space="0" w:color="auto"/>
                  </w:divBdr>
                  <w:divsChild>
                    <w:div w:id="859243888">
                      <w:marLeft w:val="0"/>
                      <w:marRight w:val="0"/>
                      <w:marTop w:val="0"/>
                      <w:marBottom w:val="0"/>
                      <w:divBdr>
                        <w:top w:val="none" w:sz="0" w:space="0" w:color="auto"/>
                        <w:left w:val="none" w:sz="0" w:space="0" w:color="auto"/>
                        <w:bottom w:val="none" w:sz="0" w:space="0" w:color="auto"/>
                        <w:right w:val="none" w:sz="0" w:space="0" w:color="auto"/>
                      </w:divBdr>
                    </w:div>
                  </w:divsChild>
                </w:div>
                <w:div w:id="911503234">
                  <w:marLeft w:val="0"/>
                  <w:marRight w:val="0"/>
                  <w:marTop w:val="0"/>
                  <w:marBottom w:val="0"/>
                  <w:divBdr>
                    <w:top w:val="none" w:sz="0" w:space="0" w:color="auto"/>
                    <w:left w:val="none" w:sz="0" w:space="0" w:color="auto"/>
                    <w:bottom w:val="none" w:sz="0" w:space="0" w:color="auto"/>
                    <w:right w:val="none" w:sz="0" w:space="0" w:color="auto"/>
                  </w:divBdr>
                  <w:divsChild>
                    <w:div w:id="1874030471">
                      <w:marLeft w:val="0"/>
                      <w:marRight w:val="0"/>
                      <w:marTop w:val="0"/>
                      <w:marBottom w:val="0"/>
                      <w:divBdr>
                        <w:top w:val="none" w:sz="0" w:space="0" w:color="auto"/>
                        <w:left w:val="none" w:sz="0" w:space="0" w:color="auto"/>
                        <w:bottom w:val="none" w:sz="0" w:space="0" w:color="auto"/>
                        <w:right w:val="none" w:sz="0" w:space="0" w:color="auto"/>
                      </w:divBdr>
                    </w:div>
                  </w:divsChild>
                </w:div>
                <w:div w:id="1303459375">
                  <w:marLeft w:val="0"/>
                  <w:marRight w:val="0"/>
                  <w:marTop w:val="0"/>
                  <w:marBottom w:val="0"/>
                  <w:divBdr>
                    <w:top w:val="none" w:sz="0" w:space="0" w:color="auto"/>
                    <w:left w:val="none" w:sz="0" w:space="0" w:color="auto"/>
                    <w:bottom w:val="none" w:sz="0" w:space="0" w:color="auto"/>
                    <w:right w:val="none" w:sz="0" w:space="0" w:color="auto"/>
                  </w:divBdr>
                  <w:divsChild>
                    <w:div w:id="1768767865">
                      <w:marLeft w:val="0"/>
                      <w:marRight w:val="0"/>
                      <w:marTop w:val="0"/>
                      <w:marBottom w:val="0"/>
                      <w:divBdr>
                        <w:top w:val="none" w:sz="0" w:space="0" w:color="auto"/>
                        <w:left w:val="none" w:sz="0" w:space="0" w:color="auto"/>
                        <w:bottom w:val="none" w:sz="0" w:space="0" w:color="auto"/>
                        <w:right w:val="none" w:sz="0" w:space="0" w:color="auto"/>
                      </w:divBdr>
                    </w:div>
                  </w:divsChild>
                </w:div>
                <w:div w:id="680740774">
                  <w:marLeft w:val="0"/>
                  <w:marRight w:val="0"/>
                  <w:marTop w:val="0"/>
                  <w:marBottom w:val="0"/>
                  <w:divBdr>
                    <w:top w:val="none" w:sz="0" w:space="0" w:color="auto"/>
                    <w:left w:val="none" w:sz="0" w:space="0" w:color="auto"/>
                    <w:bottom w:val="none" w:sz="0" w:space="0" w:color="auto"/>
                    <w:right w:val="none" w:sz="0" w:space="0" w:color="auto"/>
                  </w:divBdr>
                  <w:divsChild>
                    <w:div w:id="852648144">
                      <w:marLeft w:val="0"/>
                      <w:marRight w:val="0"/>
                      <w:marTop w:val="0"/>
                      <w:marBottom w:val="0"/>
                      <w:divBdr>
                        <w:top w:val="none" w:sz="0" w:space="0" w:color="auto"/>
                        <w:left w:val="none" w:sz="0" w:space="0" w:color="auto"/>
                        <w:bottom w:val="none" w:sz="0" w:space="0" w:color="auto"/>
                        <w:right w:val="none" w:sz="0" w:space="0" w:color="auto"/>
                      </w:divBdr>
                    </w:div>
                  </w:divsChild>
                </w:div>
                <w:div w:id="1591962188">
                  <w:marLeft w:val="0"/>
                  <w:marRight w:val="0"/>
                  <w:marTop w:val="0"/>
                  <w:marBottom w:val="0"/>
                  <w:divBdr>
                    <w:top w:val="none" w:sz="0" w:space="0" w:color="auto"/>
                    <w:left w:val="none" w:sz="0" w:space="0" w:color="auto"/>
                    <w:bottom w:val="none" w:sz="0" w:space="0" w:color="auto"/>
                    <w:right w:val="none" w:sz="0" w:space="0" w:color="auto"/>
                  </w:divBdr>
                  <w:divsChild>
                    <w:div w:id="1485781198">
                      <w:marLeft w:val="0"/>
                      <w:marRight w:val="0"/>
                      <w:marTop w:val="0"/>
                      <w:marBottom w:val="0"/>
                      <w:divBdr>
                        <w:top w:val="none" w:sz="0" w:space="0" w:color="auto"/>
                        <w:left w:val="none" w:sz="0" w:space="0" w:color="auto"/>
                        <w:bottom w:val="none" w:sz="0" w:space="0" w:color="auto"/>
                        <w:right w:val="none" w:sz="0" w:space="0" w:color="auto"/>
                      </w:divBdr>
                    </w:div>
                  </w:divsChild>
                </w:div>
                <w:div w:id="968363965">
                  <w:marLeft w:val="0"/>
                  <w:marRight w:val="0"/>
                  <w:marTop w:val="0"/>
                  <w:marBottom w:val="0"/>
                  <w:divBdr>
                    <w:top w:val="none" w:sz="0" w:space="0" w:color="auto"/>
                    <w:left w:val="none" w:sz="0" w:space="0" w:color="auto"/>
                    <w:bottom w:val="none" w:sz="0" w:space="0" w:color="auto"/>
                    <w:right w:val="none" w:sz="0" w:space="0" w:color="auto"/>
                  </w:divBdr>
                  <w:divsChild>
                    <w:div w:id="2139571093">
                      <w:marLeft w:val="0"/>
                      <w:marRight w:val="0"/>
                      <w:marTop w:val="0"/>
                      <w:marBottom w:val="0"/>
                      <w:divBdr>
                        <w:top w:val="none" w:sz="0" w:space="0" w:color="auto"/>
                        <w:left w:val="none" w:sz="0" w:space="0" w:color="auto"/>
                        <w:bottom w:val="none" w:sz="0" w:space="0" w:color="auto"/>
                        <w:right w:val="none" w:sz="0" w:space="0" w:color="auto"/>
                      </w:divBdr>
                    </w:div>
                  </w:divsChild>
                </w:div>
                <w:div w:id="856190879">
                  <w:marLeft w:val="0"/>
                  <w:marRight w:val="0"/>
                  <w:marTop w:val="0"/>
                  <w:marBottom w:val="0"/>
                  <w:divBdr>
                    <w:top w:val="none" w:sz="0" w:space="0" w:color="auto"/>
                    <w:left w:val="none" w:sz="0" w:space="0" w:color="auto"/>
                    <w:bottom w:val="none" w:sz="0" w:space="0" w:color="auto"/>
                    <w:right w:val="none" w:sz="0" w:space="0" w:color="auto"/>
                  </w:divBdr>
                  <w:divsChild>
                    <w:div w:id="1635599470">
                      <w:marLeft w:val="0"/>
                      <w:marRight w:val="0"/>
                      <w:marTop w:val="0"/>
                      <w:marBottom w:val="0"/>
                      <w:divBdr>
                        <w:top w:val="none" w:sz="0" w:space="0" w:color="auto"/>
                        <w:left w:val="none" w:sz="0" w:space="0" w:color="auto"/>
                        <w:bottom w:val="none" w:sz="0" w:space="0" w:color="auto"/>
                        <w:right w:val="none" w:sz="0" w:space="0" w:color="auto"/>
                      </w:divBdr>
                    </w:div>
                    <w:div w:id="1378549870">
                      <w:marLeft w:val="0"/>
                      <w:marRight w:val="0"/>
                      <w:marTop w:val="0"/>
                      <w:marBottom w:val="0"/>
                      <w:divBdr>
                        <w:top w:val="none" w:sz="0" w:space="0" w:color="auto"/>
                        <w:left w:val="none" w:sz="0" w:space="0" w:color="auto"/>
                        <w:bottom w:val="none" w:sz="0" w:space="0" w:color="auto"/>
                        <w:right w:val="none" w:sz="0" w:space="0" w:color="auto"/>
                      </w:divBdr>
                    </w:div>
                    <w:div w:id="199904142">
                      <w:marLeft w:val="0"/>
                      <w:marRight w:val="0"/>
                      <w:marTop w:val="0"/>
                      <w:marBottom w:val="0"/>
                      <w:divBdr>
                        <w:top w:val="none" w:sz="0" w:space="0" w:color="auto"/>
                        <w:left w:val="none" w:sz="0" w:space="0" w:color="auto"/>
                        <w:bottom w:val="none" w:sz="0" w:space="0" w:color="auto"/>
                        <w:right w:val="none" w:sz="0" w:space="0" w:color="auto"/>
                      </w:divBdr>
                    </w:div>
                  </w:divsChild>
                </w:div>
                <w:div w:id="1392994809">
                  <w:marLeft w:val="0"/>
                  <w:marRight w:val="0"/>
                  <w:marTop w:val="0"/>
                  <w:marBottom w:val="0"/>
                  <w:divBdr>
                    <w:top w:val="none" w:sz="0" w:space="0" w:color="auto"/>
                    <w:left w:val="none" w:sz="0" w:space="0" w:color="auto"/>
                    <w:bottom w:val="none" w:sz="0" w:space="0" w:color="auto"/>
                    <w:right w:val="none" w:sz="0" w:space="0" w:color="auto"/>
                  </w:divBdr>
                  <w:divsChild>
                    <w:div w:id="1341391725">
                      <w:marLeft w:val="0"/>
                      <w:marRight w:val="0"/>
                      <w:marTop w:val="0"/>
                      <w:marBottom w:val="0"/>
                      <w:divBdr>
                        <w:top w:val="none" w:sz="0" w:space="0" w:color="auto"/>
                        <w:left w:val="none" w:sz="0" w:space="0" w:color="auto"/>
                        <w:bottom w:val="none" w:sz="0" w:space="0" w:color="auto"/>
                        <w:right w:val="none" w:sz="0" w:space="0" w:color="auto"/>
                      </w:divBdr>
                    </w:div>
                    <w:div w:id="2023120553">
                      <w:marLeft w:val="0"/>
                      <w:marRight w:val="0"/>
                      <w:marTop w:val="0"/>
                      <w:marBottom w:val="0"/>
                      <w:divBdr>
                        <w:top w:val="none" w:sz="0" w:space="0" w:color="auto"/>
                        <w:left w:val="none" w:sz="0" w:space="0" w:color="auto"/>
                        <w:bottom w:val="none" w:sz="0" w:space="0" w:color="auto"/>
                        <w:right w:val="none" w:sz="0" w:space="0" w:color="auto"/>
                      </w:divBdr>
                    </w:div>
                    <w:div w:id="8037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1467">
          <w:marLeft w:val="0"/>
          <w:marRight w:val="0"/>
          <w:marTop w:val="0"/>
          <w:marBottom w:val="0"/>
          <w:divBdr>
            <w:top w:val="none" w:sz="0" w:space="0" w:color="auto"/>
            <w:left w:val="none" w:sz="0" w:space="0" w:color="auto"/>
            <w:bottom w:val="none" w:sz="0" w:space="0" w:color="auto"/>
            <w:right w:val="none" w:sz="0" w:space="0" w:color="auto"/>
          </w:divBdr>
        </w:div>
        <w:div w:id="2057390996">
          <w:marLeft w:val="0"/>
          <w:marRight w:val="0"/>
          <w:marTop w:val="0"/>
          <w:marBottom w:val="0"/>
          <w:divBdr>
            <w:top w:val="none" w:sz="0" w:space="0" w:color="auto"/>
            <w:left w:val="none" w:sz="0" w:space="0" w:color="auto"/>
            <w:bottom w:val="none" w:sz="0" w:space="0" w:color="auto"/>
            <w:right w:val="none" w:sz="0" w:space="0" w:color="auto"/>
          </w:divBdr>
        </w:div>
        <w:div w:id="154492043">
          <w:marLeft w:val="0"/>
          <w:marRight w:val="0"/>
          <w:marTop w:val="0"/>
          <w:marBottom w:val="0"/>
          <w:divBdr>
            <w:top w:val="none" w:sz="0" w:space="0" w:color="auto"/>
            <w:left w:val="none" w:sz="0" w:space="0" w:color="auto"/>
            <w:bottom w:val="none" w:sz="0" w:space="0" w:color="auto"/>
            <w:right w:val="none" w:sz="0" w:space="0" w:color="auto"/>
          </w:divBdr>
        </w:div>
        <w:div w:id="1392580247">
          <w:marLeft w:val="0"/>
          <w:marRight w:val="0"/>
          <w:marTop w:val="0"/>
          <w:marBottom w:val="0"/>
          <w:divBdr>
            <w:top w:val="none" w:sz="0" w:space="0" w:color="auto"/>
            <w:left w:val="none" w:sz="0" w:space="0" w:color="auto"/>
            <w:bottom w:val="none" w:sz="0" w:space="0" w:color="auto"/>
            <w:right w:val="none" w:sz="0" w:space="0" w:color="auto"/>
          </w:divBdr>
          <w:divsChild>
            <w:div w:id="929847217">
              <w:marLeft w:val="-75"/>
              <w:marRight w:val="0"/>
              <w:marTop w:val="30"/>
              <w:marBottom w:val="30"/>
              <w:divBdr>
                <w:top w:val="none" w:sz="0" w:space="0" w:color="auto"/>
                <w:left w:val="none" w:sz="0" w:space="0" w:color="auto"/>
                <w:bottom w:val="none" w:sz="0" w:space="0" w:color="auto"/>
                <w:right w:val="none" w:sz="0" w:space="0" w:color="auto"/>
              </w:divBdr>
              <w:divsChild>
                <w:div w:id="768428485">
                  <w:marLeft w:val="0"/>
                  <w:marRight w:val="0"/>
                  <w:marTop w:val="0"/>
                  <w:marBottom w:val="0"/>
                  <w:divBdr>
                    <w:top w:val="none" w:sz="0" w:space="0" w:color="auto"/>
                    <w:left w:val="none" w:sz="0" w:space="0" w:color="auto"/>
                    <w:bottom w:val="none" w:sz="0" w:space="0" w:color="auto"/>
                    <w:right w:val="none" w:sz="0" w:space="0" w:color="auto"/>
                  </w:divBdr>
                  <w:divsChild>
                    <w:div w:id="1634284116">
                      <w:marLeft w:val="0"/>
                      <w:marRight w:val="0"/>
                      <w:marTop w:val="0"/>
                      <w:marBottom w:val="0"/>
                      <w:divBdr>
                        <w:top w:val="none" w:sz="0" w:space="0" w:color="auto"/>
                        <w:left w:val="none" w:sz="0" w:space="0" w:color="auto"/>
                        <w:bottom w:val="none" w:sz="0" w:space="0" w:color="auto"/>
                        <w:right w:val="none" w:sz="0" w:space="0" w:color="auto"/>
                      </w:divBdr>
                    </w:div>
                    <w:div w:id="1399866691">
                      <w:marLeft w:val="0"/>
                      <w:marRight w:val="0"/>
                      <w:marTop w:val="0"/>
                      <w:marBottom w:val="0"/>
                      <w:divBdr>
                        <w:top w:val="none" w:sz="0" w:space="0" w:color="auto"/>
                        <w:left w:val="none" w:sz="0" w:space="0" w:color="auto"/>
                        <w:bottom w:val="none" w:sz="0" w:space="0" w:color="auto"/>
                        <w:right w:val="none" w:sz="0" w:space="0" w:color="auto"/>
                      </w:divBdr>
                    </w:div>
                  </w:divsChild>
                </w:div>
                <w:div w:id="967592586">
                  <w:marLeft w:val="0"/>
                  <w:marRight w:val="0"/>
                  <w:marTop w:val="0"/>
                  <w:marBottom w:val="0"/>
                  <w:divBdr>
                    <w:top w:val="none" w:sz="0" w:space="0" w:color="auto"/>
                    <w:left w:val="none" w:sz="0" w:space="0" w:color="auto"/>
                    <w:bottom w:val="none" w:sz="0" w:space="0" w:color="auto"/>
                    <w:right w:val="none" w:sz="0" w:space="0" w:color="auto"/>
                  </w:divBdr>
                  <w:divsChild>
                    <w:div w:id="959797129">
                      <w:marLeft w:val="0"/>
                      <w:marRight w:val="0"/>
                      <w:marTop w:val="0"/>
                      <w:marBottom w:val="0"/>
                      <w:divBdr>
                        <w:top w:val="none" w:sz="0" w:space="0" w:color="auto"/>
                        <w:left w:val="none" w:sz="0" w:space="0" w:color="auto"/>
                        <w:bottom w:val="none" w:sz="0" w:space="0" w:color="auto"/>
                        <w:right w:val="none" w:sz="0" w:space="0" w:color="auto"/>
                      </w:divBdr>
                    </w:div>
                    <w:div w:id="1195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6332">
          <w:marLeft w:val="0"/>
          <w:marRight w:val="0"/>
          <w:marTop w:val="0"/>
          <w:marBottom w:val="0"/>
          <w:divBdr>
            <w:top w:val="none" w:sz="0" w:space="0" w:color="auto"/>
            <w:left w:val="none" w:sz="0" w:space="0" w:color="auto"/>
            <w:bottom w:val="none" w:sz="0" w:space="0" w:color="auto"/>
            <w:right w:val="none" w:sz="0" w:space="0" w:color="auto"/>
          </w:divBdr>
        </w:div>
        <w:div w:id="598834565">
          <w:marLeft w:val="0"/>
          <w:marRight w:val="0"/>
          <w:marTop w:val="0"/>
          <w:marBottom w:val="0"/>
          <w:divBdr>
            <w:top w:val="none" w:sz="0" w:space="0" w:color="auto"/>
            <w:left w:val="none" w:sz="0" w:space="0" w:color="auto"/>
            <w:bottom w:val="none" w:sz="0" w:space="0" w:color="auto"/>
            <w:right w:val="none" w:sz="0" w:space="0" w:color="auto"/>
          </w:divBdr>
        </w:div>
        <w:div w:id="305939156">
          <w:marLeft w:val="0"/>
          <w:marRight w:val="0"/>
          <w:marTop w:val="0"/>
          <w:marBottom w:val="0"/>
          <w:divBdr>
            <w:top w:val="none" w:sz="0" w:space="0" w:color="auto"/>
            <w:left w:val="none" w:sz="0" w:space="0" w:color="auto"/>
            <w:bottom w:val="none" w:sz="0" w:space="0" w:color="auto"/>
            <w:right w:val="none" w:sz="0" w:space="0" w:color="auto"/>
          </w:divBdr>
        </w:div>
        <w:div w:id="819808014">
          <w:marLeft w:val="0"/>
          <w:marRight w:val="0"/>
          <w:marTop w:val="0"/>
          <w:marBottom w:val="0"/>
          <w:divBdr>
            <w:top w:val="none" w:sz="0" w:space="0" w:color="auto"/>
            <w:left w:val="none" w:sz="0" w:space="0" w:color="auto"/>
            <w:bottom w:val="none" w:sz="0" w:space="0" w:color="auto"/>
            <w:right w:val="none" w:sz="0" w:space="0" w:color="auto"/>
          </w:divBdr>
          <w:divsChild>
            <w:div w:id="745541691">
              <w:marLeft w:val="-75"/>
              <w:marRight w:val="0"/>
              <w:marTop w:val="30"/>
              <w:marBottom w:val="30"/>
              <w:divBdr>
                <w:top w:val="none" w:sz="0" w:space="0" w:color="auto"/>
                <w:left w:val="none" w:sz="0" w:space="0" w:color="auto"/>
                <w:bottom w:val="none" w:sz="0" w:space="0" w:color="auto"/>
                <w:right w:val="none" w:sz="0" w:space="0" w:color="auto"/>
              </w:divBdr>
              <w:divsChild>
                <w:div w:id="1643271806">
                  <w:marLeft w:val="0"/>
                  <w:marRight w:val="0"/>
                  <w:marTop w:val="0"/>
                  <w:marBottom w:val="0"/>
                  <w:divBdr>
                    <w:top w:val="none" w:sz="0" w:space="0" w:color="auto"/>
                    <w:left w:val="none" w:sz="0" w:space="0" w:color="auto"/>
                    <w:bottom w:val="none" w:sz="0" w:space="0" w:color="auto"/>
                    <w:right w:val="none" w:sz="0" w:space="0" w:color="auto"/>
                  </w:divBdr>
                  <w:divsChild>
                    <w:div w:id="1272787700">
                      <w:marLeft w:val="0"/>
                      <w:marRight w:val="0"/>
                      <w:marTop w:val="0"/>
                      <w:marBottom w:val="0"/>
                      <w:divBdr>
                        <w:top w:val="none" w:sz="0" w:space="0" w:color="auto"/>
                        <w:left w:val="none" w:sz="0" w:space="0" w:color="auto"/>
                        <w:bottom w:val="none" w:sz="0" w:space="0" w:color="auto"/>
                        <w:right w:val="none" w:sz="0" w:space="0" w:color="auto"/>
                      </w:divBdr>
                    </w:div>
                  </w:divsChild>
                </w:div>
                <w:div w:id="1226334861">
                  <w:marLeft w:val="0"/>
                  <w:marRight w:val="0"/>
                  <w:marTop w:val="0"/>
                  <w:marBottom w:val="0"/>
                  <w:divBdr>
                    <w:top w:val="none" w:sz="0" w:space="0" w:color="auto"/>
                    <w:left w:val="none" w:sz="0" w:space="0" w:color="auto"/>
                    <w:bottom w:val="none" w:sz="0" w:space="0" w:color="auto"/>
                    <w:right w:val="none" w:sz="0" w:space="0" w:color="auto"/>
                  </w:divBdr>
                  <w:divsChild>
                    <w:div w:id="927270757">
                      <w:marLeft w:val="0"/>
                      <w:marRight w:val="0"/>
                      <w:marTop w:val="0"/>
                      <w:marBottom w:val="0"/>
                      <w:divBdr>
                        <w:top w:val="none" w:sz="0" w:space="0" w:color="auto"/>
                        <w:left w:val="none" w:sz="0" w:space="0" w:color="auto"/>
                        <w:bottom w:val="none" w:sz="0" w:space="0" w:color="auto"/>
                        <w:right w:val="none" w:sz="0" w:space="0" w:color="auto"/>
                      </w:divBdr>
                    </w:div>
                    <w:div w:id="712921143">
                      <w:marLeft w:val="0"/>
                      <w:marRight w:val="0"/>
                      <w:marTop w:val="0"/>
                      <w:marBottom w:val="0"/>
                      <w:divBdr>
                        <w:top w:val="none" w:sz="0" w:space="0" w:color="auto"/>
                        <w:left w:val="none" w:sz="0" w:space="0" w:color="auto"/>
                        <w:bottom w:val="none" w:sz="0" w:space="0" w:color="auto"/>
                        <w:right w:val="none" w:sz="0" w:space="0" w:color="auto"/>
                      </w:divBdr>
                    </w:div>
                    <w:div w:id="16418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8984">
          <w:marLeft w:val="0"/>
          <w:marRight w:val="0"/>
          <w:marTop w:val="0"/>
          <w:marBottom w:val="0"/>
          <w:divBdr>
            <w:top w:val="none" w:sz="0" w:space="0" w:color="auto"/>
            <w:left w:val="none" w:sz="0" w:space="0" w:color="auto"/>
            <w:bottom w:val="none" w:sz="0" w:space="0" w:color="auto"/>
            <w:right w:val="none" w:sz="0" w:space="0" w:color="auto"/>
          </w:divBdr>
        </w:div>
        <w:div w:id="1525095255">
          <w:marLeft w:val="0"/>
          <w:marRight w:val="0"/>
          <w:marTop w:val="0"/>
          <w:marBottom w:val="0"/>
          <w:divBdr>
            <w:top w:val="none" w:sz="0" w:space="0" w:color="auto"/>
            <w:left w:val="none" w:sz="0" w:space="0" w:color="auto"/>
            <w:bottom w:val="none" w:sz="0" w:space="0" w:color="auto"/>
            <w:right w:val="none" w:sz="0" w:space="0" w:color="auto"/>
          </w:divBdr>
        </w:div>
        <w:div w:id="869993442">
          <w:marLeft w:val="0"/>
          <w:marRight w:val="0"/>
          <w:marTop w:val="0"/>
          <w:marBottom w:val="0"/>
          <w:divBdr>
            <w:top w:val="none" w:sz="0" w:space="0" w:color="auto"/>
            <w:left w:val="none" w:sz="0" w:space="0" w:color="auto"/>
            <w:bottom w:val="none" w:sz="0" w:space="0" w:color="auto"/>
            <w:right w:val="none" w:sz="0" w:space="0" w:color="auto"/>
          </w:divBdr>
          <w:divsChild>
            <w:div w:id="1030255725">
              <w:marLeft w:val="-75"/>
              <w:marRight w:val="0"/>
              <w:marTop w:val="30"/>
              <w:marBottom w:val="30"/>
              <w:divBdr>
                <w:top w:val="none" w:sz="0" w:space="0" w:color="auto"/>
                <w:left w:val="none" w:sz="0" w:space="0" w:color="auto"/>
                <w:bottom w:val="none" w:sz="0" w:space="0" w:color="auto"/>
                <w:right w:val="none" w:sz="0" w:space="0" w:color="auto"/>
              </w:divBdr>
              <w:divsChild>
                <w:div w:id="1006205375">
                  <w:marLeft w:val="0"/>
                  <w:marRight w:val="0"/>
                  <w:marTop w:val="0"/>
                  <w:marBottom w:val="0"/>
                  <w:divBdr>
                    <w:top w:val="none" w:sz="0" w:space="0" w:color="auto"/>
                    <w:left w:val="none" w:sz="0" w:space="0" w:color="auto"/>
                    <w:bottom w:val="none" w:sz="0" w:space="0" w:color="auto"/>
                    <w:right w:val="none" w:sz="0" w:space="0" w:color="auto"/>
                  </w:divBdr>
                  <w:divsChild>
                    <w:div w:id="1497184191">
                      <w:marLeft w:val="0"/>
                      <w:marRight w:val="0"/>
                      <w:marTop w:val="0"/>
                      <w:marBottom w:val="0"/>
                      <w:divBdr>
                        <w:top w:val="none" w:sz="0" w:space="0" w:color="auto"/>
                        <w:left w:val="none" w:sz="0" w:space="0" w:color="auto"/>
                        <w:bottom w:val="none" w:sz="0" w:space="0" w:color="auto"/>
                        <w:right w:val="none" w:sz="0" w:space="0" w:color="auto"/>
                      </w:divBdr>
                    </w:div>
                  </w:divsChild>
                </w:div>
                <w:div w:id="1264532845">
                  <w:marLeft w:val="0"/>
                  <w:marRight w:val="0"/>
                  <w:marTop w:val="0"/>
                  <w:marBottom w:val="0"/>
                  <w:divBdr>
                    <w:top w:val="none" w:sz="0" w:space="0" w:color="auto"/>
                    <w:left w:val="none" w:sz="0" w:space="0" w:color="auto"/>
                    <w:bottom w:val="none" w:sz="0" w:space="0" w:color="auto"/>
                    <w:right w:val="none" w:sz="0" w:space="0" w:color="auto"/>
                  </w:divBdr>
                  <w:divsChild>
                    <w:div w:id="1193037177">
                      <w:marLeft w:val="0"/>
                      <w:marRight w:val="0"/>
                      <w:marTop w:val="0"/>
                      <w:marBottom w:val="0"/>
                      <w:divBdr>
                        <w:top w:val="none" w:sz="0" w:space="0" w:color="auto"/>
                        <w:left w:val="none" w:sz="0" w:space="0" w:color="auto"/>
                        <w:bottom w:val="none" w:sz="0" w:space="0" w:color="auto"/>
                        <w:right w:val="none" w:sz="0" w:space="0" w:color="auto"/>
                      </w:divBdr>
                    </w:div>
                    <w:div w:id="1186484071">
                      <w:marLeft w:val="0"/>
                      <w:marRight w:val="0"/>
                      <w:marTop w:val="0"/>
                      <w:marBottom w:val="0"/>
                      <w:divBdr>
                        <w:top w:val="none" w:sz="0" w:space="0" w:color="auto"/>
                        <w:left w:val="none" w:sz="0" w:space="0" w:color="auto"/>
                        <w:bottom w:val="none" w:sz="0" w:space="0" w:color="auto"/>
                        <w:right w:val="none" w:sz="0" w:space="0" w:color="auto"/>
                      </w:divBdr>
                    </w:div>
                  </w:divsChild>
                </w:div>
                <w:div w:id="1998340385">
                  <w:marLeft w:val="0"/>
                  <w:marRight w:val="0"/>
                  <w:marTop w:val="0"/>
                  <w:marBottom w:val="0"/>
                  <w:divBdr>
                    <w:top w:val="none" w:sz="0" w:space="0" w:color="auto"/>
                    <w:left w:val="none" w:sz="0" w:space="0" w:color="auto"/>
                    <w:bottom w:val="none" w:sz="0" w:space="0" w:color="auto"/>
                    <w:right w:val="none" w:sz="0" w:space="0" w:color="auto"/>
                  </w:divBdr>
                  <w:divsChild>
                    <w:div w:id="219219621">
                      <w:marLeft w:val="0"/>
                      <w:marRight w:val="0"/>
                      <w:marTop w:val="0"/>
                      <w:marBottom w:val="0"/>
                      <w:divBdr>
                        <w:top w:val="none" w:sz="0" w:space="0" w:color="auto"/>
                        <w:left w:val="none" w:sz="0" w:space="0" w:color="auto"/>
                        <w:bottom w:val="none" w:sz="0" w:space="0" w:color="auto"/>
                        <w:right w:val="none" w:sz="0" w:space="0" w:color="auto"/>
                      </w:divBdr>
                    </w:div>
                  </w:divsChild>
                </w:div>
                <w:div w:id="1013144128">
                  <w:marLeft w:val="0"/>
                  <w:marRight w:val="0"/>
                  <w:marTop w:val="0"/>
                  <w:marBottom w:val="0"/>
                  <w:divBdr>
                    <w:top w:val="none" w:sz="0" w:space="0" w:color="auto"/>
                    <w:left w:val="none" w:sz="0" w:space="0" w:color="auto"/>
                    <w:bottom w:val="none" w:sz="0" w:space="0" w:color="auto"/>
                    <w:right w:val="none" w:sz="0" w:space="0" w:color="auto"/>
                  </w:divBdr>
                  <w:divsChild>
                    <w:div w:id="483476840">
                      <w:marLeft w:val="0"/>
                      <w:marRight w:val="0"/>
                      <w:marTop w:val="0"/>
                      <w:marBottom w:val="0"/>
                      <w:divBdr>
                        <w:top w:val="none" w:sz="0" w:space="0" w:color="auto"/>
                        <w:left w:val="none" w:sz="0" w:space="0" w:color="auto"/>
                        <w:bottom w:val="none" w:sz="0" w:space="0" w:color="auto"/>
                        <w:right w:val="none" w:sz="0" w:space="0" w:color="auto"/>
                      </w:divBdr>
                    </w:div>
                  </w:divsChild>
                </w:div>
                <w:div w:id="1077021974">
                  <w:marLeft w:val="0"/>
                  <w:marRight w:val="0"/>
                  <w:marTop w:val="0"/>
                  <w:marBottom w:val="0"/>
                  <w:divBdr>
                    <w:top w:val="none" w:sz="0" w:space="0" w:color="auto"/>
                    <w:left w:val="none" w:sz="0" w:space="0" w:color="auto"/>
                    <w:bottom w:val="none" w:sz="0" w:space="0" w:color="auto"/>
                    <w:right w:val="none" w:sz="0" w:space="0" w:color="auto"/>
                  </w:divBdr>
                  <w:divsChild>
                    <w:div w:id="1576554073">
                      <w:marLeft w:val="0"/>
                      <w:marRight w:val="0"/>
                      <w:marTop w:val="0"/>
                      <w:marBottom w:val="0"/>
                      <w:divBdr>
                        <w:top w:val="none" w:sz="0" w:space="0" w:color="auto"/>
                        <w:left w:val="none" w:sz="0" w:space="0" w:color="auto"/>
                        <w:bottom w:val="none" w:sz="0" w:space="0" w:color="auto"/>
                        <w:right w:val="none" w:sz="0" w:space="0" w:color="auto"/>
                      </w:divBdr>
                    </w:div>
                  </w:divsChild>
                </w:div>
                <w:div w:id="1154369946">
                  <w:marLeft w:val="0"/>
                  <w:marRight w:val="0"/>
                  <w:marTop w:val="0"/>
                  <w:marBottom w:val="0"/>
                  <w:divBdr>
                    <w:top w:val="none" w:sz="0" w:space="0" w:color="auto"/>
                    <w:left w:val="none" w:sz="0" w:space="0" w:color="auto"/>
                    <w:bottom w:val="none" w:sz="0" w:space="0" w:color="auto"/>
                    <w:right w:val="none" w:sz="0" w:space="0" w:color="auto"/>
                  </w:divBdr>
                  <w:divsChild>
                    <w:div w:id="2112623342">
                      <w:marLeft w:val="0"/>
                      <w:marRight w:val="0"/>
                      <w:marTop w:val="0"/>
                      <w:marBottom w:val="0"/>
                      <w:divBdr>
                        <w:top w:val="none" w:sz="0" w:space="0" w:color="auto"/>
                        <w:left w:val="none" w:sz="0" w:space="0" w:color="auto"/>
                        <w:bottom w:val="none" w:sz="0" w:space="0" w:color="auto"/>
                        <w:right w:val="none" w:sz="0" w:space="0" w:color="auto"/>
                      </w:divBdr>
                    </w:div>
                  </w:divsChild>
                </w:div>
                <w:div w:id="1977443666">
                  <w:marLeft w:val="0"/>
                  <w:marRight w:val="0"/>
                  <w:marTop w:val="0"/>
                  <w:marBottom w:val="0"/>
                  <w:divBdr>
                    <w:top w:val="none" w:sz="0" w:space="0" w:color="auto"/>
                    <w:left w:val="none" w:sz="0" w:space="0" w:color="auto"/>
                    <w:bottom w:val="none" w:sz="0" w:space="0" w:color="auto"/>
                    <w:right w:val="none" w:sz="0" w:space="0" w:color="auto"/>
                  </w:divBdr>
                  <w:divsChild>
                    <w:div w:id="755906520">
                      <w:marLeft w:val="0"/>
                      <w:marRight w:val="0"/>
                      <w:marTop w:val="0"/>
                      <w:marBottom w:val="0"/>
                      <w:divBdr>
                        <w:top w:val="none" w:sz="0" w:space="0" w:color="auto"/>
                        <w:left w:val="none" w:sz="0" w:space="0" w:color="auto"/>
                        <w:bottom w:val="none" w:sz="0" w:space="0" w:color="auto"/>
                        <w:right w:val="none" w:sz="0" w:space="0" w:color="auto"/>
                      </w:divBdr>
                    </w:div>
                  </w:divsChild>
                </w:div>
                <w:div w:id="67120735">
                  <w:marLeft w:val="0"/>
                  <w:marRight w:val="0"/>
                  <w:marTop w:val="0"/>
                  <w:marBottom w:val="0"/>
                  <w:divBdr>
                    <w:top w:val="none" w:sz="0" w:space="0" w:color="auto"/>
                    <w:left w:val="none" w:sz="0" w:space="0" w:color="auto"/>
                    <w:bottom w:val="none" w:sz="0" w:space="0" w:color="auto"/>
                    <w:right w:val="none" w:sz="0" w:space="0" w:color="auto"/>
                  </w:divBdr>
                  <w:divsChild>
                    <w:div w:id="3255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5956">
          <w:marLeft w:val="0"/>
          <w:marRight w:val="0"/>
          <w:marTop w:val="0"/>
          <w:marBottom w:val="0"/>
          <w:divBdr>
            <w:top w:val="none" w:sz="0" w:space="0" w:color="auto"/>
            <w:left w:val="none" w:sz="0" w:space="0" w:color="auto"/>
            <w:bottom w:val="none" w:sz="0" w:space="0" w:color="auto"/>
            <w:right w:val="none" w:sz="0" w:space="0" w:color="auto"/>
          </w:divBdr>
        </w:div>
        <w:div w:id="125241200">
          <w:marLeft w:val="0"/>
          <w:marRight w:val="0"/>
          <w:marTop w:val="0"/>
          <w:marBottom w:val="0"/>
          <w:divBdr>
            <w:top w:val="none" w:sz="0" w:space="0" w:color="auto"/>
            <w:left w:val="none" w:sz="0" w:space="0" w:color="auto"/>
            <w:bottom w:val="none" w:sz="0" w:space="0" w:color="auto"/>
            <w:right w:val="none" w:sz="0" w:space="0" w:color="auto"/>
          </w:divBdr>
        </w:div>
        <w:div w:id="1642030430">
          <w:marLeft w:val="0"/>
          <w:marRight w:val="0"/>
          <w:marTop w:val="0"/>
          <w:marBottom w:val="0"/>
          <w:divBdr>
            <w:top w:val="none" w:sz="0" w:space="0" w:color="auto"/>
            <w:left w:val="none" w:sz="0" w:space="0" w:color="auto"/>
            <w:bottom w:val="none" w:sz="0" w:space="0" w:color="auto"/>
            <w:right w:val="none" w:sz="0" w:space="0" w:color="auto"/>
          </w:divBdr>
        </w:div>
        <w:div w:id="1831405033">
          <w:marLeft w:val="0"/>
          <w:marRight w:val="0"/>
          <w:marTop w:val="0"/>
          <w:marBottom w:val="0"/>
          <w:divBdr>
            <w:top w:val="none" w:sz="0" w:space="0" w:color="auto"/>
            <w:left w:val="none" w:sz="0" w:space="0" w:color="auto"/>
            <w:bottom w:val="none" w:sz="0" w:space="0" w:color="auto"/>
            <w:right w:val="none" w:sz="0" w:space="0" w:color="auto"/>
          </w:divBdr>
          <w:divsChild>
            <w:div w:id="2060128540">
              <w:marLeft w:val="-75"/>
              <w:marRight w:val="0"/>
              <w:marTop w:val="30"/>
              <w:marBottom w:val="30"/>
              <w:divBdr>
                <w:top w:val="none" w:sz="0" w:space="0" w:color="auto"/>
                <w:left w:val="none" w:sz="0" w:space="0" w:color="auto"/>
                <w:bottom w:val="none" w:sz="0" w:space="0" w:color="auto"/>
                <w:right w:val="none" w:sz="0" w:space="0" w:color="auto"/>
              </w:divBdr>
              <w:divsChild>
                <w:div w:id="629284804">
                  <w:marLeft w:val="0"/>
                  <w:marRight w:val="0"/>
                  <w:marTop w:val="0"/>
                  <w:marBottom w:val="0"/>
                  <w:divBdr>
                    <w:top w:val="none" w:sz="0" w:space="0" w:color="auto"/>
                    <w:left w:val="none" w:sz="0" w:space="0" w:color="auto"/>
                    <w:bottom w:val="none" w:sz="0" w:space="0" w:color="auto"/>
                    <w:right w:val="none" w:sz="0" w:space="0" w:color="auto"/>
                  </w:divBdr>
                  <w:divsChild>
                    <w:div w:id="1726640654">
                      <w:marLeft w:val="0"/>
                      <w:marRight w:val="0"/>
                      <w:marTop w:val="0"/>
                      <w:marBottom w:val="0"/>
                      <w:divBdr>
                        <w:top w:val="none" w:sz="0" w:space="0" w:color="auto"/>
                        <w:left w:val="none" w:sz="0" w:space="0" w:color="auto"/>
                        <w:bottom w:val="none" w:sz="0" w:space="0" w:color="auto"/>
                        <w:right w:val="none" w:sz="0" w:space="0" w:color="auto"/>
                      </w:divBdr>
                    </w:div>
                  </w:divsChild>
                </w:div>
                <w:div w:id="161167576">
                  <w:marLeft w:val="0"/>
                  <w:marRight w:val="0"/>
                  <w:marTop w:val="0"/>
                  <w:marBottom w:val="0"/>
                  <w:divBdr>
                    <w:top w:val="none" w:sz="0" w:space="0" w:color="auto"/>
                    <w:left w:val="none" w:sz="0" w:space="0" w:color="auto"/>
                    <w:bottom w:val="none" w:sz="0" w:space="0" w:color="auto"/>
                    <w:right w:val="none" w:sz="0" w:space="0" w:color="auto"/>
                  </w:divBdr>
                  <w:divsChild>
                    <w:div w:id="824009445">
                      <w:marLeft w:val="0"/>
                      <w:marRight w:val="0"/>
                      <w:marTop w:val="0"/>
                      <w:marBottom w:val="0"/>
                      <w:divBdr>
                        <w:top w:val="none" w:sz="0" w:space="0" w:color="auto"/>
                        <w:left w:val="none" w:sz="0" w:space="0" w:color="auto"/>
                        <w:bottom w:val="none" w:sz="0" w:space="0" w:color="auto"/>
                        <w:right w:val="none" w:sz="0" w:space="0" w:color="auto"/>
                      </w:divBdr>
                    </w:div>
                  </w:divsChild>
                </w:div>
                <w:div w:id="315840749">
                  <w:marLeft w:val="0"/>
                  <w:marRight w:val="0"/>
                  <w:marTop w:val="0"/>
                  <w:marBottom w:val="0"/>
                  <w:divBdr>
                    <w:top w:val="none" w:sz="0" w:space="0" w:color="auto"/>
                    <w:left w:val="none" w:sz="0" w:space="0" w:color="auto"/>
                    <w:bottom w:val="none" w:sz="0" w:space="0" w:color="auto"/>
                    <w:right w:val="none" w:sz="0" w:space="0" w:color="auto"/>
                  </w:divBdr>
                  <w:divsChild>
                    <w:div w:id="1067997950">
                      <w:marLeft w:val="0"/>
                      <w:marRight w:val="0"/>
                      <w:marTop w:val="0"/>
                      <w:marBottom w:val="0"/>
                      <w:divBdr>
                        <w:top w:val="none" w:sz="0" w:space="0" w:color="auto"/>
                        <w:left w:val="none" w:sz="0" w:space="0" w:color="auto"/>
                        <w:bottom w:val="none" w:sz="0" w:space="0" w:color="auto"/>
                        <w:right w:val="none" w:sz="0" w:space="0" w:color="auto"/>
                      </w:divBdr>
                    </w:div>
                    <w:div w:id="1925338008">
                      <w:marLeft w:val="0"/>
                      <w:marRight w:val="0"/>
                      <w:marTop w:val="0"/>
                      <w:marBottom w:val="0"/>
                      <w:divBdr>
                        <w:top w:val="none" w:sz="0" w:space="0" w:color="auto"/>
                        <w:left w:val="none" w:sz="0" w:space="0" w:color="auto"/>
                        <w:bottom w:val="none" w:sz="0" w:space="0" w:color="auto"/>
                        <w:right w:val="none" w:sz="0" w:space="0" w:color="auto"/>
                      </w:divBdr>
                    </w:div>
                  </w:divsChild>
                </w:div>
                <w:div w:id="1064185720">
                  <w:marLeft w:val="0"/>
                  <w:marRight w:val="0"/>
                  <w:marTop w:val="0"/>
                  <w:marBottom w:val="0"/>
                  <w:divBdr>
                    <w:top w:val="none" w:sz="0" w:space="0" w:color="auto"/>
                    <w:left w:val="none" w:sz="0" w:space="0" w:color="auto"/>
                    <w:bottom w:val="none" w:sz="0" w:space="0" w:color="auto"/>
                    <w:right w:val="none" w:sz="0" w:space="0" w:color="auto"/>
                  </w:divBdr>
                  <w:divsChild>
                    <w:div w:id="628706097">
                      <w:marLeft w:val="0"/>
                      <w:marRight w:val="0"/>
                      <w:marTop w:val="0"/>
                      <w:marBottom w:val="0"/>
                      <w:divBdr>
                        <w:top w:val="none" w:sz="0" w:space="0" w:color="auto"/>
                        <w:left w:val="none" w:sz="0" w:space="0" w:color="auto"/>
                        <w:bottom w:val="none" w:sz="0" w:space="0" w:color="auto"/>
                        <w:right w:val="none" w:sz="0" w:space="0" w:color="auto"/>
                      </w:divBdr>
                    </w:div>
                    <w:div w:id="1045523315">
                      <w:marLeft w:val="0"/>
                      <w:marRight w:val="0"/>
                      <w:marTop w:val="0"/>
                      <w:marBottom w:val="0"/>
                      <w:divBdr>
                        <w:top w:val="none" w:sz="0" w:space="0" w:color="auto"/>
                        <w:left w:val="none" w:sz="0" w:space="0" w:color="auto"/>
                        <w:bottom w:val="none" w:sz="0" w:space="0" w:color="auto"/>
                        <w:right w:val="none" w:sz="0" w:space="0" w:color="auto"/>
                      </w:divBdr>
                    </w:div>
                    <w:div w:id="1037194301">
                      <w:marLeft w:val="0"/>
                      <w:marRight w:val="0"/>
                      <w:marTop w:val="0"/>
                      <w:marBottom w:val="0"/>
                      <w:divBdr>
                        <w:top w:val="none" w:sz="0" w:space="0" w:color="auto"/>
                        <w:left w:val="none" w:sz="0" w:space="0" w:color="auto"/>
                        <w:bottom w:val="none" w:sz="0" w:space="0" w:color="auto"/>
                        <w:right w:val="none" w:sz="0" w:space="0" w:color="auto"/>
                      </w:divBdr>
                    </w:div>
                  </w:divsChild>
                </w:div>
                <w:div w:id="1974283788">
                  <w:marLeft w:val="0"/>
                  <w:marRight w:val="0"/>
                  <w:marTop w:val="0"/>
                  <w:marBottom w:val="0"/>
                  <w:divBdr>
                    <w:top w:val="none" w:sz="0" w:space="0" w:color="auto"/>
                    <w:left w:val="none" w:sz="0" w:space="0" w:color="auto"/>
                    <w:bottom w:val="none" w:sz="0" w:space="0" w:color="auto"/>
                    <w:right w:val="none" w:sz="0" w:space="0" w:color="auto"/>
                  </w:divBdr>
                  <w:divsChild>
                    <w:div w:id="599722418">
                      <w:marLeft w:val="0"/>
                      <w:marRight w:val="0"/>
                      <w:marTop w:val="0"/>
                      <w:marBottom w:val="0"/>
                      <w:divBdr>
                        <w:top w:val="none" w:sz="0" w:space="0" w:color="auto"/>
                        <w:left w:val="none" w:sz="0" w:space="0" w:color="auto"/>
                        <w:bottom w:val="none" w:sz="0" w:space="0" w:color="auto"/>
                        <w:right w:val="none" w:sz="0" w:space="0" w:color="auto"/>
                      </w:divBdr>
                    </w:div>
                  </w:divsChild>
                </w:div>
                <w:div w:id="1402370097">
                  <w:marLeft w:val="0"/>
                  <w:marRight w:val="0"/>
                  <w:marTop w:val="0"/>
                  <w:marBottom w:val="0"/>
                  <w:divBdr>
                    <w:top w:val="none" w:sz="0" w:space="0" w:color="auto"/>
                    <w:left w:val="none" w:sz="0" w:space="0" w:color="auto"/>
                    <w:bottom w:val="none" w:sz="0" w:space="0" w:color="auto"/>
                    <w:right w:val="none" w:sz="0" w:space="0" w:color="auto"/>
                  </w:divBdr>
                  <w:divsChild>
                    <w:div w:id="645858290">
                      <w:marLeft w:val="0"/>
                      <w:marRight w:val="0"/>
                      <w:marTop w:val="0"/>
                      <w:marBottom w:val="0"/>
                      <w:divBdr>
                        <w:top w:val="none" w:sz="0" w:space="0" w:color="auto"/>
                        <w:left w:val="none" w:sz="0" w:space="0" w:color="auto"/>
                        <w:bottom w:val="none" w:sz="0" w:space="0" w:color="auto"/>
                        <w:right w:val="none" w:sz="0" w:space="0" w:color="auto"/>
                      </w:divBdr>
                    </w:div>
                  </w:divsChild>
                </w:div>
                <w:div w:id="113646393">
                  <w:marLeft w:val="0"/>
                  <w:marRight w:val="0"/>
                  <w:marTop w:val="0"/>
                  <w:marBottom w:val="0"/>
                  <w:divBdr>
                    <w:top w:val="none" w:sz="0" w:space="0" w:color="auto"/>
                    <w:left w:val="none" w:sz="0" w:space="0" w:color="auto"/>
                    <w:bottom w:val="none" w:sz="0" w:space="0" w:color="auto"/>
                    <w:right w:val="none" w:sz="0" w:space="0" w:color="auto"/>
                  </w:divBdr>
                  <w:divsChild>
                    <w:div w:id="287590949">
                      <w:marLeft w:val="0"/>
                      <w:marRight w:val="0"/>
                      <w:marTop w:val="0"/>
                      <w:marBottom w:val="0"/>
                      <w:divBdr>
                        <w:top w:val="none" w:sz="0" w:space="0" w:color="auto"/>
                        <w:left w:val="none" w:sz="0" w:space="0" w:color="auto"/>
                        <w:bottom w:val="none" w:sz="0" w:space="0" w:color="auto"/>
                        <w:right w:val="none" w:sz="0" w:space="0" w:color="auto"/>
                      </w:divBdr>
                    </w:div>
                  </w:divsChild>
                </w:div>
                <w:div w:id="1763909966">
                  <w:marLeft w:val="0"/>
                  <w:marRight w:val="0"/>
                  <w:marTop w:val="0"/>
                  <w:marBottom w:val="0"/>
                  <w:divBdr>
                    <w:top w:val="none" w:sz="0" w:space="0" w:color="auto"/>
                    <w:left w:val="none" w:sz="0" w:space="0" w:color="auto"/>
                    <w:bottom w:val="none" w:sz="0" w:space="0" w:color="auto"/>
                    <w:right w:val="none" w:sz="0" w:space="0" w:color="auto"/>
                  </w:divBdr>
                  <w:divsChild>
                    <w:div w:id="1628077613">
                      <w:marLeft w:val="0"/>
                      <w:marRight w:val="0"/>
                      <w:marTop w:val="0"/>
                      <w:marBottom w:val="0"/>
                      <w:divBdr>
                        <w:top w:val="none" w:sz="0" w:space="0" w:color="auto"/>
                        <w:left w:val="none" w:sz="0" w:space="0" w:color="auto"/>
                        <w:bottom w:val="none" w:sz="0" w:space="0" w:color="auto"/>
                        <w:right w:val="none" w:sz="0" w:space="0" w:color="auto"/>
                      </w:divBdr>
                    </w:div>
                    <w:div w:id="602807348">
                      <w:marLeft w:val="0"/>
                      <w:marRight w:val="0"/>
                      <w:marTop w:val="0"/>
                      <w:marBottom w:val="0"/>
                      <w:divBdr>
                        <w:top w:val="none" w:sz="0" w:space="0" w:color="auto"/>
                        <w:left w:val="none" w:sz="0" w:space="0" w:color="auto"/>
                        <w:bottom w:val="none" w:sz="0" w:space="0" w:color="auto"/>
                        <w:right w:val="none" w:sz="0" w:space="0" w:color="auto"/>
                      </w:divBdr>
                    </w:div>
                    <w:div w:id="1289316291">
                      <w:marLeft w:val="0"/>
                      <w:marRight w:val="0"/>
                      <w:marTop w:val="0"/>
                      <w:marBottom w:val="0"/>
                      <w:divBdr>
                        <w:top w:val="none" w:sz="0" w:space="0" w:color="auto"/>
                        <w:left w:val="none" w:sz="0" w:space="0" w:color="auto"/>
                        <w:bottom w:val="none" w:sz="0" w:space="0" w:color="auto"/>
                        <w:right w:val="none" w:sz="0" w:space="0" w:color="auto"/>
                      </w:divBdr>
                    </w:div>
                    <w:div w:id="1234394425">
                      <w:marLeft w:val="0"/>
                      <w:marRight w:val="0"/>
                      <w:marTop w:val="0"/>
                      <w:marBottom w:val="0"/>
                      <w:divBdr>
                        <w:top w:val="none" w:sz="0" w:space="0" w:color="auto"/>
                        <w:left w:val="none" w:sz="0" w:space="0" w:color="auto"/>
                        <w:bottom w:val="none" w:sz="0" w:space="0" w:color="auto"/>
                        <w:right w:val="none" w:sz="0" w:space="0" w:color="auto"/>
                      </w:divBdr>
                    </w:div>
                    <w:div w:id="13726067">
                      <w:marLeft w:val="0"/>
                      <w:marRight w:val="0"/>
                      <w:marTop w:val="0"/>
                      <w:marBottom w:val="0"/>
                      <w:divBdr>
                        <w:top w:val="none" w:sz="0" w:space="0" w:color="auto"/>
                        <w:left w:val="none" w:sz="0" w:space="0" w:color="auto"/>
                        <w:bottom w:val="none" w:sz="0" w:space="0" w:color="auto"/>
                        <w:right w:val="none" w:sz="0" w:space="0" w:color="auto"/>
                      </w:divBdr>
                    </w:div>
                    <w:div w:id="2097166202">
                      <w:marLeft w:val="0"/>
                      <w:marRight w:val="0"/>
                      <w:marTop w:val="0"/>
                      <w:marBottom w:val="0"/>
                      <w:divBdr>
                        <w:top w:val="none" w:sz="0" w:space="0" w:color="auto"/>
                        <w:left w:val="none" w:sz="0" w:space="0" w:color="auto"/>
                        <w:bottom w:val="none" w:sz="0" w:space="0" w:color="auto"/>
                        <w:right w:val="none" w:sz="0" w:space="0" w:color="auto"/>
                      </w:divBdr>
                    </w:div>
                  </w:divsChild>
                </w:div>
                <w:div w:id="110441231">
                  <w:marLeft w:val="0"/>
                  <w:marRight w:val="0"/>
                  <w:marTop w:val="0"/>
                  <w:marBottom w:val="0"/>
                  <w:divBdr>
                    <w:top w:val="none" w:sz="0" w:space="0" w:color="auto"/>
                    <w:left w:val="none" w:sz="0" w:space="0" w:color="auto"/>
                    <w:bottom w:val="none" w:sz="0" w:space="0" w:color="auto"/>
                    <w:right w:val="none" w:sz="0" w:space="0" w:color="auto"/>
                  </w:divBdr>
                  <w:divsChild>
                    <w:div w:id="1353268325">
                      <w:marLeft w:val="0"/>
                      <w:marRight w:val="0"/>
                      <w:marTop w:val="0"/>
                      <w:marBottom w:val="0"/>
                      <w:divBdr>
                        <w:top w:val="none" w:sz="0" w:space="0" w:color="auto"/>
                        <w:left w:val="none" w:sz="0" w:space="0" w:color="auto"/>
                        <w:bottom w:val="none" w:sz="0" w:space="0" w:color="auto"/>
                        <w:right w:val="none" w:sz="0" w:space="0" w:color="auto"/>
                      </w:divBdr>
                    </w:div>
                  </w:divsChild>
                </w:div>
                <w:div w:id="1536309265">
                  <w:marLeft w:val="0"/>
                  <w:marRight w:val="0"/>
                  <w:marTop w:val="0"/>
                  <w:marBottom w:val="0"/>
                  <w:divBdr>
                    <w:top w:val="none" w:sz="0" w:space="0" w:color="auto"/>
                    <w:left w:val="none" w:sz="0" w:space="0" w:color="auto"/>
                    <w:bottom w:val="none" w:sz="0" w:space="0" w:color="auto"/>
                    <w:right w:val="none" w:sz="0" w:space="0" w:color="auto"/>
                  </w:divBdr>
                  <w:divsChild>
                    <w:div w:id="1287395325">
                      <w:marLeft w:val="0"/>
                      <w:marRight w:val="0"/>
                      <w:marTop w:val="0"/>
                      <w:marBottom w:val="0"/>
                      <w:divBdr>
                        <w:top w:val="none" w:sz="0" w:space="0" w:color="auto"/>
                        <w:left w:val="none" w:sz="0" w:space="0" w:color="auto"/>
                        <w:bottom w:val="none" w:sz="0" w:space="0" w:color="auto"/>
                        <w:right w:val="none" w:sz="0" w:space="0" w:color="auto"/>
                      </w:divBdr>
                    </w:div>
                  </w:divsChild>
                </w:div>
                <w:div w:id="712268344">
                  <w:marLeft w:val="0"/>
                  <w:marRight w:val="0"/>
                  <w:marTop w:val="0"/>
                  <w:marBottom w:val="0"/>
                  <w:divBdr>
                    <w:top w:val="none" w:sz="0" w:space="0" w:color="auto"/>
                    <w:left w:val="none" w:sz="0" w:space="0" w:color="auto"/>
                    <w:bottom w:val="none" w:sz="0" w:space="0" w:color="auto"/>
                    <w:right w:val="none" w:sz="0" w:space="0" w:color="auto"/>
                  </w:divBdr>
                  <w:divsChild>
                    <w:div w:id="1882210739">
                      <w:marLeft w:val="0"/>
                      <w:marRight w:val="0"/>
                      <w:marTop w:val="0"/>
                      <w:marBottom w:val="0"/>
                      <w:divBdr>
                        <w:top w:val="none" w:sz="0" w:space="0" w:color="auto"/>
                        <w:left w:val="none" w:sz="0" w:space="0" w:color="auto"/>
                        <w:bottom w:val="none" w:sz="0" w:space="0" w:color="auto"/>
                        <w:right w:val="none" w:sz="0" w:space="0" w:color="auto"/>
                      </w:divBdr>
                    </w:div>
                    <w:div w:id="398863070">
                      <w:marLeft w:val="0"/>
                      <w:marRight w:val="0"/>
                      <w:marTop w:val="0"/>
                      <w:marBottom w:val="0"/>
                      <w:divBdr>
                        <w:top w:val="none" w:sz="0" w:space="0" w:color="auto"/>
                        <w:left w:val="none" w:sz="0" w:space="0" w:color="auto"/>
                        <w:bottom w:val="none" w:sz="0" w:space="0" w:color="auto"/>
                        <w:right w:val="none" w:sz="0" w:space="0" w:color="auto"/>
                      </w:divBdr>
                    </w:div>
                  </w:divsChild>
                </w:div>
                <w:div w:id="138619201">
                  <w:marLeft w:val="0"/>
                  <w:marRight w:val="0"/>
                  <w:marTop w:val="0"/>
                  <w:marBottom w:val="0"/>
                  <w:divBdr>
                    <w:top w:val="none" w:sz="0" w:space="0" w:color="auto"/>
                    <w:left w:val="none" w:sz="0" w:space="0" w:color="auto"/>
                    <w:bottom w:val="none" w:sz="0" w:space="0" w:color="auto"/>
                    <w:right w:val="none" w:sz="0" w:space="0" w:color="auto"/>
                  </w:divBdr>
                  <w:divsChild>
                    <w:div w:id="1273589802">
                      <w:marLeft w:val="0"/>
                      <w:marRight w:val="0"/>
                      <w:marTop w:val="0"/>
                      <w:marBottom w:val="0"/>
                      <w:divBdr>
                        <w:top w:val="none" w:sz="0" w:space="0" w:color="auto"/>
                        <w:left w:val="none" w:sz="0" w:space="0" w:color="auto"/>
                        <w:bottom w:val="none" w:sz="0" w:space="0" w:color="auto"/>
                        <w:right w:val="none" w:sz="0" w:space="0" w:color="auto"/>
                      </w:divBdr>
                    </w:div>
                    <w:div w:id="760957424">
                      <w:marLeft w:val="0"/>
                      <w:marRight w:val="0"/>
                      <w:marTop w:val="0"/>
                      <w:marBottom w:val="0"/>
                      <w:divBdr>
                        <w:top w:val="none" w:sz="0" w:space="0" w:color="auto"/>
                        <w:left w:val="none" w:sz="0" w:space="0" w:color="auto"/>
                        <w:bottom w:val="none" w:sz="0" w:space="0" w:color="auto"/>
                        <w:right w:val="none" w:sz="0" w:space="0" w:color="auto"/>
                      </w:divBdr>
                    </w:div>
                    <w:div w:id="199365600">
                      <w:marLeft w:val="0"/>
                      <w:marRight w:val="0"/>
                      <w:marTop w:val="0"/>
                      <w:marBottom w:val="0"/>
                      <w:divBdr>
                        <w:top w:val="none" w:sz="0" w:space="0" w:color="auto"/>
                        <w:left w:val="none" w:sz="0" w:space="0" w:color="auto"/>
                        <w:bottom w:val="none" w:sz="0" w:space="0" w:color="auto"/>
                        <w:right w:val="none" w:sz="0" w:space="0" w:color="auto"/>
                      </w:divBdr>
                    </w:div>
                  </w:divsChild>
                </w:div>
                <w:div w:id="1604917720">
                  <w:marLeft w:val="0"/>
                  <w:marRight w:val="0"/>
                  <w:marTop w:val="0"/>
                  <w:marBottom w:val="0"/>
                  <w:divBdr>
                    <w:top w:val="none" w:sz="0" w:space="0" w:color="auto"/>
                    <w:left w:val="none" w:sz="0" w:space="0" w:color="auto"/>
                    <w:bottom w:val="none" w:sz="0" w:space="0" w:color="auto"/>
                    <w:right w:val="none" w:sz="0" w:space="0" w:color="auto"/>
                  </w:divBdr>
                  <w:divsChild>
                    <w:div w:id="956567982">
                      <w:marLeft w:val="0"/>
                      <w:marRight w:val="0"/>
                      <w:marTop w:val="0"/>
                      <w:marBottom w:val="0"/>
                      <w:divBdr>
                        <w:top w:val="none" w:sz="0" w:space="0" w:color="auto"/>
                        <w:left w:val="none" w:sz="0" w:space="0" w:color="auto"/>
                        <w:bottom w:val="none" w:sz="0" w:space="0" w:color="auto"/>
                        <w:right w:val="none" w:sz="0" w:space="0" w:color="auto"/>
                      </w:divBdr>
                    </w:div>
                  </w:divsChild>
                </w:div>
                <w:div w:id="392244020">
                  <w:marLeft w:val="0"/>
                  <w:marRight w:val="0"/>
                  <w:marTop w:val="0"/>
                  <w:marBottom w:val="0"/>
                  <w:divBdr>
                    <w:top w:val="none" w:sz="0" w:space="0" w:color="auto"/>
                    <w:left w:val="none" w:sz="0" w:space="0" w:color="auto"/>
                    <w:bottom w:val="none" w:sz="0" w:space="0" w:color="auto"/>
                    <w:right w:val="none" w:sz="0" w:space="0" w:color="auto"/>
                  </w:divBdr>
                  <w:divsChild>
                    <w:div w:id="2036808619">
                      <w:marLeft w:val="0"/>
                      <w:marRight w:val="0"/>
                      <w:marTop w:val="0"/>
                      <w:marBottom w:val="0"/>
                      <w:divBdr>
                        <w:top w:val="none" w:sz="0" w:space="0" w:color="auto"/>
                        <w:left w:val="none" w:sz="0" w:space="0" w:color="auto"/>
                        <w:bottom w:val="none" w:sz="0" w:space="0" w:color="auto"/>
                        <w:right w:val="none" w:sz="0" w:space="0" w:color="auto"/>
                      </w:divBdr>
                    </w:div>
                  </w:divsChild>
                </w:div>
                <w:div w:id="115561807">
                  <w:marLeft w:val="0"/>
                  <w:marRight w:val="0"/>
                  <w:marTop w:val="0"/>
                  <w:marBottom w:val="0"/>
                  <w:divBdr>
                    <w:top w:val="none" w:sz="0" w:space="0" w:color="auto"/>
                    <w:left w:val="none" w:sz="0" w:space="0" w:color="auto"/>
                    <w:bottom w:val="none" w:sz="0" w:space="0" w:color="auto"/>
                    <w:right w:val="none" w:sz="0" w:space="0" w:color="auto"/>
                  </w:divBdr>
                  <w:divsChild>
                    <w:div w:id="18969702">
                      <w:marLeft w:val="0"/>
                      <w:marRight w:val="0"/>
                      <w:marTop w:val="0"/>
                      <w:marBottom w:val="0"/>
                      <w:divBdr>
                        <w:top w:val="none" w:sz="0" w:space="0" w:color="auto"/>
                        <w:left w:val="none" w:sz="0" w:space="0" w:color="auto"/>
                        <w:bottom w:val="none" w:sz="0" w:space="0" w:color="auto"/>
                        <w:right w:val="none" w:sz="0" w:space="0" w:color="auto"/>
                      </w:divBdr>
                    </w:div>
                  </w:divsChild>
                </w:div>
                <w:div w:id="1087078364">
                  <w:marLeft w:val="0"/>
                  <w:marRight w:val="0"/>
                  <w:marTop w:val="0"/>
                  <w:marBottom w:val="0"/>
                  <w:divBdr>
                    <w:top w:val="none" w:sz="0" w:space="0" w:color="auto"/>
                    <w:left w:val="none" w:sz="0" w:space="0" w:color="auto"/>
                    <w:bottom w:val="none" w:sz="0" w:space="0" w:color="auto"/>
                    <w:right w:val="none" w:sz="0" w:space="0" w:color="auto"/>
                  </w:divBdr>
                  <w:divsChild>
                    <w:div w:id="16518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80039">
          <w:marLeft w:val="0"/>
          <w:marRight w:val="0"/>
          <w:marTop w:val="0"/>
          <w:marBottom w:val="0"/>
          <w:divBdr>
            <w:top w:val="none" w:sz="0" w:space="0" w:color="auto"/>
            <w:left w:val="none" w:sz="0" w:space="0" w:color="auto"/>
            <w:bottom w:val="none" w:sz="0" w:space="0" w:color="auto"/>
            <w:right w:val="none" w:sz="0" w:space="0" w:color="auto"/>
          </w:divBdr>
        </w:div>
        <w:div w:id="1708602667">
          <w:marLeft w:val="0"/>
          <w:marRight w:val="0"/>
          <w:marTop w:val="0"/>
          <w:marBottom w:val="0"/>
          <w:divBdr>
            <w:top w:val="none" w:sz="0" w:space="0" w:color="auto"/>
            <w:left w:val="none" w:sz="0" w:space="0" w:color="auto"/>
            <w:bottom w:val="none" w:sz="0" w:space="0" w:color="auto"/>
            <w:right w:val="none" w:sz="0" w:space="0" w:color="auto"/>
          </w:divBdr>
        </w:div>
        <w:div w:id="1126773908">
          <w:marLeft w:val="0"/>
          <w:marRight w:val="0"/>
          <w:marTop w:val="0"/>
          <w:marBottom w:val="0"/>
          <w:divBdr>
            <w:top w:val="none" w:sz="0" w:space="0" w:color="auto"/>
            <w:left w:val="none" w:sz="0" w:space="0" w:color="auto"/>
            <w:bottom w:val="none" w:sz="0" w:space="0" w:color="auto"/>
            <w:right w:val="none" w:sz="0" w:space="0" w:color="auto"/>
          </w:divBdr>
        </w:div>
        <w:div w:id="950091990">
          <w:marLeft w:val="0"/>
          <w:marRight w:val="0"/>
          <w:marTop w:val="0"/>
          <w:marBottom w:val="0"/>
          <w:divBdr>
            <w:top w:val="none" w:sz="0" w:space="0" w:color="auto"/>
            <w:left w:val="none" w:sz="0" w:space="0" w:color="auto"/>
            <w:bottom w:val="none" w:sz="0" w:space="0" w:color="auto"/>
            <w:right w:val="none" w:sz="0" w:space="0" w:color="auto"/>
          </w:divBdr>
        </w:div>
        <w:div w:id="2011834641">
          <w:marLeft w:val="0"/>
          <w:marRight w:val="0"/>
          <w:marTop w:val="0"/>
          <w:marBottom w:val="0"/>
          <w:divBdr>
            <w:top w:val="none" w:sz="0" w:space="0" w:color="auto"/>
            <w:left w:val="none" w:sz="0" w:space="0" w:color="auto"/>
            <w:bottom w:val="none" w:sz="0" w:space="0" w:color="auto"/>
            <w:right w:val="none" w:sz="0" w:space="0" w:color="auto"/>
          </w:divBdr>
        </w:div>
        <w:div w:id="2101216508">
          <w:marLeft w:val="0"/>
          <w:marRight w:val="0"/>
          <w:marTop w:val="0"/>
          <w:marBottom w:val="0"/>
          <w:divBdr>
            <w:top w:val="none" w:sz="0" w:space="0" w:color="auto"/>
            <w:left w:val="none" w:sz="0" w:space="0" w:color="auto"/>
            <w:bottom w:val="none" w:sz="0" w:space="0" w:color="auto"/>
            <w:right w:val="none" w:sz="0" w:space="0" w:color="auto"/>
          </w:divBdr>
        </w:div>
        <w:div w:id="1117334441">
          <w:marLeft w:val="0"/>
          <w:marRight w:val="0"/>
          <w:marTop w:val="0"/>
          <w:marBottom w:val="0"/>
          <w:divBdr>
            <w:top w:val="none" w:sz="0" w:space="0" w:color="auto"/>
            <w:left w:val="none" w:sz="0" w:space="0" w:color="auto"/>
            <w:bottom w:val="none" w:sz="0" w:space="0" w:color="auto"/>
            <w:right w:val="none" w:sz="0" w:space="0" w:color="auto"/>
          </w:divBdr>
        </w:div>
        <w:div w:id="2015104570">
          <w:marLeft w:val="0"/>
          <w:marRight w:val="0"/>
          <w:marTop w:val="0"/>
          <w:marBottom w:val="0"/>
          <w:divBdr>
            <w:top w:val="none" w:sz="0" w:space="0" w:color="auto"/>
            <w:left w:val="none" w:sz="0" w:space="0" w:color="auto"/>
            <w:bottom w:val="none" w:sz="0" w:space="0" w:color="auto"/>
            <w:right w:val="none" w:sz="0" w:space="0" w:color="auto"/>
          </w:divBdr>
        </w:div>
        <w:div w:id="1584683040">
          <w:marLeft w:val="0"/>
          <w:marRight w:val="0"/>
          <w:marTop w:val="0"/>
          <w:marBottom w:val="0"/>
          <w:divBdr>
            <w:top w:val="none" w:sz="0" w:space="0" w:color="auto"/>
            <w:left w:val="none" w:sz="0" w:space="0" w:color="auto"/>
            <w:bottom w:val="none" w:sz="0" w:space="0" w:color="auto"/>
            <w:right w:val="none" w:sz="0" w:space="0" w:color="auto"/>
          </w:divBdr>
        </w:div>
        <w:div w:id="1872105334">
          <w:marLeft w:val="0"/>
          <w:marRight w:val="0"/>
          <w:marTop w:val="0"/>
          <w:marBottom w:val="0"/>
          <w:divBdr>
            <w:top w:val="none" w:sz="0" w:space="0" w:color="auto"/>
            <w:left w:val="none" w:sz="0" w:space="0" w:color="auto"/>
            <w:bottom w:val="none" w:sz="0" w:space="0" w:color="auto"/>
            <w:right w:val="none" w:sz="0" w:space="0" w:color="auto"/>
          </w:divBdr>
        </w:div>
        <w:div w:id="557516831">
          <w:marLeft w:val="0"/>
          <w:marRight w:val="0"/>
          <w:marTop w:val="0"/>
          <w:marBottom w:val="0"/>
          <w:divBdr>
            <w:top w:val="none" w:sz="0" w:space="0" w:color="auto"/>
            <w:left w:val="none" w:sz="0" w:space="0" w:color="auto"/>
            <w:bottom w:val="none" w:sz="0" w:space="0" w:color="auto"/>
            <w:right w:val="none" w:sz="0" w:space="0" w:color="auto"/>
          </w:divBdr>
        </w:div>
        <w:div w:id="263998768">
          <w:marLeft w:val="0"/>
          <w:marRight w:val="0"/>
          <w:marTop w:val="0"/>
          <w:marBottom w:val="0"/>
          <w:divBdr>
            <w:top w:val="none" w:sz="0" w:space="0" w:color="auto"/>
            <w:left w:val="none" w:sz="0" w:space="0" w:color="auto"/>
            <w:bottom w:val="none" w:sz="0" w:space="0" w:color="auto"/>
            <w:right w:val="none" w:sz="0" w:space="0" w:color="auto"/>
          </w:divBdr>
        </w:div>
        <w:div w:id="1473281025">
          <w:marLeft w:val="0"/>
          <w:marRight w:val="0"/>
          <w:marTop w:val="0"/>
          <w:marBottom w:val="0"/>
          <w:divBdr>
            <w:top w:val="none" w:sz="0" w:space="0" w:color="auto"/>
            <w:left w:val="none" w:sz="0" w:space="0" w:color="auto"/>
            <w:bottom w:val="none" w:sz="0" w:space="0" w:color="auto"/>
            <w:right w:val="none" w:sz="0" w:space="0" w:color="auto"/>
          </w:divBdr>
        </w:div>
        <w:div w:id="1479883540">
          <w:marLeft w:val="0"/>
          <w:marRight w:val="0"/>
          <w:marTop w:val="0"/>
          <w:marBottom w:val="0"/>
          <w:divBdr>
            <w:top w:val="none" w:sz="0" w:space="0" w:color="auto"/>
            <w:left w:val="none" w:sz="0" w:space="0" w:color="auto"/>
            <w:bottom w:val="none" w:sz="0" w:space="0" w:color="auto"/>
            <w:right w:val="none" w:sz="0" w:space="0" w:color="auto"/>
          </w:divBdr>
        </w:div>
        <w:div w:id="1965113956">
          <w:marLeft w:val="0"/>
          <w:marRight w:val="0"/>
          <w:marTop w:val="0"/>
          <w:marBottom w:val="0"/>
          <w:divBdr>
            <w:top w:val="none" w:sz="0" w:space="0" w:color="auto"/>
            <w:left w:val="none" w:sz="0" w:space="0" w:color="auto"/>
            <w:bottom w:val="none" w:sz="0" w:space="0" w:color="auto"/>
            <w:right w:val="none" w:sz="0" w:space="0" w:color="auto"/>
          </w:divBdr>
        </w:div>
        <w:div w:id="18967590">
          <w:marLeft w:val="0"/>
          <w:marRight w:val="0"/>
          <w:marTop w:val="0"/>
          <w:marBottom w:val="0"/>
          <w:divBdr>
            <w:top w:val="none" w:sz="0" w:space="0" w:color="auto"/>
            <w:left w:val="none" w:sz="0" w:space="0" w:color="auto"/>
            <w:bottom w:val="none" w:sz="0" w:space="0" w:color="auto"/>
            <w:right w:val="none" w:sz="0" w:space="0" w:color="auto"/>
          </w:divBdr>
        </w:div>
        <w:div w:id="572280843">
          <w:marLeft w:val="0"/>
          <w:marRight w:val="0"/>
          <w:marTop w:val="0"/>
          <w:marBottom w:val="0"/>
          <w:divBdr>
            <w:top w:val="none" w:sz="0" w:space="0" w:color="auto"/>
            <w:left w:val="none" w:sz="0" w:space="0" w:color="auto"/>
            <w:bottom w:val="none" w:sz="0" w:space="0" w:color="auto"/>
            <w:right w:val="none" w:sz="0" w:space="0" w:color="auto"/>
          </w:divBdr>
        </w:div>
        <w:div w:id="1367408901">
          <w:marLeft w:val="0"/>
          <w:marRight w:val="0"/>
          <w:marTop w:val="0"/>
          <w:marBottom w:val="0"/>
          <w:divBdr>
            <w:top w:val="none" w:sz="0" w:space="0" w:color="auto"/>
            <w:left w:val="none" w:sz="0" w:space="0" w:color="auto"/>
            <w:bottom w:val="none" w:sz="0" w:space="0" w:color="auto"/>
            <w:right w:val="none" w:sz="0" w:space="0" w:color="auto"/>
          </w:divBdr>
        </w:div>
        <w:div w:id="726220756">
          <w:marLeft w:val="0"/>
          <w:marRight w:val="0"/>
          <w:marTop w:val="0"/>
          <w:marBottom w:val="0"/>
          <w:divBdr>
            <w:top w:val="none" w:sz="0" w:space="0" w:color="auto"/>
            <w:left w:val="none" w:sz="0" w:space="0" w:color="auto"/>
            <w:bottom w:val="none" w:sz="0" w:space="0" w:color="auto"/>
            <w:right w:val="none" w:sz="0" w:space="0" w:color="auto"/>
          </w:divBdr>
        </w:div>
        <w:div w:id="1422682739">
          <w:marLeft w:val="0"/>
          <w:marRight w:val="0"/>
          <w:marTop w:val="0"/>
          <w:marBottom w:val="0"/>
          <w:divBdr>
            <w:top w:val="none" w:sz="0" w:space="0" w:color="auto"/>
            <w:left w:val="none" w:sz="0" w:space="0" w:color="auto"/>
            <w:bottom w:val="none" w:sz="0" w:space="0" w:color="auto"/>
            <w:right w:val="none" w:sz="0" w:space="0" w:color="auto"/>
          </w:divBdr>
        </w:div>
        <w:div w:id="1606041597">
          <w:marLeft w:val="0"/>
          <w:marRight w:val="0"/>
          <w:marTop w:val="0"/>
          <w:marBottom w:val="0"/>
          <w:divBdr>
            <w:top w:val="none" w:sz="0" w:space="0" w:color="auto"/>
            <w:left w:val="none" w:sz="0" w:space="0" w:color="auto"/>
            <w:bottom w:val="none" w:sz="0" w:space="0" w:color="auto"/>
            <w:right w:val="none" w:sz="0" w:space="0" w:color="auto"/>
          </w:divBdr>
        </w:div>
        <w:div w:id="1434745340">
          <w:marLeft w:val="0"/>
          <w:marRight w:val="0"/>
          <w:marTop w:val="0"/>
          <w:marBottom w:val="0"/>
          <w:divBdr>
            <w:top w:val="none" w:sz="0" w:space="0" w:color="auto"/>
            <w:left w:val="none" w:sz="0" w:space="0" w:color="auto"/>
            <w:bottom w:val="none" w:sz="0" w:space="0" w:color="auto"/>
            <w:right w:val="none" w:sz="0" w:space="0" w:color="auto"/>
          </w:divBdr>
        </w:div>
        <w:div w:id="1456604090">
          <w:marLeft w:val="0"/>
          <w:marRight w:val="0"/>
          <w:marTop w:val="0"/>
          <w:marBottom w:val="0"/>
          <w:divBdr>
            <w:top w:val="none" w:sz="0" w:space="0" w:color="auto"/>
            <w:left w:val="none" w:sz="0" w:space="0" w:color="auto"/>
            <w:bottom w:val="none" w:sz="0" w:space="0" w:color="auto"/>
            <w:right w:val="none" w:sz="0" w:space="0" w:color="auto"/>
          </w:divBdr>
        </w:div>
        <w:div w:id="231350277">
          <w:marLeft w:val="0"/>
          <w:marRight w:val="0"/>
          <w:marTop w:val="0"/>
          <w:marBottom w:val="0"/>
          <w:divBdr>
            <w:top w:val="none" w:sz="0" w:space="0" w:color="auto"/>
            <w:left w:val="none" w:sz="0" w:space="0" w:color="auto"/>
            <w:bottom w:val="none" w:sz="0" w:space="0" w:color="auto"/>
            <w:right w:val="none" w:sz="0" w:space="0" w:color="auto"/>
          </w:divBdr>
        </w:div>
        <w:div w:id="5905184">
          <w:marLeft w:val="0"/>
          <w:marRight w:val="0"/>
          <w:marTop w:val="0"/>
          <w:marBottom w:val="0"/>
          <w:divBdr>
            <w:top w:val="none" w:sz="0" w:space="0" w:color="auto"/>
            <w:left w:val="none" w:sz="0" w:space="0" w:color="auto"/>
            <w:bottom w:val="none" w:sz="0" w:space="0" w:color="auto"/>
            <w:right w:val="none" w:sz="0" w:space="0" w:color="auto"/>
          </w:divBdr>
        </w:div>
        <w:div w:id="603463570">
          <w:marLeft w:val="0"/>
          <w:marRight w:val="0"/>
          <w:marTop w:val="0"/>
          <w:marBottom w:val="0"/>
          <w:divBdr>
            <w:top w:val="none" w:sz="0" w:space="0" w:color="auto"/>
            <w:left w:val="none" w:sz="0" w:space="0" w:color="auto"/>
            <w:bottom w:val="none" w:sz="0" w:space="0" w:color="auto"/>
            <w:right w:val="none" w:sz="0" w:space="0" w:color="auto"/>
          </w:divBdr>
        </w:div>
        <w:div w:id="1146623251">
          <w:marLeft w:val="0"/>
          <w:marRight w:val="0"/>
          <w:marTop w:val="0"/>
          <w:marBottom w:val="0"/>
          <w:divBdr>
            <w:top w:val="none" w:sz="0" w:space="0" w:color="auto"/>
            <w:left w:val="none" w:sz="0" w:space="0" w:color="auto"/>
            <w:bottom w:val="none" w:sz="0" w:space="0" w:color="auto"/>
            <w:right w:val="none" w:sz="0" w:space="0" w:color="auto"/>
          </w:divBdr>
        </w:div>
        <w:div w:id="372076023">
          <w:marLeft w:val="0"/>
          <w:marRight w:val="0"/>
          <w:marTop w:val="0"/>
          <w:marBottom w:val="0"/>
          <w:divBdr>
            <w:top w:val="none" w:sz="0" w:space="0" w:color="auto"/>
            <w:left w:val="none" w:sz="0" w:space="0" w:color="auto"/>
            <w:bottom w:val="none" w:sz="0" w:space="0" w:color="auto"/>
            <w:right w:val="none" w:sz="0" w:space="0" w:color="auto"/>
          </w:divBdr>
        </w:div>
        <w:div w:id="926814952">
          <w:marLeft w:val="0"/>
          <w:marRight w:val="0"/>
          <w:marTop w:val="0"/>
          <w:marBottom w:val="0"/>
          <w:divBdr>
            <w:top w:val="none" w:sz="0" w:space="0" w:color="auto"/>
            <w:left w:val="none" w:sz="0" w:space="0" w:color="auto"/>
            <w:bottom w:val="none" w:sz="0" w:space="0" w:color="auto"/>
            <w:right w:val="none" w:sz="0" w:space="0" w:color="auto"/>
          </w:divBdr>
        </w:div>
        <w:div w:id="1709715375">
          <w:marLeft w:val="0"/>
          <w:marRight w:val="0"/>
          <w:marTop w:val="0"/>
          <w:marBottom w:val="0"/>
          <w:divBdr>
            <w:top w:val="none" w:sz="0" w:space="0" w:color="auto"/>
            <w:left w:val="none" w:sz="0" w:space="0" w:color="auto"/>
            <w:bottom w:val="none" w:sz="0" w:space="0" w:color="auto"/>
            <w:right w:val="none" w:sz="0" w:space="0" w:color="auto"/>
          </w:divBdr>
        </w:div>
        <w:div w:id="1754737034">
          <w:marLeft w:val="0"/>
          <w:marRight w:val="0"/>
          <w:marTop w:val="0"/>
          <w:marBottom w:val="0"/>
          <w:divBdr>
            <w:top w:val="none" w:sz="0" w:space="0" w:color="auto"/>
            <w:left w:val="none" w:sz="0" w:space="0" w:color="auto"/>
            <w:bottom w:val="none" w:sz="0" w:space="0" w:color="auto"/>
            <w:right w:val="none" w:sz="0" w:space="0" w:color="auto"/>
          </w:divBdr>
        </w:div>
        <w:div w:id="436289082">
          <w:marLeft w:val="0"/>
          <w:marRight w:val="0"/>
          <w:marTop w:val="0"/>
          <w:marBottom w:val="0"/>
          <w:divBdr>
            <w:top w:val="none" w:sz="0" w:space="0" w:color="auto"/>
            <w:left w:val="none" w:sz="0" w:space="0" w:color="auto"/>
            <w:bottom w:val="none" w:sz="0" w:space="0" w:color="auto"/>
            <w:right w:val="none" w:sz="0" w:space="0" w:color="auto"/>
          </w:divBdr>
        </w:div>
        <w:div w:id="1534227639">
          <w:marLeft w:val="0"/>
          <w:marRight w:val="0"/>
          <w:marTop w:val="0"/>
          <w:marBottom w:val="0"/>
          <w:divBdr>
            <w:top w:val="none" w:sz="0" w:space="0" w:color="auto"/>
            <w:left w:val="none" w:sz="0" w:space="0" w:color="auto"/>
            <w:bottom w:val="none" w:sz="0" w:space="0" w:color="auto"/>
            <w:right w:val="none" w:sz="0" w:space="0" w:color="auto"/>
          </w:divBdr>
        </w:div>
        <w:div w:id="1142966828">
          <w:marLeft w:val="0"/>
          <w:marRight w:val="0"/>
          <w:marTop w:val="0"/>
          <w:marBottom w:val="0"/>
          <w:divBdr>
            <w:top w:val="none" w:sz="0" w:space="0" w:color="auto"/>
            <w:left w:val="none" w:sz="0" w:space="0" w:color="auto"/>
            <w:bottom w:val="none" w:sz="0" w:space="0" w:color="auto"/>
            <w:right w:val="none" w:sz="0" w:space="0" w:color="auto"/>
          </w:divBdr>
        </w:div>
      </w:divsChild>
    </w:div>
    <w:div w:id="1069569920">
      <w:bodyDiv w:val="1"/>
      <w:marLeft w:val="0"/>
      <w:marRight w:val="0"/>
      <w:marTop w:val="0"/>
      <w:marBottom w:val="0"/>
      <w:divBdr>
        <w:top w:val="none" w:sz="0" w:space="0" w:color="auto"/>
        <w:left w:val="none" w:sz="0" w:space="0" w:color="auto"/>
        <w:bottom w:val="none" w:sz="0" w:space="0" w:color="auto"/>
        <w:right w:val="none" w:sz="0" w:space="0" w:color="auto"/>
      </w:divBdr>
      <w:divsChild>
        <w:div w:id="559097267">
          <w:marLeft w:val="0"/>
          <w:marRight w:val="0"/>
          <w:marTop w:val="0"/>
          <w:marBottom w:val="0"/>
          <w:divBdr>
            <w:top w:val="none" w:sz="0" w:space="0" w:color="auto"/>
            <w:left w:val="none" w:sz="0" w:space="0" w:color="auto"/>
            <w:bottom w:val="none" w:sz="0" w:space="0" w:color="auto"/>
            <w:right w:val="none" w:sz="0" w:space="0" w:color="auto"/>
          </w:divBdr>
        </w:div>
        <w:div w:id="1535651390">
          <w:marLeft w:val="0"/>
          <w:marRight w:val="0"/>
          <w:marTop w:val="0"/>
          <w:marBottom w:val="0"/>
          <w:divBdr>
            <w:top w:val="none" w:sz="0" w:space="0" w:color="auto"/>
            <w:left w:val="none" w:sz="0" w:space="0" w:color="auto"/>
            <w:bottom w:val="none" w:sz="0" w:space="0" w:color="auto"/>
            <w:right w:val="none" w:sz="0" w:space="0" w:color="auto"/>
          </w:divBdr>
        </w:div>
        <w:div w:id="141891930">
          <w:marLeft w:val="0"/>
          <w:marRight w:val="0"/>
          <w:marTop w:val="0"/>
          <w:marBottom w:val="0"/>
          <w:divBdr>
            <w:top w:val="none" w:sz="0" w:space="0" w:color="auto"/>
            <w:left w:val="none" w:sz="0" w:space="0" w:color="auto"/>
            <w:bottom w:val="none" w:sz="0" w:space="0" w:color="auto"/>
            <w:right w:val="none" w:sz="0" w:space="0" w:color="auto"/>
          </w:divBdr>
        </w:div>
        <w:div w:id="1840464570">
          <w:marLeft w:val="0"/>
          <w:marRight w:val="0"/>
          <w:marTop w:val="0"/>
          <w:marBottom w:val="0"/>
          <w:divBdr>
            <w:top w:val="none" w:sz="0" w:space="0" w:color="auto"/>
            <w:left w:val="none" w:sz="0" w:space="0" w:color="auto"/>
            <w:bottom w:val="none" w:sz="0" w:space="0" w:color="auto"/>
            <w:right w:val="none" w:sz="0" w:space="0" w:color="auto"/>
          </w:divBdr>
        </w:div>
        <w:div w:id="91709251">
          <w:marLeft w:val="0"/>
          <w:marRight w:val="0"/>
          <w:marTop w:val="0"/>
          <w:marBottom w:val="0"/>
          <w:divBdr>
            <w:top w:val="none" w:sz="0" w:space="0" w:color="auto"/>
            <w:left w:val="none" w:sz="0" w:space="0" w:color="auto"/>
            <w:bottom w:val="none" w:sz="0" w:space="0" w:color="auto"/>
            <w:right w:val="none" w:sz="0" w:space="0" w:color="auto"/>
          </w:divBdr>
        </w:div>
        <w:div w:id="1845126628">
          <w:marLeft w:val="0"/>
          <w:marRight w:val="0"/>
          <w:marTop w:val="0"/>
          <w:marBottom w:val="0"/>
          <w:divBdr>
            <w:top w:val="none" w:sz="0" w:space="0" w:color="auto"/>
            <w:left w:val="none" w:sz="0" w:space="0" w:color="auto"/>
            <w:bottom w:val="none" w:sz="0" w:space="0" w:color="auto"/>
            <w:right w:val="none" w:sz="0" w:space="0" w:color="auto"/>
          </w:divBdr>
        </w:div>
        <w:div w:id="318273251">
          <w:marLeft w:val="0"/>
          <w:marRight w:val="0"/>
          <w:marTop w:val="0"/>
          <w:marBottom w:val="0"/>
          <w:divBdr>
            <w:top w:val="none" w:sz="0" w:space="0" w:color="auto"/>
            <w:left w:val="none" w:sz="0" w:space="0" w:color="auto"/>
            <w:bottom w:val="none" w:sz="0" w:space="0" w:color="auto"/>
            <w:right w:val="none" w:sz="0" w:space="0" w:color="auto"/>
          </w:divBdr>
        </w:div>
        <w:div w:id="243105188">
          <w:marLeft w:val="0"/>
          <w:marRight w:val="0"/>
          <w:marTop w:val="0"/>
          <w:marBottom w:val="0"/>
          <w:divBdr>
            <w:top w:val="none" w:sz="0" w:space="0" w:color="auto"/>
            <w:left w:val="none" w:sz="0" w:space="0" w:color="auto"/>
            <w:bottom w:val="none" w:sz="0" w:space="0" w:color="auto"/>
            <w:right w:val="none" w:sz="0" w:space="0" w:color="auto"/>
          </w:divBdr>
        </w:div>
        <w:div w:id="647781719">
          <w:marLeft w:val="0"/>
          <w:marRight w:val="0"/>
          <w:marTop w:val="0"/>
          <w:marBottom w:val="0"/>
          <w:divBdr>
            <w:top w:val="none" w:sz="0" w:space="0" w:color="auto"/>
            <w:left w:val="none" w:sz="0" w:space="0" w:color="auto"/>
            <w:bottom w:val="none" w:sz="0" w:space="0" w:color="auto"/>
            <w:right w:val="none" w:sz="0" w:space="0" w:color="auto"/>
          </w:divBdr>
        </w:div>
        <w:div w:id="119421146">
          <w:marLeft w:val="0"/>
          <w:marRight w:val="0"/>
          <w:marTop w:val="0"/>
          <w:marBottom w:val="0"/>
          <w:divBdr>
            <w:top w:val="none" w:sz="0" w:space="0" w:color="auto"/>
            <w:left w:val="none" w:sz="0" w:space="0" w:color="auto"/>
            <w:bottom w:val="none" w:sz="0" w:space="0" w:color="auto"/>
            <w:right w:val="none" w:sz="0" w:space="0" w:color="auto"/>
          </w:divBdr>
        </w:div>
        <w:div w:id="703676355">
          <w:marLeft w:val="0"/>
          <w:marRight w:val="0"/>
          <w:marTop w:val="0"/>
          <w:marBottom w:val="0"/>
          <w:divBdr>
            <w:top w:val="none" w:sz="0" w:space="0" w:color="auto"/>
            <w:left w:val="none" w:sz="0" w:space="0" w:color="auto"/>
            <w:bottom w:val="none" w:sz="0" w:space="0" w:color="auto"/>
            <w:right w:val="none" w:sz="0" w:space="0" w:color="auto"/>
          </w:divBdr>
        </w:div>
        <w:div w:id="1299796333">
          <w:marLeft w:val="0"/>
          <w:marRight w:val="0"/>
          <w:marTop w:val="0"/>
          <w:marBottom w:val="0"/>
          <w:divBdr>
            <w:top w:val="none" w:sz="0" w:space="0" w:color="auto"/>
            <w:left w:val="none" w:sz="0" w:space="0" w:color="auto"/>
            <w:bottom w:val="none" w:sz="0" w:space="0" w:color="auto"/>
            <w:right w:val="none" w:sz="0" w:space="0" w:color="auto"/>
          </w:divBdr>
        </w:div>
        <w:div w:id="1485001878">
          <w:marLeft w:val="0"/>
          <w:marRight w:val="0"/>
          <w:marTop w:val="0"/>
          <w:marBottom w:val="0"/>
          <w:divBdr>
            <w:top w:val="none" w:sz="0" w:space="0" w:color="auto"/>
            <w:left w:val="none" w:sz="0" w:space="0" w:color="auto"/>
            <w:bottom w:val="none" w:sz="0" w:space="0" w:color="auto"/>
            <w:right w:val="none" w:sz="0" w:space="0" w:color="auto"/>
          </w:divBdr>
        </w:div>
        <w:div w:id="572742445">
          <w:marLeft w:val="0"/>
          <w:marRight w:val="0"/>
          <w:marTop w:val="0"/>
          <w:marBottom w:val="0"/>
          <w:divBdr>
            <w:top w:val="none" w:sz="0" w:space="0" w:color="auto"/>
            <w:left w:val="none" w:sz="0" w:space="0" w:color="auto"/>
            <w:bottom w:val="none" w:sz="0" w:space="0" w:color="auto"/>
            <w:right w:val="none" w:sz="0" w:space="0" w:color="auto"/>
          </w:divBdr>
        </w:div>
        <w:div w:id="1920868371">
          <w:marLeft w:val="0"/>
          <w:marRight w:val="0"/>
          <w:marTop w:val="0"/>
          <w:marBottom w:val="0"/>
          <w:divBdr>
            <w:top w:val="none" w:sz="0" w:space="0" w:color="auto"/>
            <w:left w:val="none" w:sz="0" w:space="0" w:color="auto"/>
            <w:bottom w:val="none" w:sz="0" w:space="0" w:color="auto"/>
            <w:right w:val="none" w:sz="0" w:space="0" w:color="auto"/>
          </w:divBdr>
        </w:div>
        <w:div w:id="1276404273">
          <w:marLeft w:val="0"/>
          <w:marRight w:val="0"/>
          <w:marTop w:val="0"/>
          <w:marBottom w:val="0"/>
          <w:divBdr>
            <w:top w:val="none" w:sz="0" w:space="0" w:color="auto"/>
            <w:left w:val="none" w:sz="0" w:space="0" w:color="auto"/>
            <w:bottom w:val="none" w:sz="0" w:space="0" w:color="auto"/>
            <w:right w:val="none" w:sz="0" w:space="0" w:color="auto"/>
          </w:divBdr>
        </w:div>
        <w:div w:id="962417335">
          <w:marLeft w:val="0"/>
          <w:marRight w:val="0"/>
          <w:marTop w:val="0"/>
          <w:marBottom w:val="0"/>
          <w:divBdr>
            <w:top w:val="none" w:sz="0" w:space="0" w:color="auto"/>
            <w:left w:val="none" w:sz="0" w:space="0" w:color="auto"/>
            <w:bottom w:val="none" w:sz="0" w:space="0" w:color="auto"/>
            <w:right w:val="none" w:sz="0" w:space="0" w:color="auto"/>
          </w:divBdr>
        </w:div>
        <w:div w:id="1707100698">
          <w:marLeft w:val="0"/>
          <w:marRight w:val="0"/>
          <w:marTop w:val="0"/>
          <w:marBottom w:val="0"/>
          <w:divBdr>
            <w:top w:val="none" w:sz="0" w:space="0" w:color="auto"/>
            <w:left w:val="none" w:sz="0" w:space="0" w:color="auto"/>
            <w:bottom w:val="none" w:sz="0" w:space="0" w:color="auto"/>
            <w:right w:val="none" w:sz="0" w:space="0" w:color="auto"/>
          </w:divBdr>
        </w:div>
        <w:div w:id="1944026966">
          <w:marLeft w:val="0"/>
          <w:marRight w:val="0"/>
          <w:marTop w:val="0"/>
          <w:marBottom w:val="0"/>
          <w:divBdr>
            <w:top w:val="none" w:sz="0" w:space="0" w:color="auto"/>
            <w:left w:val="none" w:sz="0" w:space="0" w:color="auto"/>
            <w:bottom w:val="none" w:sz="0" w:space="0" w:color="auto"/>
            <w:right w:val="none" w:sz="0" w:space="0" w:color="auto"/>
          </w:divBdr>
        </w:div>
        <w:div w:id="1074472901">
          <w:marLeft w:val="0"/>
          <w:marRight w:val="0"/>
          <w:marTop w:val="0"/>
          <w:marBottom w:val="0"/>
          <w:divBdr>
            <w:top w:val="none" w:sz="0" w:space="0" w:color="auto"/>
            <w:left w:val="none" w:sz="0" w:space="0" w:color="auto"/>
            <w:bottom w:val="none" w:sz="0" w:space="0" w:color="auto"/>
            <w:right w:val="none" w:sz="0" w:space="0" w:color="auto"/>
          </w:divBdr>
        </w:div>
        <w:div w:id="1267537281">
          <w:marLeft w:val="0"/>
          <w:marRight w:val="0"/>
          <w:marTop w:val="0"/>
          <w:marBottom w:val="0"/>
          <w:divBdr>
            <w:top w:val="none" w:sz="0" w:space="0" w:color="auto"/>
            <w:left w:val="none" w:sz="0" w:space="0" w:color="auto"/>
            <w:bottom w:val="none" w:sz="0" w:space="0" w:color="auto"/>
            <w:right w:val="none" w:sz="0" w:space="0" w:color="auto"/>
          </w:divBdr>
        </w:div>
        <w:div w:id="396786174">
          <w:marLeft w:val="0"/>
          <w:marRight w:val="0"/>
          <w:marTop w:val="0"/>
          <w:marBottom w:val="0"/>
          <w:divBdr>
            <w:top w:val="none" w:sz="0" w:space="0" w:color="auto"/>
            <w:left w:val="none" w:sz="0" w:space="0" w:color="auto"/>
            <w:bottom w:val="none" w:sz="0" w:space="0" w:color="auto"/>
            <w:right w:val="none" w:sz="0" w:space="0" w:color="auto"/>
          </w:divBdr>
        </w:div>
        <w:div w:id="599266348">
          <w:marLeft w:val="0"/>
          <w:marRight w:val="0"/>
          <w:marTop w:val="0"/>
          <w:marBottom w:val="0"/>
          <w:divBdr>
            <w:top w:val="none" w:sz="0" w:space="0" w:color="auto"/>
            <w:left w:val="none" w:sz="0" w:space="0" w:color="auto"/>
            <w:bottom w:val="none" w:sz="0" w:space="0" w:color="auto"/>
            <w:right w:val="none" w:sz="0" w:space="0" w:color="auto"/>
          </w:divBdr>
        </w:div>
        <w:div w:id="1876192074">
          <w:marLeft w:val="0"/>
          <w:marRight w:val="0"/>
          <w:marTop w:val="0"/>
          <w:marBottom w:val="0"/>
          <w:divBdr>
            <w:top w:val="none" w:sz="0" w:space="0" w:color="auto"/>
            <w:left w:val="none" w:sz="0" w:space="0" w:color="auto"/>
            <w:bottom w:val="none" w:sz="0" w:space="0" w:color="auto"/>
            <w:right w:val="none" w:sz="0" w:space="0" w:color="auto"/>
          </w:divBdr>
        </w:div>
        <w:div w:id="554197873">
          <w:marLeft w:val="0"/>
          <w:marRight w:val="0"/>
          <w:marTop w:val="0"/>
          <w:marBottom w:val="0"/>
          <w:divBdr>
            <w:top w:val="none" w:sz="0" w:space="0" w:color="auto"/>
            <w:left w:val="none" w:sz="0" w:space="0" w:color="auto"/>
            <w:bottom w:val="none" w:sz="0" w:space="0" w:color="auto"/>
            <w:right w:val="none" w:sz="0" w:space="0" w:color="auto"/>
          </w:divBdr>
        </w:div>
        <w:div w:id="137459666">
          <w:marLeft w:val="0"/>
          <w:marRight w:val="0"/>
          <w:marTop w:val="0"/>
          <w:marBottom w:val="0"/>
          <w:divBdr>
            <w:top w:val="none" w:sz="0" w:space="0" w:color="auto"/>
            <w:left w:val="none" w:sz="0" w:space="0" w:color="auto"/>
            <w:bottom w:val="none" w:sz="0" w:space="0" w:color="auto"/>
            <w:right w:val="none" w:sz="0" w:space="0" w:color="auto"/>
          </w:divBdr>
        </w:div>
        <w:div w:id="296880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les.clickdimensions.com/ashmorgau-apflc/files/app2disclosuresofinterest.docx?1579499423897"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files.clickdimensions.com/ashmorgau-apflc/files/app1partnershiparrangements.docx?157964848900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RF@ashm.org.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files.clickdimensions.com/ashmorgau-apflc/files/app1partnershiparrangements.docx?1579648489005"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e8f589c0-e3a9-4e53-aa8a-69a7a25df939">
      <Url xsi:nil="true"/>
      <Description xsi:nil="true"/>
    </Hyperlink>
    <SharedWithUsers xmlns="626634ba-b3e7-477b-a3c5-34b9672cc021">
      <UserInfo>
        <DisplayName>Karen Seager</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D6943F41DEEA40BD8A667B2E64C4FD" ma:contentTypeVersion="15" ma:contentTypeDescription="Create a new document." ma:contentTypeScope="" ma:versionID="fcd2bc56c8f5dee97b3b3ad0b3dad7d9">
  <xsd:schema xmlns:xsd="http://www.w3.org/2001/XMLSchema" xmlns:xs="http://www.w3.org/2001/XMLSchema" xmlns:p="http://schemas.microsoft.com/office/2006/metadata/properties" xmlns:ns2="e8f589c0-e3a9-4e53-aa8a-69a7a25df939" xmlns:ns3="626634ba-b3e7-477b-a3c5-34b9672cc021" targetNamespace="http://schemas.microsoft.com/office/2006/metadata/properties" ma:root="true" ma:fieldsID="5954513fbcfd992207f4e6830033a999" ns2:_="" ns3:_="">
    <xsd:import namespace="e8f589c0-e3a9-4e53-aa8a-69a7a25df939"/>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Hyperlink"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589c0-e3a9-4e53-aa8a-69a7a25df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Hyperlink" ma:index="18"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3A864-E5C0-4087-BC3F-714BAD93F0C3}">
  <ds:schemaRefs>
    <ds:schemaRef ds:uri="http://schemas.microsoft.com/office/2006/metadata/properties"/>
    <ds:schemaRef ds:uri="http://schemas.microsoft.com/office/infopath/2007/PartnerControls"/>
    <ds:schemaRef ds:uri="e8f589c0-e3a9-4e53-aa8a-69a7a25df939"/>
    <ds:schemaRef ds:uri="626634ba-b3e7-477b-a3c5-34b9672cc021"/>
  </ds:schemaRefs>
</ds:datastoreItem>
</file>

<file path=customXml/itemProps2.xml><?xml version="1.0" encoding="utf-8"?>
<ds:datastoreItem xmlns:ds="http://schemas.openxmlformats.org/officeDocument/2006/customXml" ds:itemID="{33272C27-9FB3-4A97-9360-65A3D16369EE}">
  <ds:schemaRefs>
    <ds:schemaRef ds:uri="http://schemas.microsoft.com/sharepoint/v3/contenttype/forms"/>
  </ds:schemaRefs>
</ds:datastoreItem>
</file>

<file path=customXml/itemProps3.xml><?xml version="1.0" encoding="utf-8"?>
<ds:datastoreItem xmlns:ds="http://schemas.openxmlformats.org/officeDocument/2006/customXml" ds:itemID="{BF66DAF6-43B6-460E-B31A-33606B544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589c0-e3a9-4e53-aa8a-69a7a25df939"/>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Madelaine Cherrington</dc:creator>
  <cp:keywords/>
  <cp:lastModifiedBy>Bianca Leber</cp:lastModifiedBy>
  <cp:revision>5</cp:revision>
  <dcterms:created xsi:type="dcterms:W3CDTF">2021-11-15T07:07:00Z</dcterms:created>
  <dcterms:modified xsi:type="dcterms:W3CDTF">2021-11-15T07:15:00Z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20 for Word</vt:lpwstr>
  </property>
  <property fmtid="{D5CDD505-2E9C-101B-9397-08002B2CF9AE}" pid="4" name="LastSaved">
    <vt:filetime>2020-06-17T00:00:00Z</vt:filetime>
  </property>
  <property fmtid="{D5CDD505-2E9C-101B-9397-08002B2CF9AE}" pid="5" name="ContentTypeId">
    <vt:lpwstr>0x010100B1D6943F41DEEA40BD8A667B2E64C4FD</vt:lpwstr>
  </property>
</Properties>
</file>